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3B" w:rsidRPr="0061161D" w:rsidRDefault="00833C3B" w:rsidP="00833C3B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jc w:val="center"/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Реферат по учебной дисциплине «История</w:t>
      </w:r>
      <w:r w:rsidR="00AF1BDF">
        <w:rPr>
          <w:rFonts w:ascii="Arial" w:hAnsi="Arial" w:cs="Arial"/>
          <w:sz w:val="28"/>
          <w:szCs w:val="28"/>
        </w:rPr>
        <w:t xml:space="preserve"> России</w:t>
      </w:r>
      <w:r w:rsidRPr="0061161D">
        <w:rPr>
          <w:rFonts w:ascii="Arial" w:hAnsi="Arial" w:cs="Arial"/>
          <w:sz w:val="28"/>
          <w:szCs w:val="28"/>
        </w:rPr>
        <w:t>» на тему: «</w:t>
      </w:r>
      <w:r w:rsidR="00AF1BDF">
        <w:rPr>
          <w:rFonts w:ascii="Arial" w:hAnsi="Arial" w:cs="Arial"/>
          <w:sz w:val="28"/>
          <w:szCs w:val="28"/>
        </w:rPr>
        <w:t>Правление</w:t>
      </w:r>
      <w:r w:rsidRPr="00E118D0">
        <w:rPr>
          <w:rFonts w:ascii="Arial" w:hAnsi="Arial" w:cs="Arial"/>
          <w:sz w:val="28"/>
          <w:szCs w:val="28"/>
        </w:rPr>
        <w:t xml:space="preserve"> Александра II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(</w:t>
      </w:r>
      <w:r w:rsidRPr="00833C3B">
        <w:rPr>
          <w:rFonts w:ascii="Arial" w:hAnsi="Arial" w:cs="Arial"/>
          <w:sz w:val="28"/>
          <w:szCs w:val="28"/>
        </w:rPr>
        <w:t>1881 – 1894</w:t>
      </w:r>
      <w:r>
        <w:rPr>
          <w:rFonts w:ascii="Arial" w:hAnsi="Arial" w:cs="Arial"/>
          <w:sz w:val="28"/>
          <w:szCs w:val="28"/>
        </w:rPr>
        <w:t>)</w:t>
      </w:r>
      <w:r w:rsidRPr="0061161D">
        <w:rPr>
          <w:rFonts w:ascii="Arial" w:eastAsiaTheme="minorHAnsi" w:hAnsi="Arial" w:cs="Arial"/>
          <w:sz w:val="28"/>
          <w:szCs w:val="28"/>
        </w:rPr>
        <w:t>»</w:t>
      </w: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Default="00833C3B" w:rsidP="00833C3B">
      <w:pPr>
        <w:rPr>
          <w:rFonts w:ascii="Arial" w:hAnsi="Arial" w:cs="Arial"/>
          <w:sz w:val="28"/>
          <w:szCs w:val="28"/>
        </w:rPr>
      </w:pPr>
    </w:p>
    <w:p w:rsidR="00AF1BDF" w:rsidRDefault="00AF1BDF" w:rsidP="00833C3B">
      <w:pPr>
        <w:rPr>
          <w:rFonts w:ascii="Arial" w:hAnsi="Arial" w:cs="Arial"/>
          <w:sz w:val="28"/>
          <w:szCs w:val="28"/>
        </w:rPr>
      </w:pPr>
    </w:p>
    <w:p w:rsidR="00AF1BDF" w:rsidRPr="0061161D" w:rsidRDefault="00AF1BDF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833C3B" w:rsidRDefault="00833C3B" w:rsidP="00833C3B">
      <w:pPr>
        <w:rPr>
          <w:rFonts w:ascii="Arial" w:hAnsi="Arial" w:cs="Arial"/>
          <w:sz w:val="28"/>
          <w:szCs w:val="28"/>
        </w:rPr>
      </w:pPr>
    </w:p>
    <w:p w:rsidR="00AF1BDF" w:rsidRDefault="00AF1BDF" w:rsidP="00833C3B">
      <w:pPr>
        <w:rPr>
          <w:rFonts w:ascii="Arial" w:hAnsi="Arial" w:cs="Arial"/>
          <w:sz w:val="28"/>
          <w:szCs w:val="28"/>
        </w:rPr>
      </w:pPr>
    </w:p>
    <w:p w:rsidR="00AF1BDF" w:rsidRDefault="00AF1BDF" w:rsidP="00833C3B">
      <w:pPr>
        <w:rPr>
          <w:rFonts w:ascii="Arial" w:hAnsi="Arial" w:cs="Arial"/>
          <w:sz w:val="28"/>
          <w:szCs w:val="28"/>
        </w:rPr>
      </w:pPr>
    </w:p>
    <w:p w:rsidR="00AF1BDF" w:rsidRDefault="00AF1BDF" w:rsidP="00833C3B">
      <w:pPr>
        <w:rPr>
          <w:rFonts w:ascii="Arial" w:hAnsi="Arial" w:cs="Arial"/>
          <w:sz w:val="28"/>
          <w:szCs w:val="28"/>
        </w:rPr>
      </w:pPr>
    </w:p>
    <w:p w:rsidR="00AF1BDF" w:rsidRDefault="00AF1BDF" w:rsidP="00833C3B">
      <w:pPr>
        <w:rPr>
          <w:rFonts w:ascii="Arial" w:hAnsi="Arial" w:cs="Arial"/>
          <w:sz w:val="28"/>
          <w:szCs w:val="28"/>
        </w:rPr>
      </w:pPr>
    </w:p>
    <w:p w:rsidR="00AF1BDF" w:rsidRDefault="00AF1BDF" w:rsidP="00833C3B">
      <w:pPr>
        <w:rPr>
          <w:rFonts w:ascii="Arial" w:hAnsi="Arial" w:cs="Arial"/>
          <w:sz w:val="28"/>
          <w:szCs w:val="28"/>
        </w:rPr>
      </w:pPr>
    </w:p>
    <w:p w:rsidR="00AF1BDF" w:rsidRPr="0061161D" w:rsidRDefault="00AF1BDF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rPr>
          <w:rFonts w:ascii="Arial" w:hAnsi="Arial" w:cs="Arial"/>
          <w:sz w:val="28"/>
          <w:szCs w:val="28"/>
        </w:rPr>
      </w:pPr>
    </w:p>
    <w:p w:rsidR="00833C3B" w:rsidRPr="0061161D" w:rsidRDefault="00833C3B" w:rsidP="00833C3B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2016</w:t>
      </w:r>
    </w:p>
    <w:p w:rsidR="0065099F" w:rsidRPr="00AF1BDF" w:rsidRDefault="00833C3B" w:rsidP="00AF1BDF">
      <w:pPr>
        <w:ind w:left="-567"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AF1BDF">
        <w:rPr>
          <w:rFonts w:ascii="Arial" w:eastAsiaTheme="minorHAnsi" w:hAnsi="Arial" w:cs="Arial"/>
          <w:b/>
          <w:sz w:val="28"/>
          <w:szCs w:val="28"/>
        </w:rPr>
        <w:lastRenderedPageBreak/>
        <w:br/>
        <w:t xml:space="preserve">   План</w:t>
      </w:r>
    </w:p>
    <w:p w:rsidR="0065099F" w:rsidRPr="0065099F" w:rsidRDefault="0065099F" w:rsidP="00AF1BDF">
      <w:pPr>
        <w:ind w:left="-567" w:right="-568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2917CA" w:rsidRPr="0065099F">
        <w:rPr>
          <w:rFonts w:ascii="Arial" w:eastAsiaTheme="minorHAnsi" w:hAnsi="Arial" w:cs="Arial"/>
          <w:sz w:val="28"/>
          <w:szCs w:val="28"/>
        </w:rPr>
        <w:t>В</w:t>
      </w:r>
      <w:r w:rsidR="00234632" w:rsidRPr="0065099F">
        <w:rPr>
          <w:rFonts w:ascii="Arial" w:eastAsiaTheme="minorHAnsi" w:hAnsi="Arial" w:cs="Arial"/>
          <w:sz w:val="28"/>
          <w:szCs w:val="28"/>
        </w:rPr>
        <w:t>ведение</w:t>
      </w:r>
      <w:r w:rsidR="00BE6B24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</w:t>
      </w:r>
      <w:r w:rsidR="00AF1BDF">
        <w:rPr>
          <w:rFonts w:ascii="Arial" w:eastAsiaTheme="minorHAnsi" w:hAnsi="Arial" w:cs="Arial"/>
          <w:sz w:val="28"/>
          <w:szCs w:val="28"/>
        </w:rPr>
        <w:t>………….2</w:t>
      </w:r>
      <w:r w:rsidR="00234632" w:rsidRPr="0065099F">
        <w:rPr>
          <w:rFonts w:ascii="Arial" w:eastAsiaTheme="minorHAnsi" w:hAnsi="Arial" w:cs="Arial"/>
          <w:sz w:val="28"/>
          <w:szCs w:val="28"/>
        </w:rPr>
        <w:br/>
      </w:r>
      <w:r>
        <w:rPr>
          <w:rFonts w:ascii="Arial" w:eastAsiaTheme="minorHAnsi" w:hAnsi="Arial" w:cs="Arial"/>
          <w:sz w:val="28"/>
          <w:szCs w:val="28"/>
        </w:rPr>
        <w:t>2.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234632" w:rsidRPr="0065099F">
        <w:rPr>
          <w:rFonts w:ascii="Arial" w:eastAsiaTheme="minorHAnsi" w:hAnsi="Arial" w:cs="Arial"/>
          <w:sz w:val="28"/>
          <w:szCs w:val="28"/>
        </w:rPr>
        <w:t>Биография, восшествие на престол</w:t>
      </w:r>
      <w:r w:rsidR="0051740B">
        <w:rPr>
          <w:rFonts w:ascii="Arial" w:eastAsiaTheme="minorHAnsi" w:hAnsi="Arial" w:cs="Arial"/>
          <w:sz w:val="28"/>
          <w:szCs w:val="28"/>
        </w:rPr>
        <w:t>…</w:t>
      </w:r>
      <w:r w:rsidR="00BE6B24">
        <w:rPr>
          <w:rFonts w:ascii="Arial" w:eastAsiaTheme="minorHAnsi" w:hAnsi="Arial" w:cs="Arial"/>
          <w:sz w:val="28"/>
          <w:szCs w:val="28"/>
        </w:rPr>
        <w:t>…………………………………</w:t>
      </w:r>
      <w:r w:rsidR="00AF1BDF">
        <w:rPr>
          <w:rFonts w:ascii="Arial" w:eastAsiaTheme="minorHAnsi" w:hAnsi="Arial" w:cs="Arial"/>
          <w:sz w:val="28"/>
          <w:szCs w:val="28"/>
        </w:rPr>
        <w:t>…….…3-4</w:t>
      </w:r>
    </w:p>
    <w:p w:rsidR="00011529" w:rsidRPr="0065099F" w:rsidRDefault="0065099F" w:rsidP="00AF1BDF">
      <w:pPr>
        <w:ind w:left="-567" w:right="-568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234632" w:rsidRPr="0065099F">
        <w:rPr>
          <w:rFonts w:ascii="Arial" w:eastAsiaTheme="minorHAnsi" w:hAnsi="Arial" w:cs="Arial"/>
          <w:sz w:val="28"/>
          <w:szCs w:val="28"/>
        </w:rPr>
        <w:t>Внутреннее устройство государства при Александре III</w:t>
      </w:r>
      <w:r w:rsidR="00BE6B24">
        <w:rPr>
          <w:rFonts w:ascii="Arial" w:eastAsiaTheme="minorHAnsi" w:hAnsi="Arial" w:cs="Arial"/>
          <w:sz w:val="28"/>
          <w:szCs w:val="28"/>
        </w:rPr>
        <w:t>……………</w:t>
      </w:r>
      <w:r w:rsidR="00AF1BDF">
        <w:rPr>
          <w:rFonts w:ascii="Arial" w:eastAsiaTheme="minorHAnsi" w:hAnsi="Arial" w:cs="Arial"/>
          <w:sz w:val="28"/>
          <w:szCs w:val="28"/>
        </w:rPr>
        <w:t>…….…5-8</w:t>
      </w:r>
      <w:r w:rsidR="00234632" w:rsidRPr="0065099F">
        <w:rPr>
          <w:rFonts w:ascii="Arial" w:eastAsiaTheme="minorHAnsi" w:hAnsi="Arial" w:cs="Arial"/>
          <w:sz w:val="28"/>
          <w:szCs w:val="28"/>
        </w:rPr>
        <w:br/>
      </w:r>
      <w:r>
        <w:rPr>
          <w:rFonts w:ascii="Arial" w:eastAsiaTheme="minorHAnsi" w:hAnsi="Arial" w:cs="Arial"/>
          <w:sz w:val="28"/>
          <w:szCs w:val="28"/>
        </w:rPr>
        <w:t>4.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234632" w:rsidRPr="0065099F">
        <w:rPr>
          <w:rFonts w:ascii="Arial" w:eastAsiaTheme="minorHAnsi" w:hAnsi="Arial" w:cs="Arial"/>
          <w:sz w:val="28"/>
          <w:szCs w:val="28"/>
        </w:rPr>
        <w:t>Внешняя политика Александра III</w:t>
      </w:r>
      <w:r w:rsidR="0051740B">
        <w:rPr>
          <w:rFonts w:ascii="Arial" w:eastAsiaTheme="minorHAnsi" w:hAnsi="Arial" w:cs="Arial"/>
          <w:sz w:val="28"/>
          <w:szCs w:val="28"/>
        </w:rPr>
        <w:t>…</w:t>
      </w:r>
      <w:r w:rsidR="00A02B25">
        <w:rPr>
          <w:rFonts w:ascii="Arial" w:eastAsiaTheme="minorHAnsi" w:hAnsi="Arial" w:cs="Arial"/>
          <w:sz w:val="28"/>
          <w:szCs w:val="28"/>
        </w:rPr>
        <w:t>…………………………………</w:t>
      </w:r>
      <w:r w:rsidR="00AF1BDF">
        <w:rPr>
          <w:rFonts w:ascii="Arial" w:eastAsiaTheme="minorHAnsi" w:hAnsi="Arial" w:cs="Arial"/>
          <w:sz w:val="28"/>
          <w:szCs w:val="28"/>
        </w:rPr>
        <w:t>………...9-10</w:t>
      </w:r>
      <w:r w:rsidR="00234632" w:rsidRPr="0065099F">
        <w:rPr>
          <w:rFonts w:ascii="Arial" w:eastAsiaTheme="minorHAnsi" w:hAnsi="Arial" w:cs="Arial"/>
          <w:sz w:val="28"/>
          <w:szCs w:val="28"/>
        </w:rPr>
        <w:br/>
      </w:r>
      <w:r>
        <w:rPr>
          <w:rFonts w:ascii="Arial" w:eastAsiaTheme="minorHAnsi" w:hAnsi="Arial" w:cs="Arial"/>
          <w:sz w:val="28"/>
          <w:szCs w:val="28"/>
        </w:rPr>
        <w:t>5.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234632" w:rsidRPr="0065099F">
        <w:rPr>
          <w:rFonts w:ascii="Arial" w:eastAsiaTheme="minorHAnsi" w:hAnsi="Arial" w:cs="Arial"/>
          <w:sz w:val="28"/>
          <w:szCs w:val="28"/>
        </w:rPr>
        <w:t>Заключение</w:t>
      </w:r>
      <w:r w:rsidR="0051740B">
        <w:rPr>
          <w:rFonts w:ascii="Arial" w:eastAsiaTheme="minorHAnsi" w:hAnsi="Arial" w:cs="Arial"/>
          <w:sz w:val="28"/>
          <w:szCs w:val="28"/>
        </w:rPr>
        <w:t>…………………</w:t>
      </w:r>
      <w:r w:rsidR="00A02B25">
        <w:rPr>
          <w:rFonts w:ascii="Arial" w:eastAsiaTheme="minorHAnsi" w:hAnsi="Arial" w:cs="Arial"/>
          <w:sz w:val="28"/>
          <w:szCs w:val="28"/>
        </w:rPr>
        <w:t>……………………………………………</w:t>
      </w:r>
      <w:r w:rsidR="00AF1BDF">
        <w:rPr>
          <w:rFonts w:ascii="Arial" w:eastAsiaTheme="minorHAnsi" w:hAnsi="Arial" w:cs="Arial"/>
          <w:sz w:val="28"/>
          <w:szCs w:val="28"/>
        </w:rPr>
        <w:t>…………...11</w:t>
      </w:r>
      <w:r w:rsidR="00234632" w:rsidRPr="0065099F">
        <w:rPr>
          <w:rFonts w:ascii="Arial" w:eastAsiaTheme="minorHAnsi" w:hAnsi="Arial" w:cs="Arial"/>
          <w:sz w:val="28"/>
          <w:szCs w:val="28"/>
        </w:rPr>
        <w:br/>
      </w:r>
      <w:r>
        <w:rPr>
          <w:rFonts w:ascii="Arial" w:eastAsiaTheme="minorHAnsi" w:hAnsi="Arial" w:cs="Arial"/>
          <w:sz w:val="28"/>
          <w:szCs w:val="28"/>
        </w:rPr>
        <w:t>6.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234632" w:rsidRPr="0065099F">
        <w:rPr>
          <w:rFonts w:ascii="Arial" w:eastAsiaTheme="minorHAnsi" w:hAnsi="Arial" w:cs="Arial"/>
          <w:sz w:val="28"/>
          <w:szCs w:val="28"/>
        </w:rPr>
        <w:t>Список литературы</w:t>
      </w:r>
      <w:r w:rsidR="0051740B">
        <w:rPr>
          <w:rFonts w:ascii="Arial" w:eastAsiaTheme="minorHAnsi" w:hAnsi="Arial" w:cs="Arial"/>
          <w:sz w:val="28"/>
          <w:szCs w:val="28"/>
        </w:rPr>
        <w:t>…………………</w:t>
      </w:r>
      <w:r w:rsidR="00A02B25">
        <w:rPr>
          <w:rFonts w:ascii="Arial" w:eastAsiaTheme="minorHAnsi" w:hAnsi="Arial" w:cs="Arial"/>
          <w:sz w:val="28"/>
          <w:szCs w:val="28"/>
        </w:rPr>
        <w:t>……………………………………</w:t>
      </w:r>
      <w:r w:rsidR="00AF1BDF">
        <w:rPr>
          <w:rFonts w:ascii="Arial" w:eastAsiaTheme="minorHAnsi" w:hAnsi="Arial" w:cs="Arial"/>
          <w:sz w:val="28"/>
          <w:szCs w:val="28"/>
        </w:rPr>
        <w:t>…………</w:t>
      </w:r>
      <w:r w:rsidR="00A02B25">
        <w:rPr>
          <w:rFonts w:ascii="Arial" w:eastAsiaTheme="minorHAnsi" w:hAnsi="Arial" w:cs="Arial"/>
          <w:sz w:val="28"/>
          <w:szCs w:val="28"/>
        </w:rPr>
        <w:t>.1</w:t>
      </w:r>
      <w:bookmarkStart w:id="0" w:name="_GoBack"/>
      <w:bookmarkEnd w:id="0"/>
      <w:r w:rsidR="00AF1BDF">
        <w:rPr>
          <w:rFonts w:ascii="Arial" w:eastAsiaTheme="minorHAnsi" w:hAnsi="Arial" w:cs="Arial"/>
          <w:sz w:val="28"/>
          <w:szCs w:val="28"/>
        </w:rPr>
        <w:t>2</w:t>
      </w:r>
    </w:p>
    <w:p w:rsidR="00234632" w:rsidRPr="00833C3B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234632" w:rsidRPr="00833C3B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234632" w:rsidRPr="00833C3B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1248DA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833C3B">
        <w:rPr>
          <w:rFonts w:ascii="Arial" w:eastAsiaTheme="minorHAnsi" w:hAnsi="Arial" w:cs="Arial"/>
          <w:b/>
          <w:sz w:val="28"/>
          <w:szCs w:val="28"/>
        </w:rPr>
        <w:br/>
      </w:r>
      <w:r w:rsidR="001248DA"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B24649" w:rsidRPr="00833C3B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833C3B">
        <w:rPr>
          <w:rFonts w:ascii="Arial" w:eastAsiaTheme="minorHAnsi" w:hAnsi="Arial" w:cs="Arial"/>
          <w:b/>
          <w:sz w:val="28"/>
          <w:szCs w:val="28"/>
        </w:rPr>
        <w:lastRenderedPageBreak/>
        <w:t>1. Введение.</w:t>
      </w:r>
    </w:p>
    <w:p w:rsidR="000F64A7" w:rsidRPr="00085D98" w:rsidRDefault="006D375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085D98">
        <w:rPr>
          <w:rFonts w:ascii="Arial" w:eastAsiaTheme="minorHAnsi" w:hAnsi="Arial" w:cs="Arial"/>
          <w:sz w:val="28"/>
          <w:szCs w:val="28"/>
        </w:rPr>
        <w:t>Правление Александра III</w:t>
      </w:r>
      <w:r w:rsidR="00081D99">
        <w:rPr>
          <w:rFonts w:ascii="Arial" w:eastAsiaTheme="minorHAnsi" w:hAnsi="Arial" w:cs="Arial"/>
          <w:sz w:val="28"/>
          <w:szCs w:val="28"/>
        </w:rPr>
        <w:t xml:space="preserve"> (1845 – 1894)</w:t>
      </w:r>
      <w:r w:rsidRPr="00085D98">
        <w:rPr>
          <w:rFonts w:ascii="Arial" w:eastAsiaTheme="minorHAnsi" w:hAnsi="Arial" w:cs="Arial"/>
          <w:sz w:val="28"/>
          <w:szCs w:val="28"/>
        </w:rPr>
        <w:t xml:space="preserve"> – сын</w:t>
      </w:r>
      <w:r w:rsidR="00081D99">
        <w:rPr>
          <w:rFonts w:ascii="Arial" w:eastAsiaTheme="minorHAnsi" w:hAnsi="Arial" w:cs="Arial"/>
          <w:sz w:val="28"/>
          <w:szCs w:val="28"/>
        </w:rPr>
        <w:t>а</w:t>
      </w:r>
      <w:r w:rsidRPr="00085D98">
        <w:rPr>
          <w:rFonts w:ascii="Arial" w:eastAsiaTheme="minorHAnsi" w:hAnsi="Arial" w:cs="Arial"/>
          <w:sz w:val="28"/>
          <w:szCs w:val="28"/>
        </w:rPr>
        <w:t xml:space="preserve"> Александра II и императрицы </w:t>
      </w:r>
      <w:r w:rsidR="00D24151" w:rsidRPr="00085D98">
        <w:rPr>
          <w:rFonts w:ascii="Arial" w:eastAsiaTheme="minorHAnsi" w:hAnsi="Arial" w:cs="Arial"/>
          <w:sz w:val="28"/>
          <w:szCs w:val="28"/>
        </w:rPr>
        <w:t xml:space="preserve">Марии Александровны – на протяжении века после кончины государя трактовалось как </w:t>
      </w:r>
      <w:r w:rsidR="00F94575" w:rsidRPr="00085D98">
        <w:rPr>
          <w:rFonts w:ascii="Arial" w:eastAsiaTheme="minorHAnsi" w:hAnsi="Arial" w:cs="Arial"/>
          <w:sz w:val="28"/>
          <w:szCs w:val="28"/>
        </w:rPr>
        <w:t>эпоха ломки преобразований, совершённых его отцом и даже как время «разнузданной реакции».</w:t>
      </w:r>
      <w:r w:rsidR="0044503B" w:rsidRPr="00085D98">
        <w:rPr>
          <w:rFonts w:ascii="Arial" w:eastAsiaTheme="minorHAnsi" w:hAnsi="Arial" w:cs="Arial"/>
          <w:sz w:val="28"/>
          <w:szCs w:val="28"/>
        </w:rPr>
        <w:t xml:space="preserve"> </w:t>
      </w:r>
      <w:r w:rsidR="00331063">
        <w:rPr>
          <w:rFonts w:ascii="Arial" w:eastAsiaTheme="minorHAnsi" w:hAnsi="Arial" w:cs="Arial"/>
          <w:sz w:val="28"/>
          <w:szCs w:val="28"/>
        </w:rPr>
        <w:t xml:space="preserve">В советской историографии </w:t>
      </w:r>
      <w:r w:rsidR="00F653FF">
        <w:rPr>
          <w:rFonts w:ascii="Arial" w:eastAsiaTheme="minorHAnsi" w:hAnsi="Arial" w:cs="Arial"/>
          <w:sz w:val="28"/>
          <w:szCs w:val="28"/>
        </w:rPr>
        <w:t>это воззрение</w:t>
      </w:r>
      <w:r w:rsidR="00331063">
        <w:rPr>
          <w:rFonts w:ascii="Arial" w:eastAsiaTheme="minorHAnsi" w:hAnsi="Arial" w:cs="Arial"/>
          <w:sz w:val="28"/>
          <w:szCs w:val="28"/>
        </w:rPr>
        <w:t xml:space="preserve"> </w:t>
      </w:r>
      <w:r w:rsidR="00F653FF">
        <w:rPr>
          <w:rFonts w:ascii="Arial" w:eastAsiaTheme="minorHAnsi" w:hAnsi="Arial" w:cs="Arial"/>
          <w:sz w:val="28"/>
          <w:szCs w:val="28"/>
        </w:rPr>
        <w:t>преобладало, н</w:t>
      </w:r>
      <w:r w:rsidR="0044503B" w:rsidRPr="00085D98">
        <w:rPr>
          <w:rFonts w:ascii="Arial" w:eastAsiaTheme="minorHAnsi" w:hAnsi="Arial" w:cs="Arial"/>
          <w:sz w:val="28"/>
          <w:szCs w:val="28"/>
        </w:rPr>
        <w:t xml:space="preserve">о </w:t>
      </w:r>
      <w:r w:rsidR="00F653FF">
        <w:rPr>
          <w:rFonts w:ascii="Arial" w:eastAsiaTheme="minorHAnsi" w:hAnsi="Arial" w:cs="Arial"/>
          <w:sz w:val="28"/>
          <w:szCs w:val="28"/>
        </w:rPr>
        <w:t xml:space="preserve">существуют </w:t>
      </w:r>
      <w:r w:rsidR="0044503B" w:rsidRPr="00085D98">
        <w:rPr>
          <w:rFonts w:ascii="Arial" w:eastAsiaTheme="minorHAnsi" w:hAnsi="Arial" w:cs="Arial"/>
          <w:sz w:val="28"/>
          <w:szCs w:val="28"/>
        </w:rPr>
        <w:t xml:space="preserve">и другие </w:t>
      </w:r>
      <w:r w:rsidR="004D3E12" w:rsidRPr="00085D98">
        <w:rPr>
          <w:rFonts w:ascii="Arial" w:eastAsiaTheme="minorHAnsi" w:hAnsi="Arial" w:cs="Arial"/>
          <w:sz w:val="28"/>
          <w:szCs w:val="28"/>
        </w:rPr>
        <w:t>мнения</w:t>
      </w:r>
      <w:r w:rsidR="00F653FF">
        <w:rPr>
          <w:rFonts w:ascii="Arial" w:eastAsiaTheme="minorHAnsi" w:hAnsi="Arial" w:cs="Arial"/>
          <w:sz w:val="28"/>
          <w:szCs w:val="28"/>
        </w:rPr>
        <w:t xml:space="preserve">, которые прямо говорят о масштабном вкладе императора </w:t>
      </w:r>
      <w:r w:rsidR="00081D99">
        <w:rPr>
          <w:rFonts w:ascii="Arial" w:eastAsiaTheme="minorHAnsi" w:hAnsi="Arial" w:cs="Arial"/>
          <w:sz w:val="28"/>
          <w:szCs w:val="28"/>
        </w:rPr>
        <w:t>в историю России</w:t>
      </w:r>
      <w:r w:rsidR="004D3E12" w:rsidRPr="00085D98">
        <w:rPr>
          <w:rFonts w:ascii="Arial" w:eastAsiaTheme="minorHAnsi" w:hAnsi="Arial" w:cs="Arial"/>
          <w:sz w:val="28"/>
          <w:szCs w:val="28"/>
        </w:rPr>
        <w:t xml:space="preserve">. </w:t>
      </w:r>
      <w:r w:rsidR="00081D99">
        <w:rPr>
          <w:rFonts w:ascii="Arial" w:eastAsiaTheme="minorHAnsi" w:hAnsi="Arial" w:cs="Arial"/>
          <w:sz w:val="28"/>
          <w:szCs w:val="28"/>
        </w:rPr>
        <w:t xml:space="preserve">Говоря о правлении Александра </w:t>
      </w:r>
      <w:r w:rsidR="00081D99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081D99">
        <w:rPr>
          <w:rFonts w:ascii="Arial" w:eastAsiaTheme="minorHAnsi" w:hAnsi="Arial" w:cs="Arial"/>
          <w:sz w:val="28"/>
          <w:szCs w:val="28"/>
        </w:rPr>
        <w:t>, н</w:t>
      </w:r>
      <w:r w:rsidR="004D3E12" w:rsidRPr="00085D98">
        <w:rPr>
          <w:rFonts w:ascii="Arial" w:eastAsiaTheme="minorHAnsi" w:hAnsi="Arial" w:cs="Arial"/>
          <w:sz w:val="28"/>
          <w:szCs w:val="28"/>
        </w:rPr>
        <w:t xml:space="preserve">ельзя не отметить </w:t>
      </w:r>
      <w:r w:rsidR="005B10B3">
        <w:rPr>
          <w:rFonts w:ascii="Arial" w:eastAsiaTheme="minorHAnsi" w:hAnsi="Arial" w:cs="Arial"/>
          <w:sz w:val="28"/>
          <w:szCs w:val="28"/>
        </w:rPr>
        <w:t>его</w:t>
      </w:r>
      <w:r w:rsidR="004D3E12" w:rsidRPr="00085D98">
        <w:rPr>
          <w:rFonts w:ascii="Arial" w:eastAsiaTheme="minorHAnsi" w:hAnsi="Arial" w:cs="Arial"/>
          <w:sz w:val="28"/>
          <w:szCs w:val="28"/>
        </w:rPr>
        <w:t xml:space="preserve"> миротворческую деятельность Александра </w:t>
      </w:r>
      <w:r w:rsidR="00AF58A5" w:rsidRPr="00085D98">
        <w:rPr>
          <w:rFonts w:ascii="Arial" w:eastAsiaTheme="minorHAnsi" w:hAnsi="Arial" w:cs="Arial"/>
          <w:sz w:val="28"/>
          <w:szCs w:val="28"/>
        </w:rPr>
        <w:t>III, успешные выступления в роли третейского судьи в различных конфликтах между государствами Европы. Даже те, кто безоговорочно хулили и критиковали его</w:t>
      </w:r>
      <w:r w:rsidR="00236ED9" w:rsidRPr="00085D98">
        <w:rPr>
          <w:rFonts w:ascii="Arial" w:eastAsiaTheme="minorHAnsi" w:hAnsi="Arial" w:cs="Arial"/>
          <w:sz w:val="28"/>
          <w:szCs w:val="28"/>
        </w:rPr>
        <w:t xml:space="preserve">, </w:t>
      </w:r>
      <w:r w:rsidR="0026192D">
        <w:rPr>
          <w:rFonts w:ascii="Arial" w:eastAsiaTheme="minorHAnsi" w:hAnsi="Arial" w:cs="Arial"/>
          <w:sz w:val="28"/>
          <w:szCs w:val="28"/>
        </w:rPr>
        <w:t xml:space="preserve">были вынуждены </w:t>
      </w:r>
      <w:r w:rsidR="00236ED9" w:rsidRPr="00085D98">
        <w:rPr>
          <w:rFonts w:ascii="Arial" w:eastAsiaTheme="minorHAnsi" w:hAnsi="Arial" w:cs="Arial"/>
          <w:sz w:val="28"/>
          <w:szCs w:val="28"/>
        </w:rPr>
        <w:t>призна</w:t>
      </w:r>
      <w:r w:rsidR="0026192D">
        <w:rPr>
          <w:rFonts w:ascii="Arial" w:eastAsiaTheme="minorHAnsi" w:hAnsi="Arial" w:cs="Arial"/>
          <w:sz w:val="28"/>
          <w:szCs w:val="28"/>
        </w:rPr>
        <w:t>ть</w:t>
      </w:r>
      <w:r w:rsidR="00236ED9" w:rsidRPr="00085D98">
        <w:rPr>
          <w:rFonts w:ascii="Arial" w:eastAsiaTheme="minorHAnsi" w:hAnsi="Arial" w:cs="Arial"/>
          <w:sz w:val="28"/>
          <w:szCs w:val="28"/>
        </w:rPr>
        <w:t xml:space="preserve"> </w:t>
      </w:r>
      <w:r w:rsidR="00B140EE" w:rsidRPr="00085D98">
        <w:rPr>
          <w:rFonts w:ascii="Arial" w:eastAsiaTheme="minorHAnsi" w:hAnsi="Arial" w:cs="Arial"/>
          <w:sz w:val="28"/>
          <w:szCs w:val="28"/>
        </w:rPr>
        <w:t>благотворные плоды деятельности Александра III</w:t>
      </w:r>
      <w:r w:rsidR="00D234BF" w:rsidRPr="00085D98">
        <w:rPr>
          <w:rFonts w:ascii="Arial" w:eastAsiaTheme="minorHAnsi" w:hAnsi="Arial" w:cs="Arial"/>
          <w:sz w:val="28"/>
          <w:szCs w:val="28"/>
        </w:rPr>
        <w:t xml:space="preserve">. Император вёл себя как </w:t>
      </w:r>
      <w:r w:rsidR="00A16706" w:rsidRPr="00085D98">
        <w:rPr>
          <w:rFonts w:ascii="Arial" w:eastAsiaTheme="minorHAnsi" w:hAnsi="Arial" w:cs="Arial"/>
          <w:sz w:val="28"/>
          <w:szCs w:val="28"/>
        </w:rPr>
        <w:t>рачительный хозяин государства</w:t>
      </w:r>
      <w:r w:rsidR="00B92F80" w:rsidRPr="00085D98">
        <w:rPr>
          <w:rFonts w:ascii="Arial" w:eastAsiaTheme="minorHAnsi" w:hAnsi="Arial" w:cs="Arial"/>
          <w:sz w:val="28"/>
          <w:szCs w:val="28"/>
        </w:rPr>
        <w:t xml:space="preserve">, который стремился к просвещению народа и преобразованиям в военной сфере. При этом, в отличие от </w:t>
      </w:r>
      <w:r w:rsidR="0026192D">
        <w:rPr>
          <w:rFonts w:ascii="Arial" w:eastAsiaTheme="minorHAnsi" w:hAnsi="Arial" w:cs="Arial"/>
          <w:sz w:val="28"/>
          <w:szCs w:val="28"/>
        </w:rPr>
        <w:t>своих</w:t>
      </w:r>
      <w:r w:rsidR="00B92F80" w:rsidRPr="00085D98">
        <w:rPr>
          <w:rFonts w:ascii="Arial" w:eastAsiaTheme="minorHAnsi" w:hAnsi="Arial" w:cs="Arial"/>
          <w:sz w:val="28"/>
          <w:szCs w:val="28"/>
        </w:rPr>
        <w:t xml:space="preserve"> предшественников, жизнь Александра </w:t>
      </w:r>
      <w:r w:rsidR="00003411" w:rsidRPr="00085D98">
        <w:rPr>
          <w:rFonts w:ascii="Arial" w:eastAsiaTheme="minorHAnsi" w:hAnsi="Arial" w:cs="Arial"/>
          <w:sz w:val="28"/>
          <w:szCs w:val="28"/>
        </w:rPr>
        <w:t xml:space="preserve">III была лишена </w:t>
      </w:r>
      <w:r w:rsidR="001D744A" w:rsidRPr="00085D98">
        <w:rPr>
          <w:rFonts w:ascii="Arial" w:eastAsiaTheme="minorHAnsi" w:hAnsi="Arial" w:cs="Arial"/>
          <w:sz w:val="28"/>
          <w:szCs w:val="28"/>
        </w:rPr>
        <w:t>каких-то головокружительных внешних событий</w:t>
      </w:r>
      <w:r w:rsidR="007612FF" w:rsidRPr="00085D98">
        <w:rPr>
          <w:rFonts w:ascii="Arial" w:eastAsiaTheme="minorHAnsi" w:hAnsi="Arial" w:cs="Arial"/>
          <w:sz w:val="28"/>
          <w:szCs w:val="28"/>
        </w:rPr>
        <w:t xml:space="preserve">, представлялась как ровное течение, поэтому удостоилась в основном лишь документальных описаний.  Но, как </w:t>
      </w:r>
      <w:r w:rsidR="00F3041D" w:rsidRPr="00085D98">
        <w:rPr>
          <w:rFonts w:ascii="Arial" w:eastAsiaTheme="minorHAnsi" w:hAnsi="Arial" w:cs="Arial"/>
          <w:sz w:val="28"/>
          <w:szCs w:val="28"/>
        </w:rPr>
        <w:t>отмечает Е.М. Майорова, «под этой кажущейся простотой и ровностью крылись не только личные тайны</w:t>
      </w:r>
      <w:r w:rsidR="000F64A7" w:rsidRPr="00085D98">
        <w:rPr>
          <w:rFonts w:ascii="Arial" w:eastAsiaTheme="minorHAnsi" w:hAnsi="Arial" w:cs="Arial"/>
          <w:sz w:val="28"/>
          <w:szCs w:val="28"/>
        </w:rPr>
        <w:t>, но и изощрённые хитросплетения европейской политики» [Майорова; 3].</w:t>
      </w:r>
      <w:r w:rsidR="003A55A0">
        <w:rPr>
          <w:rFonts w:ascii="Arial" w:eastAsiaTheme="minorHAnsi" w:hAnsi="Arial" w:cs="Arial"/>
          <w:sz w:val="28"/>
          <w:szCs w:val="28"/>
        </w:rPr>
        <w:t xml:space="preserve"> </w:t>
      </w:r>
      <w:r w:rsidR="000F64A7" w:rsidRPr="00085D98">
        <w:rPr>
          <w:rFonts w:ascii="Arial" w:eastAsiaTheme="minorHAnsi" w:hAnsi="Arial" w:cs="Arial"/>
          <w:sz w:val="28"/>
          <w:szCs w:val="28"/>
        </w:rPr>
        <w:t>Особенным нападкам подвергся Але</w:t>
      </w:r>
      <w:r w:rsidR="00866B24" w:rsidRPr="00085D98">
        <w:rPr>
          <w:rFonts w:ascii="Arial" w:eastAsiaTheme="minorHAnsi" w:hAnsi="Arial" w:cs="Arial"/>
          <w:sz w:val="28"/>
          <w:szCs w:val="28"/>
        </w:rPr>
        <w:t>к</w:t>
      </w:r>
      <w:r w:rsidR="000F64A7" w:rsidRPr="00085D98">
        <w:rPr>
          <w:rFonts w:ascii="Arial" w:eastAsiaTheme="minorHAnsi" w:hAnsi="Arial" w:cs="Arial"/>
          <w:sz w:val="28"/>
          <w:szCs w:val="28"/>
        </w:rPr>
        <w:t>сандр III</w:t>
      </w:r>
      <w:r w:rsidR="00866B24" w:rsidRPr="00085D98">
        <w:rPr>
          <w:rFonts w:ascii="Arial" w:eastAsiaTheme="minorHAnsi" w:hAnsi="Arial" w:cs="Arial"/>
          <w:sz w:val="28"/>
          <w:szCs w:val="28"/>
        </w:rPr>
        <w:t xml:space="preserve"> со стороны советских историков. По всей вероятности это произошло потому, что государь казнил </w:t>
      </w:r>
      <w:r w:rsidR="00FF33CC" w:rsidRPr="00085D98">
        <w:rPr>
          <w:rFonts w:ascii="Arial" w:eastAsiaTheme="minorHAnsi" w:hAnsi="Arial" w:cs="Arial"/>
          <w:sz w:val="28"/>
          <w:szCs w:val="28"/>
        </w:rPr>
        <w:t xml:space="preserve">А.И. Ульянова (1866 – 1887) – брата В.И. Ленина (1870 – 1924). </w:t>
      </w:r>
      <w:r w:rsidR="00125477" w:rsidRPr="00085D98">
        <w:rPr>
          <w:rFonts w:ascii="Arial" w:eastAsiaTheme="minorHAnsi" w:hAnsi="Arial" w:cs="Arial"/>
          <w:sz w:val="28"/>
          <w:szCs w:val="28"/>
        </w:rPr>
        <w:t>Искажение образа Александра Александровича было настолько сильным, что в трудах советских историографов он представал как тупой и неповоротливый пьяница</w:t>
      </w:r>
      <w:r w:rsidR="0026192D">
        <w:rPr>
          <w:rFonts w:ascii="Arial" w:eastAsiaTheme="minorHAnsi" w:hAnsi="Arial" w:cs="Arial"/>
          <w:sz w:val="28"/>
          <w:szCs w:val="28"/>
        </w:rPr>
        <w:t>, который,</w:t>
      </w:r>
      <w:r w:rsidR="00125477" w:rsidRPr="00085D98">
        <w:rPr>
          <w:rFonts w:ascii="Arial" w:eastAsiaTheme="minorHAnsi" w:hAnsi="Arial" w:cs="Arial"/>
          <w:sz w:val="28"/>
          <w:szCs w:val="28"/>
        </w:rPr>
        <w:t xml:space="preserve"> </w:t>
      </w:r>
      <w:r w:rsidR="0026192D">
        <w:rPr>
          <w:rFonts w:ascii="Arial" w:eastAsiaTheme="minorHAnsi" w:hAnsi="Arial" w:cs="Arial"/>
          <w:sz w:val="28"/>
          <w:szCs w:val="28"/>
        </w:rPr>
        <w:t>н</w:t>
      </w:r>
      <w:r w:rsidR="00592857" w:rsidRPr="00085D98">
        <w:rPr>
          <w:rFonts w:ascii="Arial" w:eastAsiaTheme="minorHAnsi" w:hAnsi="Arial" w:cs="Arial"/>
          <w:sz w:val="28"/>
          <w:szCs w:val="28"/>
        </w:rPr>
        <w:t xml:space="preserve">аходясь в окружении </w:t>
      </w:r>
      <w:r w:rsidR="00445231" w:rsidRPr="00085D98">
        <w:rPr>
          <w:rFonts w:ascii="Arial" w:eastAsiaTheme="minorHAnsi" w:hAnsi="Arial" w:cs="Arial"/>
          <w:sz w:val="28"/>
          <w:szCs w:val="28"/>
        </w:rPr>
        <w:t xml:space="preserve">беспощадных эксплуататоров, не совершал ничего, кроме бесконечной </w:t>
      </w:r>
      <w:r w:rsidR="00A721E3" w:rsidRPr="00085D98">
        <w:rPr>
          <w:rFonts w:ascii="Arial" w:eastAsiaTheme="minorHAnsi" w:hAnsi="Arial" w:cs="Arial"/>
          <w:sz w:val="28"/>
          <w:szCs w:val="28"/>
        </w:rPr>
        <w:t>эксплуатации трудового народа. Факт борьбы с народовольцами – убийцами его отца и потрясателями государственных основ – создал ему славу</w:t>
      </w:r>
      <w:r w:rsidR="00721056" w:rsidRPr="00085D98">
        <w:rPr>
          <w:rFonts w:ascii="Arial" w:eastAsiaTheme="minorHAnsi" w:hAnsi="Arial" w:cs="Arial"/>
          <w:sz w:val="28"/>
          <w:szCs w:val="28"/>
        </w:rPr>
        <w:t xml:space="preserve"> реакционера</w:t>
      </w:r>
      <w:r w:rsidR="00902711" w:rsidRPr="00085D98">
        <w:rPr>
          <w:rFonts w:ascii="Arial" w:eastAsiaTheme="minorHAnsi" w:hAnsi="Arial" w:cs="Arial"/>
          <w:sz w:val="28"/>
          <w:szCs w:val="28"/>
        </w:rPr>
        <w:t xml:space="preserve">. Лишь одно это вменяли ему как </w:t>
      </w:r>
      <w:r w:rsidR="00620D41">
        <w:rPr>
          <w:rFonts w:ascii="Arial" w:eastAsiaTheme="minorHAnsi" w:hAnsi="Arial" w:cs="Arial"/>
          <w:sz w:val="28"/>
          <w:szCs w:val="28"/>
        </w:rPr>
        <w:t xml:space="preserve">его </w:t>
      </w:r>
      <w:r w:rsidR="00902711" w:rsidRPr="00085D98">
        <w:rPr>
          <w:rFonts w:ascii="Arial" w:eastAsiaTheme="minorHAnsi" w:hAnsi="Arial" w:cs="Arial"/>
          <w:sz w:val="28"/>
          <w:szCs w:val="28"/>
        </w:rPr>
        <w:t xml:space="preserve">главное дело во время царствования. Однако были забыты или умышленно </w:t>
      </w:r>
      <w:r w:rsidR="00231968" w:rsidRPr="00085D98">
        <w:rPr>
          <w:rFonts w:ascii="Arial" w:eastAsiaTheme="minorHAnsi" w:hAnsi="Arial" w:cs="Arial"/>
          <w:sz w:val="28"/>
          <w:szCs w:val="28"/>
        </w:rPr>
        <w:t xml:space="preserve">скрыты совершенно иные факты его правления, такие, как большие успехи России в развитии основных отраслей народного хозяйства, </w:t>
      </w:r>
      <w:r w:rsidR="00B22E1C" w:rsidRPr="00085D98">
        <w:rPr>
          <w:rFonts w:ascii="Arial" w:eastAsiaTheme="minorHAnsi" w:hAnsi="Arial" w:cs="Arial"/>
          <w:sz w:val="28"/>
          <w:szCs w:val="28"/>
        </w:rPr>
        <w:t>выход страны в число великих железнодорожных держав, становление рубля конвертируемой валютой и многие другие рутинные, но идеально выполненные дела.</w:t>
      </w:r>
    </w:p>
    <w:p w:rsidR="00B22E1C" w:rsidRPr="005A7B05" w:rsidRDefault="00B22E1C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085D98">
        <w:rPr>
          <w:rFonts w:ascii="Arial" w:eastAsiaTheme="minorHAnsi" w:hAnsi="Arial" w:cs="Arial"/>
          <w:sz w:val="28"/>
          <w:szCs w:val="28"/>
        </w:rPr>
        <w:t xml:space="preserve">Александр III терпеливо и упорно совершал </w:t>
      </w:r>
      <w:r w:rsidR="008B2F72" w:rsidRPr="00085D98">
        <w:rPr>
          <w:rFonts w:ascii="Arial" w:eastAsiaTheme="minorHAnsi" w:hAnsi="Arial" w:cs="Arial"/>
          <w:sz w:val="28"/>
          <w:szCs w:val="28"/>
        </w:rPr>
        <w:t xml:space="preserve"> неяркую внутреннюю работу по улучшению жизни в России, которую не поспешили оценить ни его потомки, ни учёные. Он был добропорядочным человеком, </w:t>
      </w:r>
      <w:r w:rsidR="00913A02" w:rsidRPr="00085D98">
        <w:rPr>
          <w:rFonts w:ascii="Arial" w:eastAsiaTheme="minorHAnsi" w:hAnsi="Arial" w:cs="Arial"/>
          <w:sz w:val="28"/>
          <w:szCs w:val="28"/>
        </w:rPr>
        <w:t>примерным семьянино</w:t>
      </w:r>
      <w:r w:rsidR="00620D41">
        <w:rPr>
          <w:rFonts w:ascii="Arial" w:eastAsiaTheme="minorHAnsi" w:hAnsi="Arial" w:cs="Arial"/>
          <w:sz w:val="28"/>
          <w:szCs w:val="28"/>
        </w:rPr>
        <w:t>м</w:t>
      </w:r>
      <w:r w:rsidR="00913A02" w:rsidRPr="00085D98">
        <w:rPr>
          <w:rFonts w:ascii="Arial" w:eastAsiaTheme="minorHAnsi" w:hAnsi="Arial" w:cs="Arial"/>
          <w:sz w:val="28"/>
          <w:szCs w:val="28"/>
        </w:rPr>
        <w:t xml:space="preserve">, </w:t>
      </w:r>
      <w:r w:rsidR="00620D41">
        <w:rPr>
          <w:rFonts w:ascii="Arial" w:eastAsiaTheme="minorHAnsi" w:hAnsi="Arial" w:cs="Arial"/>
          <w:sz w:val="28"/>
          <w:szCs w:val="28"/>
        </w:rPr>
        <w:t xml:space="preserve">а потому </w:t>
      </w:r>
      <w:r w:rsidR="00913A02" w:rsidRPr="00085D98">
        <w:rPr>
          <w:rFonts w:ascii="Arial" w:eastAsiaTheme="minorHAnsi" w:hAnsi="Arial" w:cs="Arial"/>
          <w:sz w:val="28"/>
          <w:szCs w:val="28"/>
        </w:rPr>
        <w:t xml:space="preserve">не смог привлечь к себе внимания ни беллетристов, ни кинематографистов. </w:t>
      </w:r>
      <w:r w:rsidR="00B01E45" w:rsidRPr="00085D98">
        <w:rPr>
          <w:rFonts w:ascii="Arial" w:eastAsiaTheme="minorHAnsi" w:hAnsi="Arial" w:cs="Arial"/>
          <w:sz w:val="28"/>
          <w:szCs w:val="28"/>
        </w:rPr>
        <w:t>Более того, он был оклеветан как «паразит трудящихся масс»</w:t>
      </w:r>
      <w:r w:rsidR="00C02EBA">
        <w:rPr>
          <w:rFonts w:ascii="Arial" w:eastAsiaTheme="minorHAnsi" w:hAnsi="Arial" w:cs="Arial"/>
          <w:sz w:val="28"/>
          <w:szCs w:val="28"/>
        </w:rPr>
        <w:t xml:space="preserve"> </w:t>
      </w:r>
      <w:r w:rsidR="00C02EBA" w:rsidRPr="00C02EBA">
        <w:rPr>
          <w:rFonts w:ascii="Arial" w:eastAsiaTheme="minorHAnsi" w:hAnsi="Arial" w:cs="Arial"/>
          <w:sz w:val="28"/>
          <w:szCs w:val="28"/>
        </w:rPr>
        <w:t>[</w:t>
      </w:r>
      <w:r w:rsidR="00C02EBA">
        <w:rPr>
          <w:rFonts w:ascii="Arial" w:eastAsiaTheme="minorHAnsi" w:hAnsi="Arial" w:cs="Arial"/>
          <w:sz w:val="28"/>
          <w:szCs w:val="28"/>
        </w:rPr>
        <w:t>Зай</w:t>
      </w:r>
      <w:r w:rsidR="00A50E01">
        <w:rPr>
          <w:rFonts w:ascii="Arial" w:eastAsiaTheme="minorHAnsi" w:hAnsi="Arial" w:cs="Arial"/>
          <w:sz w:val="28"/>
          <w:szCs w:val="28"/>
        </w:rPr>
        <w:t>ончковский; 83</w:t>
      </w:r>
      <w:r w:rsidR="00C02EBA" w:rsidRPr="00C02EBA">
        <w:rPr>
          <w:rFonts w:ascii="Arial" w:eastAsiaTheme="minorHAnsi" w:hAnsi="Arial" w:cs="Arial"/>
          <w:sz w:val="28"/>
          <w:szCs w:val="28"/>
        </w:rPr>
        <w:t>]</w:t>
      </w:r>
      <w:r w:rsidR="00B01E45" w:rsidRPr="00085D98">
        <w:rPr>
          <w:rFonts w:ascii="Arial" w:eastAsiaTheme="minorHAnsi" w:hAnsi="Arial" w:cs="Arial"/>
          <w:sz w:val="28"/>
          <w:szCs w:val="28"/>
        </w:rPr>
        <w:t>.</w:t>
      </w:r>
      <w:r w:rsidR="008B2F72" w:rsidRPr="00085D98">
        <w:rPr>
          <w:rFonts w:ascii="Arial" w:eastAsiaTheme="minorHAnsi" w:hAnsi="Arial" w:cs="Arial"/>
          <w:sz w:val="28"/>
          <w:szCs w:val="28"/>
        </w:rPr>
        <w:t xml:space="preserve"> </w:t>
      </w:r>
      <w:r w:rsidR="002879AF">
        <w:rPr>
          <w:rFonts w:ascii="Arial" w:eastAsiaTheme="minorHAnsi" w:hAnsi="Arial" w:cs="Arial"/>
          <w:sz w:val="28"/>
          <w:szCs w:val="28"/>
        </w:rPr>
        <w:t xml:space="preserve">Современные историки </w:t>
      </w:r>
      <w:r w:rsidR="008C4A61">
        <w:rPr>
          <w:rFonts w:ascii="Arial" w:eastAsiaTheme="minorHAnsi" w:hAnsi="Arial" w:cs="Arial"/>
          <w:sz w:val="28"/>
          <w:szCs w:val="28"/>
        </w:rPr>
        <w:t xml:space="preserve">(А.Н. Боханова, Е.И. Майорова, В.В. Шульга и др.) </w:t>
      </w:r>
      <w:r w:rsidR="002A1A16">
        <w:rPr>
          <w:rFonts w:ascii="Arial" w:eastAsiaTheme="minorHAnsi" w:hAnsi="Arial" w:cs="Arial"/>
          <w:sz w:val="28"/>
          <w:szCs w:val="28"/>
        </w:rPr>
        <w:t xml:space="preserve">своими работами опровергают столь однозначное и категорическое мнение в отношении императора, который имел в народе славу не только русского богатыря, но и царя-миротворца. </w:t>
      </w:r>
    </w:p>
    <w:p w:rsidR="00003411" w:rsidRPr="00085D98" w:rsidRDefault="00003411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65099F" w:rsidRDefault="0065099F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B24649" w:rsidRPr="003A55A0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3A55A0">
        <w:rPr>
          <w:rFonts w:ascii="Arial" w:eastAsiaTheme="minorHAnsi" w:hAnsi="Arial" w:cs="Arial"/>
          <w:b/>
          <w:sz w:val="28"/>
          <w:szCs w:val="28"/>
        </w:rPr>
        <w:lastRenderedPageBreak/>
        <w:t>2. Биография, восшествие на престол.</w:t>
      </w:r>
    </w:p>
    <w:p w:rsidR="004F3217" w:rsidRPr="00085D98" w:rsidRDefault="00A57874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085D98">
        <w:rPr>
          <w:rFonts w:ascii="Arial" w:eastAsiaTheme="minorHAnsi" w:hAnsi="Arial" w:cs="Arial"/>
          <w:sz w:val="28"/>
          <w:szCs w:val="28"/>
        </w:rPr>
        <w:t>Александр III родился 20</w:t>
      </w:r>
      <w:r w:rsidR="00D52460" w:rsidRPr="00085D98">
        <w:rPr>
          <w:rFonts w:ascii="Arial" w:eastAsiaTheme="minorHAnsi" w:hAnsi="Arial" w:cs="Arial"/>
          <w:sz w:val="28"/>
          <w:szCs w:val="28"/>
        </w:rPr>
        <w:t xml:space="preserve"> февраля </w:t>
      </w:r>
      <w:r w:rsidR="002E6014" w:rsidRPr="00085D98">
        <w:rPr>
          <w:rFonts w:ascii="Arial" w:eastAsiaTheme="minorHAnsi" w:hAnsi="Arial" w:cs="Arial"/>
          <w:sz w:val="28"/>
          <w:szCs w:val="28"/>
        </w:rPr>
        <w:t xml:space="preserve">1845 года. </w:t>
      </w:r>
      <w:r w:rsidR="00004ED5" w:rsidRPr="00085D98">
        <w:rPr>
          <w:rFonts w:ascii="Arial" w:eastAsiaTheme="minorHAnsi" w:hAnsi="Arial" w:cs="Arial"/>
          <w:sz w:val="28"/>
          <w:szCs w:val="28"/>
        </w:rPr>
        <w:t xml:space="preserve">Ввиду того, что наследник Александра II – его брат </w:t>
      </w:r>
      <w:r w:rsidR="00CA0779" w:rsidRPr="00085D98">
        <w:rPr>
          <w:rFonts w:ascii="Arial" w:eastAsiaTheme="minorHAnsi" w:hAnsi="Arial" w:cs="Arial"/>
          <w:sz w:val="28"/>
          <w:szCs w:val="28"/>
        </w:rPr>
        <w:t>Николай неожиданно скончался, на роль правителя был выбран второй сын</w:t>
      </w:r>
      <w:r w:rsidR="005A5822" w:rsidRPr="00085D98">
        <w:rPr>
          <w:rFonts w:ascii="Arial" w:eastAsiaTheme="minorHAnsi" w:hAnsi="Arial" w:cs="Arial"/>
          <w:sz w:val="28"/>
          <w:szCs w:val="28"/>
        </w:rPr>
        <w:t xml:space="preserve"> императора</w:t>
      </w:r>
      <w:r w:rsidR="00CA0779" w:rsidRPr="00085D98">
        <w:rPr>
          <w:rFonts w:ascii="Arial" w:eastAsiaTheme="minorHAnsi" w:hAnsi="Arial" w:cs="Arial"/>
          <w:sz w:val="28"/>
          <w:szCs w:val="28"/>
        </w:rPr>
        <w:t xml:space="preserve">. </w:t>
      </w:r>
      <w:r w:rsidR="005A5822" w:rsidRPr="00085D98">
        <w:rPr>
          <w:rFonts w:ascii="Arial" w:eastAsiaTheme="minorHAnsi" w:hAnsi="Arial" w:cs="Arial"/>
          <w:sz w:val="28"/>
          <w:szCs w:val="28"/>
        </w:rPr>
        <w:t xml:space="preserve">Александру пришлось в короткие сроки постичь множество премудростей. </w:t>
      </w:r>
      <w:r w:rsidR="004F3217" w:rsidRPr="00085D98">
        <w:rPr>
          <w:rFonts w:ascii="Arial" w:eastAsiaTheme="minorHAnsi" w:hAnsi="Arial" w:cs="Arial"/>
          <w:sz w:val="28"/>
          <w:szCs w:val="28"/>
        </w:rPr>
        <w:t xml:space="preserve">Среди воспитателей юного Александра были широко известные в то время личности – </w:t>
      </w:r>
      <w:r w:rsidR="009467C3" w:rsidRPr="00085D98">
        <w:rPr>
          <w:rFonts w:ascii="Arial" w:eastAsiaTheme="minorHAnsi" w:hAnsi="Arial" w:cs="Arial"/>
          <w:sz w:val="28"/>
          <w:szCs w:val="28"/>
        </w:rPr>
        <w:t xml:space="preserve">А.И. </w:t>
      </w:r>
      <w:r w:rsidR="004F3217" w:rsidRPr="00085D98">
        <w:rPr>
          <w:rFonts w:ascii="Arial" w:eastAsiaTheme="minorHAnsi" w:hAnsi="Arial" w:cs="Arial"/>
          <w:sz w:val="28"/>
          <w:szCs w:val="28"/>
        </w:rPr>
        <w:t>Чивилёв</w:t>
      </w:r>
      <w:r w:rsidR="009467C3" w:rsidRPr="00085D98">
        <w:rPr>
          <w:rFonts w:ascii="Arial" w:eastAsiaTheme="minorHAnsi" w:hAnsi="Arial" w:cs="Arial"/>
          <w:sz w:val="28"/>
          <w:szCs w:val="28"/>
        </w:rPr>
        <w:t xml:space="preserve"> (1808 – 1867) </w:t>
      </w:r>
      <w:r w:rsidR="004F3217" w:rsidRPr="00085D98">
        <w:rPr>
          <w:rFonts w:ascii="Arial" w:eastAsiaTheme="minorHAnsi" w:hAnsi="Arial" w:cs="Arial"/>
          <w:sz w:val="28"/>
          <w:szCs w:val="28"/>
        </w:rPr>
        <w:t>и К.П. Победоносцев</w:t>
      </w:r>
      <w:r w:rsidR="00565CD1" w:rsidRPr="00085D98">
        <w:rPr>
          <w:rFonts w:ascii="Arial" w:eastAsiaTheme="minorHAnsi" w:hAnsi="Arial" w:cs="Arial"/>
          <w:sz w:val="28"/>
          <w:szCs w:val="28"/>
        </w:rPr>
        <w:t xml:space="preserve"> (1827 – 1907)</w:t>
      </w:r>
      <w:r w:rsidR="00AB4E27" w:rsidRPr="00085D98">
        <w:rPr>
          <w:rFonts w:ascii="Arial" w:eastAsiaTheme="minorHAnsi" w:hAnsi="Arial" w:cs="Arial"/>
          <w:sz w:val="28"/>
          <w:szCs w:val="28"/>
        </w:rPr>
        <w:t xml:space="preserve"> – оба профессора</w:t>
      </w:r>
      <w:r w:rsidR="00760482" w:rsidRPr="00085D98">
        <w:rPr>
          <w:rFonts w:ascii="Arial" w:eastAsiaTheme="minorHAnsi" w:hAnsi="Arial" w:cs="Arial"/>
          <w:sz w:val="28"/>
          <w:szCs w:val="28"/>
        </w:rPr>
        <w:t xml:space="preserve"> Московского университета</w:t>
      </w:r>
      <w:r w:rsidR="00AB4E27" w:rsidRPr="00085D98">
        <w:rPr>
          <w:rFonts w:ascii="Arial" w:eastAsiaTheme="minorHAnsi" w:hAnsi="Arial" w:cs="Arial"/>
          <w:sz w:val="28"/>
          <w:szCs w:val="28"/>
        </w:rPr>
        <w:t>.</w:t>
      </w:r>
      <w:r w:rsidR="00760482" w:rsidRPr="00085D98">
        <w:rPr>
          <w:rFonts w:ascii="Arial" w:eastAsiaTheme="minorHAnsi" w:hAnsi="Arial" w:cs="Arial"/>
          <w:sz w:val="28"/>
          <w:szCs w:val="28"/>
        </w:rPr>
        <w:t xml:space="preserve"> По отзывам других преподавателей, как Московского, так и Петербургского университетов, </w:t>
      </w:r>
      <w:r w:rsidR="000B5A2A" w:rsidRPr="00085D98">
        <w:rPr>
          <w:rFonts w:ascii="Arial" w:eastAsiaTheme="minorHAnsi" w:hAnsi="Arial" w:cs="Arial"/>
          <w:sz w:val="28"/>
          <w:szCs w:val="28"/>
        </w:rPr>
        <w:t xml:space="preserve">будущий правитель проявил себя как прямодушный, добросовестный, тихий и простой юноша. </w:t>
      </w:r>
      <w:r w:rsidR="008636AA" w:rsidRPr="00085D98">
        <w:rPr>
          <w:rFonts w:ascii="Arial" w:eastAsiaTheme="minorHAnsi" w:hAnsi="Arial" w:cs="Arial"/>
          <w:sz w:val="28"/>
          <w:szCs w:val="28"/>
        </w:rPr>
        <w:t xml:space="preserve">С этими чертами у него сочетались и другие: твёрдость воли и тенденция </w:t>
      </w:r>
      <w:r w:rsidR="00A50E01">
        <w:rPr>
          <w:rFonts w:ascii="Arial" w:eastAsiaTheme="minorHAnsi" w:hAnsi="Arial" w:cs="Arial"/>
          <w:sz w:val="28"/>
          <w:szCs w:val="28"/>
        </w:rPr>
        <w:t>к</w:t>
      </w:r>
      <w:r w:rsidR="008636AA" w:rsidRPr="00085D98">
        <w:rPr>
          <w:rFonts w:ascii="Arial" w:eastAsiaTheme="minorHAnsi" w:hAnsi="Arial" w:cs="Arial"/>
          <w:sz w:val="28"/>
          <w:szCs w:val="28"/>
        </w:rPr>
        <w:t xml:space="preserve"> порядк</w:t>
      </w:r>
      <w:r w:rsidR="00A50E01">
        <w:rPr>
          <w:rFonts w:ascii="Arial" w:eastAsiaTheme="minorHAnsi" w:hAnsi="Arial" w:cs="Arial"/>
          <w:sz w:val="28"/>
          <w:szCs w:val="28"/>
        </w:rPr>
        <w:t>у в любых делах</w:t>
      </w:r>
      <w:r w:rsidR="008636AA" w:rsidRPr="00085D98">
        <w:rPr>
          <w:rFonts w:ascii="Arial" w:eastAsiaTheme="minorHAnsi" w:hAnsi="Arial" w:cs="Arial"/>
          <w:sz w:val="28"/>
          <w:szCs w:val="28"/>
        </w:rPr>
        <w:t xml:space="preserve">, чем он </w:t>
      </w:r>
      <w:r w:rsidR="00711DEC" w:rsidRPr="00085D98">
        <w:rPr>
          <w:rFonts w:ascii="Arial" w:eastAsiaTheme="minorHAnsi" w:hAnsi="Arial" w:cs="Arial"/>
          <w:sz w:val="28"/>
          <w:szCs w:val="28"/>
        </w:rPr>
        <w:t xml:space="preserve">весьма напоминал Николая I – своего деда. Кроме того, цесаревич тяготел ко всему русскому. Но если выбирать между немецким и французским (а его отец симпатизировал немецкому), то он отдавал предпочтение французскому. </w:t>
      </w:r>
      <w:r w:rsidR="00AD5C4E" w:rsidRPr="00085D98">
        <w:rPr>
          <w:rFonts w:ascii="Arial" w:eastAsiaTheme="minorHAnsi" w:hAnsi="Arial" w:cs="Arial"/>
          <w:sz w:val="28"/>
          <w:szCs w:val="28"/>
        </w:rPr>
        <w:t>Его волновал</w:t>
      </w:r>
      <w:r w:rsidR="007D1F45">
        <w:rPr>
          <w:rFonts w:ascii="Arial" w:eastAsiaTheme="minorHAnsi" w:hAnsi="Arial" w:cs="Arial"/>
          <w:sz w:val="28"/>
          <w:szCs w:val="28"/>
        </w:rPr>
        <w:t>и</w:t>
      </w:r>
      <w:r w:rsidR="00AD5C4E" w:rsidRPr="00085D98">
        <w:rPr>
          <w:rFonts w:ascii="Arial" w:eastAsiaTheme="minorHAnsi" w:hAnsi="Arial" w:cs="Arial"/>
          <w:sz w:val="28"/>
          <w:szCs w:val="28"/>
        </w:rPr>
        <w:t xml:space="preserve"> </w:t>
      </w:r>
      <w:r w:rsidR="000A53DB" w:rsidRPr="00085D98">
        <w:rPr>
          <w:rFonts w:ascii="Arial" w:eastAsiaTheme="minorHAnsi" w:hAnsi="Arial" w:cs="Arial"/>
          <w:sz w:val="28"/>
          <w:szCs w:val="28"/>
        </w:rPr>
        <w:t>события Русско-турецкой</w:t>
      </w:r>
      <w:r w:rsidR="00AD5C4E" w:rsidRPr="00085D98">
        <w:rPr>
          <w:rFonts w:ascii="Arial" w:eastAsiaTheme="minorHAnsi" w:hAnsi="Arial" w:cs="Arial"/>
          <w:sz w:val="28"/>
          <w:szCs w:val="28"/>
        </w:rPr>
        <w:t xml:space="preserve"> войн</w:t>
      </w:r>
      <w:r w:rsidR="000A53DB" w:rsidRPr="00085D98">
        <w:rPr>
          <w:rFonts w:ascii="Arial" w:eastAsiaTheme="minorHAnsi" w:hAnsi="Arial" w:cs="Arial"/>
          <w:sz w:val="28"/>
          <w:szCs w:val="28"/>
        </w:rPr>
        <w:t>ы</w:t>
      </w:r>
      <w:r w:rsidR="00AD5C4E" w:rsidRPr="00085D98">
        <w:rPr>
          <w:rFonts w:ascii="Arial" w:eastAsiaTheme="minorHAnsi" w:hAnsi="Arial" w:cs="Arial"/>
          <w:sz w:val="28"/>
          <w:szCs w:val="28"/>
        </w:rPr>
        <w:t xml:space="preserve"> 1877 – 1888 гг., он импонировал славянофилам, благодаря которым сделался особым поклонником Ф.И. Тютчева (1803 – 1873)</w:t>
      </w:r>
      <w:r w:rsidR="00476571" w:rsidRPr="00085D98">
        <w:rPr>
          <w:rFonts w:ascii="Arial" w:eastAsiaTheme="minorHAnsi" w:hAnsi="Arial" w:cs="Arial"/>
          <w:sz w:val="28"/>
          <w:szCs w:val="28"/>
        </w:rPr>
        <w:t>. Уже в юности Александр проявил военные способности</w:t>
      </w:r>
      <w:r w:rsidR="000A53DB" w:rsidRPr="00085D98">
        <w:rPr>
          <w:rFonts w:ascii="Arial" w:eastAsiaTheme="minorHAnsi" w:hAnsi="Arial" w:cs="Arial"/>
          <w:sz w:val="28"/>
          <w:szCs w:val="28"/>
        </w:rPr>
        <w:t xml:space="preserve"> и принял участие в Восточной (между Россией и Турцией)</w:t>
      </w:r>
      <w:r w:rsidR="00900CE8" w:rsidRPr="00085D98">
        <w:rPr>
          <w:rFonts w:ascii="Arial" w:eastAsiaTheme="minorHAnsi" w:hAnsi="Arial" w:cs="Arial"/>
          <w:sz w:val="28"/>
          <w:szCs w:val="28"/>
        </w:rPr>
        <w:t xml:space="preserve"> войне</w:t>
      </w:r>
      <w:r w:rsidR="000A53DB" w:rsidRPr="00085D98">
        <w:rPr>
          <w:rFonts w:ascii="Arial" w:eastAsiaTheme="minorHAnsi" w:hAnsi="Arial" w:cs="Arial"/>
          <w:sz w:val="28"/>
          <w:szCs w:val="28"/>
        </w:rPr>
        <w:t xml:space="preserve">, командуя </w:t>
      </w:r>
      <w:r w:rsidR="00912066" w:rsidRPr="00085D98">
        <w:rPr>
          <w:rFonts w:ascii="Arial" w:eastAsiaTheme="minorHAnsi" w:hAnsi="Arial" w:cs="Arial"/>
          <w:sz w:val="28"/>
          <w:szCs w:val="28"/>
        </w:rPr>
        <w:t xml:space="preserve">Рущукским отрядом. </w:t>
      </w:r>
    </w:p>
    <w:p w:rsidR="00CA303B" w:rsidRDefault="005A582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085D98">
        <w:rPr>
          <w:rFonts w:ascii="Arial" w:eastAsiaTheme="minorHAnsi" w:hAnsi="Arial" w:cs="Arial"/>
          <w:sz w:val="28"/>
          <w:szCs w:val="28"/>
        </w:rPr>
        <w:t xml:space="preserve">В </w:t>
      </w:r>
      <w:r w:rsidR="00912066" w:rsidRPr="00085D98">
        <w:rPr>
          <w:rFonts w:ascii="Arial" w:eastAsiaTheme="minorHAnsi" w:hAnsi="Arial" w:cs="Arial"/>
          <w:sz w:val="28"/>
          <w:szCs w:val="28"/>
        </w:rPr>
        <w:t>ноябре</w:t>
      </w:r>
      <w:r w:rsidR="00DF1E56" w:rsidRPr="00085D98">
        <w:rPr>
          <w:rFonts w:ascii="Arial" w:eastAsiaTheme="minorHAnsi" w:hAnsi="Arial" w:cs="Arial"/>
          <w:sz w:val="28"/>
          <w:szCs w:val="28"/>
        </w:rPr>
        <w:t xml:space="preserve"> 186</w:t>
      </w:r>
      <w:r w:rsidR="00912066" w:rsidRPr="00085D98">
        <w:rPr>
          <w:rFonts w:ascii="Arial" w:eastAsiaTheme="minorHAnsi" w:hAnsi="Arial" w:cs="Arial"/>
          <w:sz w:val="28"/>
          <w:szCs w:val="28"/>
        </w:rPr>
        <w:t>6</w:t>
      </w:r>
      <w:r w:rsidR="00DF1E56" w:rsidRPr="00085D98">
        <w:rPr>
          <w:rFonts w:ascii="Arial" w:eastAsiaTheme="minorHAnsi" w:hAnsi="Arial" w:cs="Arial"/>
          <w:sz w:val="28"/>
          <w:szCs w:val="28"/>
        </w:rPr>
        <w:t xml:space="preserve"> года он обвенчался с </w:t>
      </w:r>
      <w:r w:rsidR="00867262" w:rsidRPr="00085D98">
        <w:rPr>
          <w:rFonts w:ascii="Arial" w:eastAsiaTheme="minorHAnsi" w:hAnsi="Arial" w:cs="Arial"/>
          <w:sz w:val="28"/>
          <w:szCs w:val="28"/>
        </w:rPr>
        <w:t xml:space="preserve">датской принцессой Дагмарой (1847 – 1928), которая после </w:t>
      </w:r>
      <w:r w:rsidR="00900CE8" w:rsidRPr="00085D98">
        <w:rPr>
          <w:rFonts w:ascii="Arial" w:eastAsiaTheme="minorHAnsi" w:hAnsi="Arial" w:cs="Arial"/>
          <w:sz w:val="28"/>
          <w:szCs w:val="28"/>
        </w:rPr>
        <w:t xml:space="preserve">принятия православной веры стала Марией Фёдоровной Романовой. </w:t>
      </w:r>
      <w:r w:rsidR="00375E68" w:rsidRPr="00085D98">
        <w:rPr>
          <w:rFonts w:ascii="Arial" w:eastAsiaTheme="minorHAnsi" w:hAnsi="Arial" w:cs="Arial"/>
          <w:sz w:val="28"/>
          <w:szCs w:val="28"/>
        </w:rPr>
        <w:t>Они оказались одной из самых счастливых супружеских пар среди царственных браков. У супругов родилось шестеро детей, в том числе и будущий Николай II (</w:t>
      </w:r>
      <w:r w:rsidR="0007414E" w:rsidRPr="00085D98">
        <w:rPr>
          <w:rFonts w:ascii="Arial" w:eastAsiaTheme="minorHAnsi" w:hAnsi="Arial" w:cs="Arial"/>
          <w:sz w:val="28"/>
          <w:szCs w:val="28"/>
        </w:rPr>
        <w:t>1686 – 1918). В скором времени после женитьбы Александр Александрович начал принимать участие в государственных делах.</w:t>
      </w:r>
      <w:r w:rsidR="007A7FF1">
        <w:rPr>
          <w:rFonts w:ascii="Arial" w:eastAsiaTheme="minorHAnsi" w:hAnsi="Arial" w:cs="Arial"/>
          <w:sz w:val="28"/>
          <w:szCs w:val="28"/>
        </w:rPr>
        <w:t xml:space="preserve"> Когда же внезапно и трагически погиб его отец Александр</w:t>
      </w:r>
      <w:r w:rsidR="007A7FF1" w:rsidRPr="001415BA">
        <w:rPr>
          <w:rFonts w:ascii="Arial" w:eastAsiaTheme="minorHAnsi" w:hAnsi="Arial" w:cs="Arial"/>
          <w:sz w:val="28"/>
          <w:szCs w:val="28"/>
        </w:rPr>
        <w:t xml:space="preserve"> </w:t>
      </w:r>
      <w:r w:rsidR="007A7FF1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CA303B">
        <w:rPr>
          <w:rFonts w:ascii="Arial" w:eastAsiaTheme="minorHAnsi" w:hAnsi="Arial" w:cs="Arial"/>
          <w:sz w:val="28"/>
          <w:szCs w:val="28"/>
        </w:rPr>
        <w:t xml:space="preserve"> (1881), он был вынужден принять правление.</w:t>
      </w:r>
    </w:p>
    <w:p w:rsidR="00CA303B" w:rsidRPr="00CA303B" w:rsidRDefault="007A7FF1" w:rsidP="00CA30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CA303B" w:rsidRPr="00CA303B">
        <w:rPr>
          <w:rFonts w:ascii="Arial" w:eastAsiaTheme="minorHAnsi" w:hAnsi="Arial" w:cs="Arial"/>
          <w:sz w:val="28"/>
          <w:szCs w:val="28"/>
        </w:rPr>
        <w:t>Характер царствования Александра III определила катастрофа, случившаяся 1 марта 1881 года, когда был убит его отец. И если наследие войны вывело Александра II на путь ломки сословных перегородок, то кровавое наследие, полученное Александром III, заставило его думать, что путь реформ был ошибочным. </w:t>
      </w:r>
    </w:p>
    <w:p w:rsidR="00CA303B" w:rsidRDefault="00CA303B" w:rsidP="00CA30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Таким образом, у</w:t>
      </w:r>
      <w:r w:rsidRPr="00CA303B">
        <w:rPr>
          <w:rFonts w:ascii="Arial" w:eastAsiaTheme="minorHAnsi" w:hAnsi="Arial" w:cs="Arial"/>
          <w:sz w:val="28"/>
          <w:szCs w:val="28"/>
        </w:rPr>
        <w:t>бийство отца наметило основные линии тринадцатилетнего правления Александра III, который пожелал вернуть страну к сильной власти, правительственному надзору, строгим рамкам общественной мысли, подчинению местных властей центральным. </w:t>
      </w:r>
    </w:p>
    <w:p w:rsidR="004E6E43" w:rsidRPr="004E6E43" w:rsidRDefault="004E6E43" w:rsidP="004E6E4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E6E43">
        <w:rPr>
          <w:rFonts w:ascii="Arial" w:eastAsiaTheme="minorHAnsi" w:hAnsi="Arial" w:cs="Arial"/>
          <w:sz w:val="28"/>
          <w:szCs w:val="28"/>
        </w:rPr>
        <w:t xml:space="preserve">14 мая 1883 года в Кремле, в Успенском соборе должна была состояться коронация. Как свидетельствует А. Труайя, Александр </w:t>
      </w:r>
      <w:r w:rsidRPr="004E6E43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4E6E43">
        <w:rPr>
          <w:rFonts w:ascii="Arial" w:eastAsiaTheme="minorHAnsi" w:hAnsi="Arial" w:cs="Arial"/>
          <w:sz w:val="28"/>
          <w:szCs w:val="28"/>
        </w:rPr>
        <w:t xml:space="preserve"> был чужд каким-либо формальным обрядам, но коронация оказалась для него жизненно важна, т.к. в ней он видел «соглашение, благословлённого церковью, между Богом, Россией и им» [Труайя, 113].</w:t>
      </w:r>
    </w:p>
    <w:p w:rsidR="00CA303B" w:rsidRPr="00CA303B" w:rsidRDefault="00CA303B" w:rsidP="00CA30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CA303B">
        <w:rPr>
          <w:rFonts w:ascii="Arial" w:eastAsiaTheme="minorHAnsi" w:hAnsi="Arial" w:cs="Arial"/>
          <w:sz w:val="28"/>
          <w:szCs w:val="28"/>
        </w:rPr>
        <w:t xml:space="preserve">Через два месяца после воцарения Александр III заявил своим подданным, что он принял престол </w:t>
      </w:r>
      <w:r w:rsidR="007D1F45">
        <w:rPr>
          <w:rFonts w:ascii="Arial" w:eastAsiaTheme="minorHAnsi" w:hAnsi="Arial" w:cs="Arial"/>
          <w:sz w:val="28"/>
          <w:szCs w:val="28"/>
        </w:rPr>
        <w:t>«</w:t>
      </w:r>
      <w:r w:rsidRPr="00CA303B">
        <w:rPr>
          <w:rFonts w:ascii="Arial" w:eastAsiaTheme="minorHAnsi" w:hAnsi="Arial" w:cs="Arial"/>
          <w:sz w:val="28"/>
          <w:szCs w:val="28"/>
        </w:rPr>
        <w:t>с верой в силу и истину самодержавия власть</w:t>
      </w:r>
      <w:r w:rsidR="007D1F45">
        <w:rPr>
          <w:rFonts w:ascii="Arial" w:eastAsiaTheme="minorHAnsi" w:hAnsi="Arial" w:cs="Arial"/>
          <w:sz w:val="28"/>
          <w:szCs w:val="28"/>
        </w:rPr>
        <w:t>»</w:t>
      </w:r>
      <w:r w:rsidRPr="00CA303B">
        <w:rPr>
          <w:rFonts w:ascii="Arial" w:eastAsiaTheme="minorHAnsi" w:hAnsi="Arial" w:cs="Arial"/>
          <w:sz w:val="28"/>
          <w:szCs w:val="28"/>
        </w:rPr>
        <w:t xml:space="preserve">. Своим </w:t>
      </w:r>
      <w:r w:rsidRPr="00CA303B">
        <w:rPr>
          <w:rFonts w:ascii="Arial" w:eastAsiaTheme="minorHAnsi" w:hAnsi="Arial" w:cs="Arial"/>
          <w:sz w:val="28"/>
          <w:szCs w:val="28"/>
        </w:rPr>
        <w:lastRenderedPageBreak/>
        <w:t>главным долгом он считал охрану народного благ</w:t>
      </w:r>
      <w:r>
        <w:rPr>
          <w:rFonts w:ascii="Arial" w:eastAsiaTheme="minorHAnsi" w:hAnsi="Arial" w:cs="Arial"/>
          <w:sz w:val="28"/>
          <w:szCs w:val="28"/>
        </w:rPr>
        <w:t>а</w:t>
      </w:r>
      <w:r w:rsidRPr="00CA303B">
        <w:rPr>
          <w:rFonts w:ascii="Arial" w:eastAsiaTheme="minorHAnsi" w:hAnsi="Arial" w:cs="Arial"/>
          <w:sz w:val="28"/>
          <w:szCs w:val="28"/>
        </w:rPr>
        <w:t xml:space="preserve"> от любых вредоносных поползновений</w:t>
      </w:r>
      <w:r w:rsidR="007D1F45">
        <w:rPr>
          <w:rFonts w:ascii="Arial" w:eastAsiaTheme="minorHAnsi" w:hAnsi="Arial" w:cs="Arial"/>
          <w:sz w:val="28"/>
          <w:szCs w:val="28"/>
        </w:rPr>
        <w:t xml:space="preserve"> и</w:t>
      </w:r>
      <w:r w:rsidRPr="00CA303B">
        <w:rPr>
          <w:rFonts w:ascii="Arial" w:eastAsiaTheme="minorHAnsi" w:hAnsi="Arial" w:cs="Arial"/>
          <w:sz w:val="28"/>
          <w:szCs w:val="28"/>
        </w:rPr>
        <w:t xml:space="preserve"> остался верным этому заявлению. </w:t>
      </w:r>
    </w:p>
    <w:p w:rsidR="00CA303B" w:rsidRPr="00CA303B" w:rsidRDefault="00CA303B" w:rsidP="00CA30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CA303B">
        <w:rPr>
          <w:rFonts w:ascii="Arial" w:eastAsiaTheme="minorHAnsi" w:hAnsi="Arial" w:cs="Arial"/>
          <w:sz w:val="28"/>
          <w:szCs w:val="28"/>
        </w:rPr>
        <w:t xml:space="preserve">В роковую дату </w:t>
      </w:r>
      <w:r>
        <w:rPr>
          <w:rFonts w:ascii="Arial" w:eastAsiaTheme="minorHAnsi" w:hAnsi="Arial" w:cs="Arial"/>
          <w:sz w:val="28"/>
          <w:szCs w:val="28"/>
        </w:rPr>
        <w:t>–</w:t>
      </w:r>
      <w:r w:rsidRPr="00CA303B">
        <w:rPr>
          <w:rFonts w:ascii="Arial" w:eastAsiaTheme="minorHAnsi" w:hAnsi="Arial" w:cs="Arial"/>
          <w:sz w:val="28"/>
          <w:szCs w:val="28"/>
        </w:rPr>
        <w:t xml:space="preserve"> 1 марта, но уже 1887 г.</w:t>
      </w:r>
      <w:r w:rsidR="002A0811">
        <w:rPr>
          <w:rFonts w:ascii="Arial" w:eastAsiaTheme="minorHAnsi" w:hAnsi="Arial" w:cs="Arial"/>
          <w:sz w:val="28"/>
          <w:szCs w:val="28"/>
        </w:rPr>
        <w:t>,</w:t>
      </w:r>
      <w:r w:rsidRPr="00CA303B">
        <w:rPr>
          <w:rFonts w:ascii="Arial" w:eastAsiaTheme="minorHAnsi" w:hAnsi="Arial" w:cs="Arial"/>
          <w:sz w:val="28"/>
          <w:szCs w:val="28"/>
        </w:rPr>
        <w:t xml:space="preserve"> группа террористов, которую возглавлял А.И. Ульянов, совершил</w:t>
      </w:r>
      <w:r>
        <w:rPr>
          <w:rFonts w:ascii="Arial" w:eastAsiaTheme="minorHAnsi" w:hAnsi="Arial" w:cs="Arial"/>
          <w:sz w:val="28"/>
          <w:szCs w:val="28"/>
        </w:rPr>
        <w:t>а</w:t>
      </w:r>
      <w:r w:rsidRPr="00CA303B">
        <w:rPr>
          <w:rFonts w:ascii="Arial" w:eastAsiaTheme="minorHAnsi" w:hAnsi="Arial" w:cs="Arial"/>
          <w:sz w:val="28"/>
          <w:szCs w:val="28"/>
        </w:rPr>
        <w:t xml:space="preserve"> попытку бросить бомбу под сани, в которых ехал Александр III. </w:t>
      </w:r>
      <w:r w:rsidR="005A7B05">
        <w:rPr>
          <w:rFonts w:ascii="Arial" w:eastAsiaTheme="minorHAnsi" w:hAnsi="Arial" w:cs="Arial"/>
          <w:sz w:val="28"/>
          <w:szCs w:val="28"/>
        </w:rPr>
        <w:t>Они потерпели фиаско, т.к.</w:t>
      </w:r>
      <w:r w:rsidR="005A7B05" w:rsidRPr="00CA303B">
        <w:rPr>
          <w:rFonts w:ascii="Arial" w:eastAsiaTheme="minorHAnsi" w:hAnsi="Arial" w:cs="Arial"/>
          <w:sz w:val="28"/>
          <w:szCs w:val="28"/>
        </w:rPr>
        <w:t xml:space="preserve"> заговорщики уже находились под слежкой и потому</w:t>
      </w:r>
      <w:r w:rsidR="005A7B05">
        <w:rPr>
          <w:rFonts w:ascii="Arial" w:eastAsiaTheme="minorHAnsi" w:hAnsi="Arial" w:cs="Arial"/>
          <w:sz w:val="28"/>
          <w:szCs w:val="28"/>
        </w:rPr>
        <w:t>,</w:t>
      </w:r>
      <w:r w:rsidR="005A7B05" w:rsidRPr="00CA303B">
        <w:rPr>
          <w:rFonts w:ascii="Arial" w:eastAsiaTheme="minorHAnsi" w:hAnsi="Arial" w:cs="Arial"/>
          <w:sz w:val="28"/>
          <w:szCs w:val="28"/>
        </w:rPr>
        <w:t xml:space="preserve"> покушение было предотвращено, а преступники схвачены. </w:t>
      </w:r>
      <w:r w:rsidRPr="00CA303B">
        <w:rPr>
          <w:rFonts w:ascii="Arial" w:eastAsiaTheme="minorHAnsi" w:hAnsi="Arial" w:cs="Arial"/>
          <w:sz w:val="28"/>
          <w:szCs w:val="28"/>
        </w:rPr>
        <w:t xml:space="preserve">Дальнейшее распоряжение императора </w:t>
      </w:r>
      <w:r w:rsidR="008D1C42">
        <w:rPr>
          <w:rFonts w:ascii="Arial" w:eastAsiaTheme="minorHAnsi" w:hAnsi="Arial" w:cs="Arial"/>
          <w:sz w:val="28"/>
          <w:szCs w:val="28"/>
        </w:rPr>
        <w:t>было направлено на</w:t>
      </w:r>
      <w:r w:rsidRPr="00CA303B">
        <w:rPr>
          <w:rFonts w:ascii="Arial" w:eastAsiaTheme="minorHAnsi" w:hAnsi="Arial" w:cs="Arial"/>
          <w:sz w:val="28"/>
          <w:szCs w:val="28"/>
        </w:rPr>
        <w:t xml:space="preserve"> усилени</w:t>
      </w:r>
      <w:r w:rsidR="008D1C42">
        <w:rPr>
          <w:rFonts w:ascii="Arial" w:eastAsiaTheme="minorHAnsi" w:hAnsi="Arial" w:cs="Arial"/>
          <w:sz w:val="28"/>
          <w:szCs w:val="28"/>
        </w:rPr>
        <w:t>е</w:t>
      </w:r>
      <w:r w:rsidRPr="00CA303B">
        <w:rPr>
          <w:rFonts w:ascii="Arial" w:eastAsiaTheme="minorHAnsi" w:hAnsi="Arial" w:cs="Arial"/>
          <w:sz w:val="28"/>
          <w:szCs w:val="28"/>
        </w:rPr>
        <w:t xml:space="preserve"> мер безопасности в стране. </w:t>
      </w:r>
    </w:p>
    <w:p w:rsidR="00CA303B" w:rsidRPr="00CA303B" w:rsidRDefault="00CA303B" w:rsidP="00CA30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CA303B">
        <w:rPr>
          <w:rFonts w:ascii="Arial" w:eastAsiaTheme="minorHAnsi" w:hAnsi="Arial" w:cs="Arial"/>
          <w:sz w:val="28"/>
          <w:szCs w:val="28"/>
        </w:rPr>
        <w:t xml:space="preserve">Покушение на жизнь царя повторилось в октябре 1888 года, но уже не со стороны террористов, а </w:t>
      </w:r>
      <w:r w:rsidR="008D1C42">
        <w:rPr>
          <w:rFonts w:ascii="Arial" w:eastAsiaTheme="minorHAnsi" w:hAnsi="Arial" w:cs="Arial"/>
          <w:sz w:val="28"/>
          <w:szCs w:val="28"/>
        </w:rPr>
        <w:t>в виде</w:t>
      </w:r>
      <w:r w:rsidRPr="00CA303B">
        <w:rPr>
          <w:rFonts w:ascii="Arial" w:eastAsiaTheme="minorHAnsi" w:hAnsi="Arial" w:cs="Arial"/>
          <w:sz w:val="28"/>
          <w:szCs w:val="28"/>
        </w:rPr>
        <w:t xml:space="preserve"> роково</w:t>
      </w:r>
      <w:r w:rsidR="008D1C42">
        <w:rPr>
          <w:rFonts w:ascii="Arial" w:eastAsiaTheme="minorHAnsi" w:hAnsi="Arial" w:cs="Arial"/>
          <w:sz w:val="28"/>
          <w:szCs w:val="28"/>
        </w:rPr>
        <w:t>го</w:t>
      </w:r>
      <w:r w:rsidRPr="00CA303B">
        <w:rPr>
          <w:rFonts w:ascii="Arial" w:eastAsiaTheme="minorHAnsi" w:hAnsi="Arial" w:cs="Arial"/>
          <w:sz w:val="28"/>
          <w:szCs w:val="28"/>
        </w:rPr>
        <w:t xml:space="preserve"> стечени</w:t>
      </w:r>
      <w:r w:rsidR="008D1C42">
        <w:rPr>
          <w:rFonts w:ascii="Arial" w:eastAsiaTheme="minorHAnsi" w:hAnsi="Arial" w:cs="Arial"/>
          <w:sz w:val="28"/>
          <w:szCs w:val="28"/>
        </w:rPr>
        <w:t>я</w:t>
      </w:r>
      <w:r w:rsidRPr="00CA303B">
        <w:rPr>
          <w:rFonts w:ascii="Arial" w:eastAsiaTheme="minorHAnsi" w:hAnsi="Arial" w:cs="Arial"/>
          <w:sz w:val="28"/>
          <w:szCs w:val="28"/>
        </w:rPr>
        <w:t xml:space="preserve"> обстоятельств. </w:t>
      </w:r>
      <w:r w:rsidR="005A7B05" w:rsidRPr="00CA303B">
        <w:rPr>
          <w:rFonts w:ascii="Arial" w:eastAsiaTheme="minorHAnsi" w:hAnsi="Arial" w:cs="Arial"/>
          <w:sz w:val="28"/>
          <w:szCs w:val="28"/>
        </w:rPr>
        <w:t>Страшная железнодорожная катастрофа чуть не унесла жизнь Александра III и его семьи, в</w:t>
      </w:r>
      <w:r w:rsidR="005A7B05">
        <w:rPr>
          <w:rFonts w:ascii="Arial" w:eastAsiaTheme="minorHAnsi" w:hAnsi="Arial" w:cs="Arial"/>
          <w:sz w:val="28"/>
          <w:szCs w:val="28"/>
        </w:rPr>
        <w:t>озвращавш</w:t>
      </w:r>
      <w:r w:rsidR="005A7B05" w:rsidRPr="00CA303B">
        <w:rPr>
          <w:rFonts w:ascii="Arial" w:eastAsiaTheme="minorHAnsi" w:hAnsi="Arial" w:cs="Arial"/>
          <w:sz w:val="28"/>
          <w:szCs w:val="28"/>
        </w:rPr>
        <w:t xml:space="preserve">ихся с отдыха в Крыму. </w:t>
      </w:r>
      <w:r w:rsidR="00974FE4">
        <w:rPr>
          <w:rFonts w:ascii="Arial" w:eastAsiaTheme="minorHAnsi" w:hAnsi="Arial" w:cs="Arial"/>
          <w:sz w:val="28"/>
          <w:szCs w:val="28"/>
        </w:rPr>
        <w:t>Чудесным образом н</w:t>
      </w:r>
      <w:r w:rsidRPr="00CA303B">
        <w:rPr>
          <w:rFonts w:ascii="Arial" w:eastAsiaTheme="minorHAnsi" w:hAnsi="Arial" w:cs="Arial"/>
          <w:sz w:val="28"/>
          <w:szCs w:val="28"/>
        </w:rPr>
        <w:t xml:space="preserve">икто из них не пострадал, все остались целы и невредимы. На месте катастрофы </w:t>
      </w:r>
      <w:r w:rsidR="00974FE4">
        <w:rPr>
          <w:rFonts w:ascii="Arial" w:eastAsiaTheme="minorHAnsi" w:hAnsi="Arial" w:cs="Arial"/>
          <w:sz w:val="28"/>
          <w:szCs w:val="28"/>
        </w:rPr>
        <w:t>–</w:t>
      </w:r>
      <w:r w:rsidRPr="00CA303B">
        <w:rPr>
          <w:rFonts w:ascii="Arial" w:eastAsiaTheme="minorHAnsi" w:hAnsi="Arial" w:cs="Arial"/>
          <w:sz w:val="28"/>
          <w:szCs w:val="28"/>
        </w:rPr>
        <w:t xml:space="preserve"> в</w:t>
      </w:r>
      <w:r w:rsidR="00974FE4">
        <w:rPr>
          <w:rFonts w:ascii="Arial" w:eastAsiaTheme="minorHAnsi" w:hAnsi="Arial" w:cs="Arial"/>
          <w:sz w:val="28"/>
          <w:szCs w:val="28"/>
        </w:rPr>
        <w:t xml:space="preserve"> </w:t>
      </w:r>
      <w:r w:rsidRPr="00CA303B">
        <w:rPr>
          <w:rFonts w:ascii="Arial" w:eastAsiaTheme="minorHAnsi" w:hAnsi="Arial" w:cs="Arial"/>
          <w:sz w:val="28"/>
          <w:szCs w:val="28"/>
        </w:rPr>
        <w:t>селе Борки Харьковской губернии император повелел возвести мемориальный храм Христа Спасителя в благодарность Богу о чудесном спасении и в память о жертвах. </w:t>
      </w:r>
    </w:p>
    <w:p w:rsidR="00CA303B" w:rsidRPr="00CA303B" w:rsidRDefault="00CA303B" w:rsidP="00CA30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CA303B">
        <w:rPr>
          <w:rFonts w:ascii="Arial" w:eastAsiaTheme="minorHAnsi" w:hAnsi="Arial" w:cs="Arial"/>
          <w:sz w:val="28"/>
          <w:szCs w:val="28"/>
        </w:rPr>
        <w:t>Император Александр III умер своей смертью в Крыму, в своём Ливадийском дворце от болезни почек. Ему было всего сорок восемь лет. </w:t>
      </w:r>
    </w:p>
    <w:p w:rsidR="00900CE8" w:rsidRPr="001415BA" w:rsidRDefault="007A7FF1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7A7FF1" w:rsidRPr="001415BA" w:rsidRDefault="007A7FF1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A7FF1" w:rsidRPr="001415BA" w:rsidRDefault="007A7FF1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A7FF1" w:rsidRPr="001415BA" w:rsidRDefault="007A7FF1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AE05F9" w:rsidRDefault="00AE05F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AE05F9" w:rsidRDefault="00AE05F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AE05F9" w:rsidRDefault="00AE05F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4E6E43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085D98">
        <w:rPr>
          <w:rFonts w:ascii="Arial" w:eastAsiaTheme="minorHAnsi" w:hAnsi="Arial" w:cs="Arial"/>
          <w:sz w:val="28"/>
          <w:szCs w:val="28"/>
        </w:rPr>
        <w:br/>
      </w:r>
      <w:r w:rsidR="004E6E43"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B24649" w:rsidRPr="00646705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646705">
        <w:rPr>
          <w:rFonts w:ascii="Arial" w:eastAsiaTheme="minorHAnsi" w:hAnsi="Arial" w:cs="Arial"/>
          <w:b/>
          <w:sz w:val="28"/>
          <w:szCs w:val="28"/>
        </w:rPr>
        <w:lastRenderedPageBreak/>
        <w:t>3. Внутреннее устройство государства при Александре III.</w:t>
      </w:r>
    </w:p>
    <w:p w:rsidR="00E07B43" w:rsidRDefault="00AE7A81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Внутриполитическую деятельность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AE7A81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 в истории принято называть «контрреформами»</w:t>
      </w:r>
      <w:r w:rsidR="00876993">
        <w:rPr>
          <w:rFonts w:ascii="Arial" w:eastAsiaTheme="minorHAnsi" w:hAnsi="Arial" w:cs="Arial"/>
          <w:sz w:val="28"/>
          <w:szCs w:val="28"/>
        </w:rPr>
        <w:t>. Считается, что Александр Александрович целенаправленно уничтожал преобразования своего отца.</w:t>
      </w:r>
      <w:r w:rsidR="00E315F4">
        <w:rPr>
          <w:rFonts w:ascii="Arial" w:eastAsiaTheme="minorHAnsi" w:hAnsi="Arial" w:cs="Arial"/>
          <w:sz w:val="28"/>
          <w:szCs w:val="28"/>
        </w:rPr>
        <w:t xml:space="preserve"> Но вот сам император относил себя к «истинным представителям народа» </w:t>
      </w:r>
      <w:r w:rsidR="00E315F4" w:rsidRPr="00E315F4">
        <w:rPr>
          <w:rFonts w:ascii="Arial" w:eastAsiaTheme="minorHAnsi" w:hAnsi="Arial" w:cs="Arial"/>
          <w:sz w:val="28"/>
          <w:szCs w:val="28"/>
        </w:rPr>
        <w:t>[</w:t>
      </w:r>
      <w:r w:rsidR="00E315F4">
        <w:rPr>
          <w:rFonts w:ascii="Arial" w:eastAsiaTheme="minorHAnsi" w:hAnsi="Arial" w:cs="Arial"/>
          <w:sz w:val="28"/>
          <w:szCs w:val="28"/>
        </w:rPr>
        <w:t>Олейников; 268</w:t>
      </w:r>
      <w:r w:rsidR="00E315F4" w:rsidRPr="00E315F4">
        <w:rPr>
          <w:rFonts w:ascii="Arial" w:eastAsiaTheme="minorHAnsi" w:hAnsi="Arial" w:cs="Arial"/>
          <w:sz w:val="28"/>
          <w:szCs w:val="28"/>
        </w:rPr>
        <w:t>]</w:t>
      </w:r>
      <w:r w:rsidR="00780B1C">
        <w:rPr>
          <w:rFonts w:ascii="Arial" w:eastAsiaTheme="minorHAnsi" w:hAnsi="Arial" w:cs="Arial"/>
          <w:sz w:val="28"/>
          <w:szCs w:val="28"/>
        </w:rPr>
        <w:t xml:space="preserve">, предпочитал, как уже говорилось, всё русское, а потому курс его правления был направлен </w:t>
      </w:r>
      <w:r w:rsidR="002C03A0">
        <w:rPr>
          <w:rFonts w:ascii="Arial" w:eastAsiaTheme="minorHAnsi" w:hAnsi="Arial" w:cs="Arial"/>
          <w:sz w:val="28"/>
          <w:szCs w:val="28"/>
        </w:rPr>
        <w:t xml:space="preserve">к патриотизму, дальше от европеизма, и изменения эти коснулись всех областей государственного устройства. </w:t>
      </w:r>
      <w:r w:rsidR="003A0DF8">
        <w:rPr>
          <w:rFonts w:ascii="Arial" w:eastAsiaTheme="minorHAnsi" w:hAnsi="Arial" w:cs="Arial"/>
          <w:sz w:val="28"/>
          <w:szCs w:val="28"/>
        </w:rPr>
        <w:t>В России по-прежнему главным стержнем и залогом нормальной жизни общества считалось самодержавное государство</w:t>
      </w:r>
      <w:r w:rsidR="00C90FB8">
        <w:rPr>
          <w:rFonts w:ascii="Arial" w:eastAsiaTheme="minorHAnsi" w:hAnsi="Arial" w:cs="Arial"/>
          <w:sz w:val="28"/>
          <w:szCs w:val="28"/>
        </w:rPr>
        <w:t xml:space="preserve"> и, в соответствии с многовековой традицией, – д</w:t>
      </w:r>
      <w:r w:rsidR="00FC5BB8">
        <w:rPr>
          <w:rFonts w:ascii="Arial" w:eastAsiaTheme="minorHAnsi" w:hAnsi="Arial" w:cs="Arial"/>
          <w:sz w:val="28"/>
          <w:szCs w:val="28"/>
        </w:rPr>
        <w:t>ворянство. Поэтому именно усиление государства и поддержка дворянства</w:t>
      </w:r>
      <w:r w:rsidR="00C90FB8">
        <w:rPr>
          <w:rFonts w:ascii="Arial" w:eastAsiaTheme="minorHAnsi" w:hAnsi="Arial" w:cs="Arial"/>
          <w:sz w:val="28"/>
          <w:szCs w:val="28"/>
        </w:rPr>
        <w:t xml:space="preserve"> </w:t>
      </w:r>
      <w:r w:rsidR="00FC5BB8">
        <w:rPr>
          <w:rFonts w:ascii="Arial" w:eastAsiaTheme="minorHAnsi" w:hAnsi="Arial" w:cs="Arial"/>
          <w:sz w:val="28"/>
          <w:szCs w:val="28"/>
        </w:rPr>
        <w:t xml:space="preserve">легли в основу внутренней политики. </w:t>
      </w:r>
    </w:p>
    <w:p w:rsidR="000302E2" w:rsidRDefault="003F3A5D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Александр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3F3A5D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ратовал за защиту экономических интересов </w:t>
      </w:r>
      <w:r w:rsidR="009F74DA">
        <w:rPr>
          <w:rFonts w:ascii="Arial" w:eastAsiaTheme="minorHAnsi" w:hAnsi="Arial" w:cs="Arial"/>
          <w:sz w:val="28"/>
          <w:szCs w:val="28"/>
        </w:rPr>
        <w:t>страны</w:t>
      </w:r>
      <w:r>
        <w:rPr>
          <w:rFonts w:ascii="Arial" w:eastAsiaTheme="minorHAnsi" w:hAnsi="Arial" w:cs="Arial"/>
          <w:sz w:val="28"/>
          <w:szCs w:val="28"/>
        </w:rPr>
        <w:t xml:space="preserve">. В </w:t>
      </w:r>
      <w:r w:rsidR="00560184">
        <w:rPr>
          <w:rFonts w:ascii="Arial" w:eastAsiaTheme="minorHAnsi" w:hAnsi="Arial" w:cs="Arial"/>
          <w:sz w:val="28"/>
          <w:szCs w:val="28"/>
        </w:rPr>
        <w:t xml:space="preserve">проект </w:t>
      </w:r>
      <w:r w:rsidR="009F74DA">
        <w:rPr>
          <w:rFonts w:ascii="Arial" w:eastAsiaTheme="minorHAnsi" w:hAnsi="Arial" w:cs="Arial"/>
          <w:sz w:val="28"/>
          <w:szCs w:val="28"/>
        </w:rPr>
        <w:t xml:space="preserve">по улучшению и укреплению </w:t>
      </w:r>
      <w:r w:rsidR="00560184">
        <w:rPr>
          <w:rFonts w:ascii="Arial" w:eastAsiaTheme="minorHAnsi" w:hAnsi="Arial" w:cs="Arial"/>
          <w:sz w:val="28"/>
          <w:szCs w:val="28"/>
        </w:rPr>
        <w:t>вошли</w:t>
      </w:r>
      <w:r w:rsidR="00615D07">
        <w:rPr>
          <w:rFonts w:ascii="Arial" w:eastAsiaTheme="minorHAnsi" w:hAnsi="Arial" w:cs="Arial"/>
          <w:sz w:val="28"/>
          <w:szCs w:val="28"/>
        </w:rPr>
        <w:t xml:space="preserve"> такие мероприятия, как государственный промышлен</w:t>
      </w:r>
      <w:r w:rsidR="00454410">
        <w:rPr>
          <w:rFonts w:ascii="Arial" w:eastAsiaTheme="minorHAnsi" w:hAnsi="Arial" w:cs="Arial"/>
          <w:sz w:val="28"/>
          <w:szCs w:val="28"/>
        </w:rPr>
        <w:t xml:space="preserve">ный протекционизм, ограждавший </w:t>
      </w:r>
      <w:r w:rsidR="009F74DA">
        <w:rPr>
          <w:rFonts w:ascii="Arial" w:eastAsiaTheme="minorHAnsi" w:hAnsi="Arial" w:cs="Arial"/>
          <w:sz w:val="28"/>
          <w:szCs w:val="28"/>
        </w:rPr>
        <w:t>российскую</w:t>
      </w:r>
      <w:r w:rsidR="00454410">
        <w:rPr>
          <w:rFonts w:ascii="Arial" w:eastAsiaTheme="minorHAnsi" w:hAnsi="Arial" w:cs="Arial"/>
          <w:sz w:val="28"/>
          <w:szCs w:val="28"/>
        </w:rPr>
        <w:t xml:space="preserve"> промышленность от конкурен</w:t>
      </w:r>
      <w:r w:rsidR="009F74DA">
        <w:rPr>
          <w:rFonts w:ascii="Arial" w:eastAsiaTheme="minorHAnsi" w:hAnsi="Arial" w:cs="Arial"/>
          <w:sz w:val="28"/>
          <w:szCs w:val="28"/>
        </w:rPr>
        <w:t>тов из других стран</w:t>
      </w:r>
      <w:r w:rsidR="00454410">
        <w:rPr>
          <w:rFonts w:ascii="Arial" w:eastAsiaTheme="minorHAnsi" w:hAnsi="Arial" w:cs="Arial"/>
          <w:sz w:val="28"/>
          <w:szCs w:val="28"/>
        </w:rPr>
        <w:t xml:space="preserve"> и позволивший ей подняться до конкурентоспособно</w:t>
      </w:r>
      <w:r w:rsidR="00EE5D40">
        <w:rPr>
          <w:rFonts w:ascii="Arial" w:eastAsiaTheme="minorHAnsi" w:hAnsi="Arial" w:cs="Arial"/>
          <w:sz w:val="28"/>
          <w:szCs w:val="28"/>
        </w:rPr>
        <w:t>го уровня</w:t>
      </w:r>
      <w:r w:rsidR="00454410">
        <w:rPr>
          <w:rFonts w:ascii="Arial" w:eastAsiaTheme="minorHAnsi" w:hAnsi="Arial" w:cs="Arial"/>
          <w:sz w:val="28"/>
          <w:szCs w:val="28"/>
        </w:rPr>
        <w:t xml:space="preserve"> с более развитым Западом</w:t>
      </w:r>
      <w:r w:rsidR="00EE5D40">
        <w:rPr>
          <w:rFonts w:ascii="Arial" w:eastAsiaTheme="minorHAnsi" w:hAnsi="Arial" w:cs="Arial"/>
          <w:sz w:val="28"/>
          <w:szCs w:val="28"/>
        </w:rPr>
        <w:t>. Кроме того,</w:t>
      </w:r>
      <w:r w:rsidR="00454410">
        <w:rPr>
          <w:rFonts w:ascii="Arial" w:eastAsiaTheme="minorHAnsi" w:hAnsi="Arial" w:cs="Arial"/>
          <w:sz w:val="28"/>
          <w:szCs w:val="28"/>
        </w:rPr>
        <w:t xml:space="preserve"> </w:t>
      </w:r>
      <w:r w:rsidR="00EE5D40">
        <w:rPr>
          <w:rFonts w:ascii="Arial" w:eastAsiaTheme="minorHAnsi" w:hAnsi="Arial" w:cs="Arial"/>
          <w:sz w:val="28"/>
          <w:szCs w:val="28"/>
        </w:rPr>
        <w:t>был предпринят</w:t>
      </w:r>
      <w:r w:rsidR="00454410">
        <w:rPr>
          <w:rFonts w:ascii="Arial" w:eastAsiaTheme="minorHAnsi" w:hAnsi="Arial" w:cs="Arial"/>
          <w:sz w:val="28"/>
          <w:szCs w:val="28"/>
        </w:rPr>
        <w:t xml:space="preserve"> ряд мер</w:t>
      </w:r>
      <w:r w:rsidR="00EE5D40">
        <w:rPr>
          <w:rFonts w:ascii="Arial" w:eastAsiaTheme="minorHAnsi" w:hAnsi="Arial" w:cs="Arial"/>
          <w:sz w:val="28"/>
          <w:szCs w:val="28"/>
        </w:rPr>
        <w:t>, позволивший</w:t>
      </w:r>
      <w:r w:rsidR="00454410">
        <w:rPr>
          <w:rFonts w:ascii="Arial" w:eastAsiaTheme="minorHAnsi" w:hAnsi="Arial" w:cs="Arial"/>
          <w:sz w:val="28"/>
          <w:szCs w:val="28"/>
        </w:rPr>
        <w:t xml:space="preserve"> облегч</w:t>
      </w:r>
      <w:r w:rsidR="00EE5D40">
        <w:rPr>
          <w:rFonts w:ascii="Arial" w:eastAsiaTheme="minorHAnsi" w:hAnsi="Arial" w:cs="Arial"/>
          <w:sz w:val="28"/>
          <w:szCs w:val="28"/>
        </w:rPr>
        <w:t>ить</w:t>
      </w:r>
      <w:r w:rsidR="00454410">
        <w:rPr>
          <w:rFonts w:ascii="Arial" w:eastAsiaTheme="minorHAnsi" w:hAnsi="Arial" w:cs="Arial"/>
          <w:sz w:val="28"/>
          <w:szCs w:val="28"/>
        </w:rPr>
        <w:t xml:space="preserve"> </w:t>
      </w:r>
      <w:r w:rsidR="008D1816">
        <w:rPr>
          <w:rFonts w:ascii="Arial" w:eastAsiaTheme="minorHAnsi" w:hAnsi="Arial" w:cs="Arial"/>
          <w:sz w:val="28"/>
          <w:szCs w:val="28"/>
        </w:rPr>
        <w:t xml:space="preserve">существование и </w:t>
      </w:r>
      <w:r w:rsidR="00454410">
        <w:rPr>
          <w:rFonts w:ascii="Arial" w:eastAsiaTheme="minorHAnsi" w:hAnsi="Arial" w:cs="Arial"/>
          <w:sz w:val="28"/>
          <w:szCs w:val="28"/>
        </w:rPr>
        <w:t>положени</w:t>
      </w:r>
      <w:r w:rsidR="00EE5D40">
        <w:rPr>
          <w:rFonts w:ascii="Arial" w:eastAsiaTheme="minorHAnsi" w:hAnsi="Arial" w:cs="Arial"/>
          <w:sz w:val="28"/>
          <w:szCs w:val="28"/>
        </w:rPr>
        <w:t>е</w:t>
      </w:r>
      <w:r w:rsidR="00454410">
        <w:rPr>
          <w:rFonts w:ascii="Arial" w:eastAsiaTheme="minorHAnsi" w:hAnsi="Arial" w:cs="Arial"/>
          <w:sz w:val="28"/>
          <w:szCs w:val="28"/>
        </w:rPr>
        <w:t xml:space="preserve"> крестьян. </w:t>
      </w:r>
      <w:r w:rsidR="00D72926">
        <w:rPr>
          <w:rFonts w:ascii="Arial" w:eastAsiaTheme="minorHAnsi" w:hAnsi="Arial" w:cs="Arial"/>
          <w:sz w:val="28"/>
          <w:szCs w:val="28"/>
        </w:rPr>
        <w:t xml:space="preserve">Действительно, в декабре </w:t>
      </w:r>
      <w:r w:rsidR="005F66B2">
        <w:rPr>
          <w:rFonts w:ascii="Arial" w:eastAsiaTheme="minorHAnsi" w:hAnsi="Arial" w:cs="Arial"/>
          <w:sz w:val="28"/>
          <w:szCs w:val="28"/>
        </w:rPr>
        <w:t xml:space="preserve">1881 года </w:t>
      </w:r>
      <w:r w:rsidR="008D1816">
        <w:rPr>
          <w:rFonts w:ascii="Arial" w:eastAsiaTheme="minorHAnsi" w:hAnsi="Arial" w:cs="Arial"/>
          <w:sz w:val="28"/>
          <w:szCs w:val="28"/>
        </w:rPr>
        <w:t>произошло</w:t>
      </w:r>
      <w:r w:rsidR="005F66B2">
        <w:rPr>
          <w:rFonts w:ascii="Arial" w:eastAsiaTheme="minorHAnsi" w:hAnsi="Arial" w:cs="Arial"/>
          <w:sz w:val="28"/>
          <w:szCs w:val="28"/>
        </w:rPr>
        <w:t xml:space="preserve"> снижен</w:t>
      </w:r>
      <w:r w:rsidR="008D1816">
        <w:rPr>
          <w:rFonts w:ascii="Arial" w:eastAsiaTheme="minorHAnsi" w:hAnsi="Arial" w:cs="Arial"/>
          <w:sz w:val="28"/>
          <w:szCs w:val="28"/>
        </w:rPr>
        <w:t>ие</w:t>
      </w:r>
      <w:r w:rsidR="005F66B2">
        <w:rPr>
          <w:rFonts w:ascii="Arial" w:eastAsiaTheme="minorHAnsi" w:hAnsi="Arial" w:cs="Arial"/>
          <w:sz w:val="28"/>
          <w:szCs w:val="28"/>
        </w:rPr>
        <w:t xml:space="preserve"> выкупны</w:t>
      </w:r>
      <w:r w:rsidR="008D1816">
        <w:rPr>
          <w:rFonts w:ascii="Arial" w:eastAsiaTheme="minorHAnsi" w:hAnsi="Arial" w:cs="Arial"/>
          <w:sz w:val="28"/>
          <w:szCs w:val="28"/>
        </w:rPr>
        <w:t>х</w:t>
      </w:r>
      <w:r w:rsidR="005F66B2">
        <w:rPr>
          <w:rFonts w:ascii="Arial" w:eastAsiaTheme="minorHAnsi" w:hAnsi="Arial" w:cs="Arial"/>
          <w:sz w:val="28"/>
          <w:szCs w:val="28"/>
        </w:rPr>
        <w:t xml:space="preserve"> платеж</w:t>
      </w:r>
      <w:r w:rsidR="008D1816">
        <w:rPr>
          <w:rFonts w:ascii="Arial" w:eastAsiaTheme="minorHAnsi" w:hAnsi="Arial" w:cs="Arial"/>
          <w:sz w:val="28"/>
          <w:szCs w:val="28"/>
        </w:rPr>
        <w:t>ей</w:t>
      </w:r>
      <w:r w:rsidR="005F66B2">
        <w:rPr>
          <w:rFonts w:ascii="Arial" w:eastAsiaTheme="minorHAnsi" w:hAnsi="Arial" w:cs="Arial"/>
          <w:sz w:val="28"/>
          <w:szCs w:val="28"/>
        </w:rPr>
        <w:t>, которые крестьяне пока ещё вносили за землю</w:t>
      </w:r>
      <w:r w:rsidR="005F4386">
        <w:rPr>
          <w:rFonts w:ascii="Arial" w:eastAsiaTheme="minorHAnsi" w:hAnsi="Arial" w:cs="Arial"/>
          <w:sz w:val="28"/>
          <w:szCs w:val="28"/>
        </w:rPr>
        <w:t>, полученную в ходе крестьянской реформы</w:t>
      </w:r>
      <w:r w:rsidR="005F66B2">
        <w:rPr>
          <w:rFonts w:ascii="Arial" w:eastAsiaTheme="minorHAnsi" w:hAnsi="Arial" w:cs="Arial"/>
          <w:sz w:val="28"/>
          <w:szCs w:val="28"/>
        </w:rPr>
        <w:t xml:space="preserve">. Далее был </w:t>
      </w:r>
      <w:r w:rsidR="008D1816">
        <w:rPr>
          <w:rFonts w:ascii="Arial" w:eastAsiaTheme="minorHAnsi" w:hAnsi="Arial" w:cs="Arial"/>
          <w:sz w:val="28"/>
          <w:szCs w:val="28"/>
        </w:rPr>
        <w:t>образован</w:t>
      </w:r>
      <w:r w:rsidR="005F66B2">
        <w:rPr>
          <w:rFonts w:ascii="Arial" w:eastAsiaTheme="minorHAnsi" w:hAnsi="Arial" w:cs="Arial"/>
          <w:sz w:val="28"/>
          <w:szCs w:val="28"/>
        </w:rPr>
        <w:t xml:space="preserve"> Крестьянский банк, в котором выдавались сравнительно дешёвые кредиты</w:t>
      </w:r>
      <w:r w:rsidR="005F4386">
        <w:rPr>
          <w:rFonts w:ascii="Arial" w:eastAsiaTheme="minorHAnsi" w:hAnsi="Arial" w:cs="Arial"/>
          <w:sz w:val="28"/>
          <w:szCs w:val="28"/>
        </w:rPr>
        <w:t xml:space="preserve"> для приобретения земли. Помимо этого был открыт и Дворянский банк, поддерживающий знатное сословие и, следовательно, дворянское земледелие. </w:t>
      </w:r>
      <w:r w:rsidR="00B41903">
        <w:rPr>
          <w:rFonts w:ascii="Arial" w:eastAsiaTheme="minorHAnsi" w:hAnsi="Arial" w:cs="Arial"/>
          <w:sz w:val="28"/>
          <w:szCs w:val="28"/>
        </w:rPr>
        <w:t>Благодаря деятельности Н.Х. Бунге (1823 – 1895) была отменена воздушная подать</w:t>
      </w:r>
      <w:r w:rsidR="00221E65">
        <w:rPr>
          <w:rFonts w:ascii="Arial" w:eastAsiaTheme="minorHAnsi" w:hAnsi="Arial" w:cs="Arial"/>
          <w:sz w:val="28"/>
          <w:szCs w:val="28"/>
        </w:rPr>
        <w:t>, котор</w:t>
      </w:r>
      <w:r w:rsidR="00E46458">
        <w:rPr>
          <w:rFonts w:ascii="Arial" w:eastAsiaTheme="minorHAnsi" w:hAnsi="Arial" w:cs="Arial"/>
          <w:sz w:val="28"/>
          <w:szCs w:val="28"/>
        </w:rPr>
        <w:t>ая</w:t>
      </w:r>
      <w:r w:rsidR="00221E65">
        <w:rPr>
          <w:rFonts w:ascii="Arial" w:eastAsiaTheme="minorHAnsi" w:hAnsi="Arial" w:cs="Arial"/>
          <w:sz w:val="28"/>
          <w:szCs w:val="28"/>
        </w:rPr>
        <w:t xml:space="preserve"> по своей сути являл</w:t>
      </w:r>
      <w:r w:rsidR="00E46458">
        <w:rPr>
          <w:rFonts w:ascii="Arial" w:eastAsiaTheme="minorHAnsi" w:hAnsi="Arial" w:cs="Arial"/>
          <w:sz w:val="28"/>
          <w:szCs w:val="28"/>
        </w:rPr>
        <w:t>ась</w:t>
      </w:r>
      <w:r w:rsidR="00221E65">
        <w:rPr>
          <w:rFonts w:ascii="Arial" w:eastAsiaTheme="minorHAnsi" w:hAnsi="Arial" w:cs="Arial"/>
          <w:sz w:val="28"/>
          <w:szCs w:val="28"/>
        </w:rPr>
        <w:t xml:space="preserve"> прямым налогом, не учитывающим разницы в имущественном состоянии плательщиков. </w:t>
      </w:r>
      <w:r w:rsidR="001C4CDD">
        <w:rPr>
          <w:rFonts w:ascii="Arial" w:eastAsiaTheme="minorHAnsi" w:hAnsi="Arial" w:cs="Arial"/>
          <w:sz w:val="28"/>
          <w:szCs w:val="28"/>
        </w:rPr>
        <w:t>Но в то же время</w:t>
      </w:r>
      <w:r w:rsidR="00221E65">
        <w:rPr>
          <w:rFonts w:ascii="Arial" w:eastAsiaTheme="minorHAnsi" w:hAnsi="Arial" w:cs="Arial"/>
          <w:sz w:val="28"/>
          <w:szCs w:val="28"/>
        </w:rPr>
        <w:t xml:space="preserve"> </w:t>
      </w:r>
      <w:r w:rsidR="001C4CDD">
        <w:rPr>
          <w:rFonts w:ascii="Arial" w:eastAsiaTheme="minorHAnsi" w:hAnsi="Arial" w:cs="Arial"/>
          <w:sz w:val="28"/>
          <w:szCs w:val="28"/>
        </w:rPr>
        <w:t xml:space="preserve">произошло </w:t>
      </w:r>
      <w:r w:rsidR="00221E65">
        <w:rPr>
          <w:rFonts w:ascii="Arial" w:eastAsiaTheme="minorHAnsi" w:hAnsi="Arial" w:cs="Arial"/>
          <w:sz w:val="28"/>
          <w:szCs w:val="28"/>
        </w:rPr>
        <w:t>увелич</w:t>
      </w:r>
      <w:r w:rsidR="001C4CDD">
        <w:rPr>
          <w:rFonts w:ascii="Arial" w:eastAsiaTheme="minorHAnsi" w:hAnsi="Arial" w:cs="Arial"/>
          <w:sz w:val="28"/>
          <w:szCs w:val="28"/>
        </w:rPr>
        <w:t>ение</w:t>
      </w:r>
      <w:r w:rsidR="00221E65">
        <w:rPr>
          <w:rFonts w:ascii="Arial" w:eastAsiaTheme="minorHAnsi" w:hAnsi="Arial" w:cs="Arial"/>
          <w:sz w:val="28"/>
          <w:szCs w:val="28"/>
        </w:rPr>
        <w:t xml:space="preserve"> косвенны</w:t>
      </w:r>
      <w:r w:rsidR="001C4CDD">
        <w:rPr>
          <w:rFonts w:ascii="Arial" w:eastAsiaTheme="minorHAnsi" w:hAnsi="Arial" w:cs="Arial"/>
          <w:sz w:val="28"/>
          <w:szCs w:val="28"/>
        </w:rPr>
        <w:t>х</w:t>
      </w:r>
      <w:r w:rsidR="00221E65">
        <w:rPr>
          <w:rFonts w:ascii="Arial" w:eastAsiaTheme="minorHAnsi" w:hAnsi="Arial" w:cs="Arial"/>
          <w:sz w:val="28"/>
          <w:szCs w:val="28"/>
        </w:rPr>
        <w:t xml:space="preserve"> налог</w:t>
      </w:r>
      <w:r w:rsidR="00260EE7">
        <w:rPr>
          <w:rFonts w:ascii="Arial" w:eastAsiaTheme="minorHAnsi" w:hAnsi="Arial" w:cs="Arial"/>
          <w:sz w:val="28"/>
          <w:szCs w:val="28"/>
        </w:rPr>
        <w:t>ов, что, конечно, влияло на благосостояние народа</w:t>
      </w:r>
      <w:r w:rsidR="00BE4A83">
        <w:rPr>
          <w:rFonts w:ascii="Arial" w:eastAsiaTheme="minorHAnsi" w:hAnsi="Arial" w:cs="Arial"/>
          <w:sz w:val="28"/>
          <w:szCs w:val="28"/>
        </w:rPr>
        <w:t xml:space="preserve">. </w:t>
      </w:r>
      <w:r w:rsidR="003F0750">
        <w:rPr>
          <w:rFonts w:ascii="Arial" w:eastAsiaTheme="minorHAnsi" w:hAnsi="Arial" w:cs="Arial"/>
          <w:sz w:val="28"/>
          <w:szCs w:val="28"/>
        </w:rPr>
        <w:t xml:space="preserve">Были и </w:t>
      </w:r>
      <w:r w:rsidR="00260EE7">
        <w:rPr>
          <w:rFonts w:ascii="Arial" w:eastAsiaTheme="minorHAnsi" w:hAnsi="Arial" w:cs="Arial"/>
          <w:sz w:val="28"/>
          <w:szCs w:val="28"/>
        </w:rPr>
        <w:t xml:space="preserve">другие </w:t>
      </w:r>
      <w:r w:rsidR="003F0750">
        <w:rPr>
          <w:rFonts w:ascii="Arial" w:eastAsiaTheme="minorHAnsi" w:hAnsi="Arial" w:cs="Arial"/>
          <w:sz w:val="28"/>
          <w:szCs w:val="28"/>
        </w:rPr>
        <w:t>негативные последствия от этих мер.</w:t>
      </w:r>
      <w:r w:rsidR="00BE4A83">
        <w:rPr>
          <w:rFonts w:ascii="Arial" w:eastAsiaTheme="minorHAnsi" w:hAnsi="Arial" w:cs="Arial"/>
          <w:sz w:val="28"/>
          <w:szCs w:val="28"/>
        </w:rPr>
        <w:t xml:space="preserve"> </w:t>
      </w:r>
      <w:r w:rsidR="003F0750">
        <w:rPr>
          <w:rFonts w:ascii="Arial" w:eastAsiaTheme="minorHAnsi" w:hAnsi="Arial" w:cs="Arial"/>
          <w:sz w:val="28"/>
          <w:szCs w:val="28"/>
        </w:rPr>
        <w:t xml:space="preserve">Так, </w:t>
      </w:r>
      <w:r w:rsidR="00BE4A83">
        <w:rPr>
          <w:rFonts w:ascii="Arial" w:eastAsiaTheme="minorHAnsi" w:hAnsi="Arial" w:cs="Arial"/>
          <w:sz w:val="28"/>
          <w:szCs w:val="28"/>
        </w:rPr>
        <w:t xml:space="preserve">политика защиты экономических интересов крестьянства </w:t>
      </w:r>
      <w:r w:rsidR="000A09C2">
        <w:rPr>
          <w:rFonts w:ascii="Arial" w:eastAsiaTheme="minorHAnsi" w:hAnsi="Arial" w:cs="Arial"/>
          <w:sz w:val="28"/>
          <w:szCs w:val="28"/>
        </w:rPr>
        <w:t>«</w:t>
      </w:r>
      <w:r w:rsidR="00351D4E">
        <w:rPr>
          <w:rFonts w:ascii="Arial" w:eastAsiaTheme="minorHAnsi" w:hAnsi="Arial" w:cs="Arial"/>
          <w:sz w:val="28"/>
          <w:szCs w:val="28"/>
        </w:rPr>
        <w:t>законсервировала</w:t>
      </w:r>
      <w:r w:rsidR="00BE4A83">
        <w:rPr>
          <w:rFonts w:ascii="Arial" w:eastAsiaTheme="minorHAnsi" w:hAnsi="Arial" w:cs="Arial"/>
          <w:sz w:val="28"/>
          <w:szCs w:val="28"/>
        </w:rPr>
        <w:t xml:space="preserve"> </w:t>
      </w:r>
      <w:r w:rsidR="000A09C2">
        <w:rPr>
          <w:rFonts w:ascii="Arial" w:eastAsiaTheme="minorHAnsi" w:hAnsi="Arial" w:cs="Arial"/>
          <w:sz w:val="28"/>
          <w:szCs w:val="28"/>
        </w:rPr>
        <w:t>базис</w:t>
      </w:r>
      <w:r w:rsidR="00D64EA5">
        <w:rPr>
          <w:rFonts w:ascii="Arial" w:eastAsiaTheme="minorHAnsi" w:hAnsi="Arial" w:cs="Arial"/>
          <w:sz w:val="28"/>
          <w:szCs w:val="28"/>
        </w:rPr>
        <w:t xml:space="preserve"> традиционного экономического порядка – крестьянской общины с её уравнительной системой</w:t>
      </w:r>
      <w:r w:rsidR="000A09C2">
        <w:rPr>
          <w:rFonts w:ascii="Arial" w:eastAsiaTheme="minorHAnsi" w:hAnsi="Arial" w:cs="Arial"/>
          <w:sz w:val="28"/>
          <w:szCs w:val="28"/>
        </w:rPr>
        <w:t>, д</w:t>
      </w:r>
      <w:r w:rsidR="00D64EA5">
        <w:rPr>
          <w:rFonts w:ascii="Arial" w:eastAsiaTheme="minorHAnsi" w:hAnsi="Arial" w:cs="Arial"/>
          <w:sz w:val="28"/>
          <w:szCs w:val="28"/>
        </w:rPr>
        <w:t xml:space="preserve">ля </w:t>
      </w:r>
      <w:r w:rsidR="000A09C2">
        <w:rPr>
          <w:rFonts w:ascii="Arial" w:eastAsiaTheme="minorHAnsi" w:hAnsi="Arial" w:cs="Arial"/>
          <w:sz w:val="28"/>
          <w:szCs w:val="28"/>
        </w:rPr>
        <w:t>чего</w:t>
      </w:r>
      <w:r w:rsidR="00D64EA5">
        <w:rPr>
          <w:rFonts w:ascii="Arial" w:eastAsiaTheme="minorHAnsi" w:hAnsi="Arial" w:cs="Arial"/>
          <w:sz w:val="28"/>
          <w:szCs w:val="28"/>
        </w:rPr>
        <w:t xml:space="preserve"> был </w:t>
      </w:r>
      <w:r w:rsidR="000A09C2">
        <w:rPr>
          <w:rFonts w:ascii="Arial" w:eastAsiaTheme="minorHAnsi" w:hAnsi="Arial" w:cs="Arial"/>
          <w:sz w:val="28"/>
          <w:szCs w:val="28"/>
        </w:rPr>
        <w:t>реализован</w:t>
      </w:r>
      <w:r w:rsidR="00D64EA5">
        <w:rPr>
          <w:rFonts w:ascii="Arial" w:eastAsiaTheme="minorHAnsi" w:hAnsi="Arial" w:cs="Arial"/>
          <w:sz w:val="28"/>
          <w:szCs w:val="28"/>
        </w:rPr>
        <w:t xml:space="preserve"> </w:t>
      </w:r>
      <w:r w:rsidR="000A09C2">
        <w:rPr>
          <w:rFonts w:ascii="Arial" w:eastAsiaTheme="minorHAnsi" w:hAnsi="Arial" w:cs="Arial"/>
          <w:sz w:val="28"/>
          <w:szCs w:val="28"/>
        </w:rPr>
        <w:t>пакет</w:t>
      </w:r>
      <w:r w:rsidR="004D3DA6">
        <w:rPr>
          <w:rFonts w:ascii="Arial" w:eastAsiaTheme="minorHAnsi" w:hAnsi="Arial" w:cs="Arial"/>
          <w:sz w:val="28"/>
          <w:szCs w:val="28"/>
        </w:rPr>
        <w:t xml:space="preserve"> законо</w:t>
      </w:r>
      <w:r w:rsidR="0001054F">
        <w:rPr>
          <w:rFonts w:ascii="Arial" w:eastAsiaTheme="minorHAnsi" w:hAnsi="Arial" w:cs="Arial"/>
          <w:sz w:val="28"/>
          <w:szCs w:val="28"/>
        </w:rPr>
        <w:t>в с</w:t>
      </w:r>
      <w:r w:rsidR="004D3DA6">
        <w:rPr>
          <w:rFonts w:ascii="Arial" w:eastAsiaTheme="minorHAnsi" w:hAnsi="Arial" w:cs="Arial"/>
          <w:sz w:val="28"/>
          <w:szCs w:val="28"/>
        </w:rPr>
        <w:t xml:space="preserve"> на</w:t>
      </w:r>
      <w:r w:rsidR="0001054F">
        <w:rPr>
          <w:rFonts w:ascii="Arial" w:eastAsiaTheme="minorHAnsi" w:hAnsi="Arial" w:cs="Arial"/>
          <w:sz w:val="28"/>
          <w:szCs w:val="28"/>
        </w:rPr>
        <w:t>правленной на него</w:t>
      </w:r>
      <w:r w:rsidR="004D3DA6">
        <w:rPr>
          <w:rFonts w:ascii="Arial" w:eastAsiaTheme="minorHAnsi" w:hAnsi="Arial" w:cs="Arial"/>
          <w:sz w:val="28"/>
          <w:szCs w:val="28"/>
        </w:rPr>
        <w:t xml:space="preserve"> судебн</w:t>
      </w:r>
      <w:r w:rsidR="0001054F">
        <w:rPr>
          <w:rFonts w:ascii="Arial" w:eastAsiaTheme="minorHAnsi" w:hAnsi="Arial" w:cs="Arial"/>
          <w:sz w:val="28"/>
          <w:szCs w:val="28"/>
        </w:rPr>
        <w:t>ой</w:t>
      </w:r>
      <w:r w:rsidR="004D3DA6">
        <w:rPr>
          <w:rFonts w:ascii="Arial" w:eastAsiaTheme="minorHAnsi" w:hAnsi="Arial" w:cs="Arial"/>
          <w:sz w:val="28"/>
          <w:szCs w:val="28"/>
        </w:rPr>
        <w:t xml:space="preserve"> практик</w:t>
      </w:r>
      <w:r w:rsidR="0001054F">
        <w:rPr>
          <w:rFonts w:ascii="Arial" w:eastAsiaTheme="minorHAnsi" w:hAnsi="Arial" w:cs="Arial"/>
          <w:sz w:val="28"/>
          <w:szCs w:val="28"/>
        </w:rPr>
        <w:t xml:space="preserve">ой» </w:t>
      </w:r>
      <w:r w:rsidR="0001054F" w:rsidRPr="0001054F">
        <w:rPr>
          <w:rFonts w:ascii="Arial" w:eastAsiaTheme="minorHAnsi" w:hAnsi="Arial" w:cs="Arial"/>
          <w:sz w:val="28"/>
          <w:szCs w:val="28"/>
        </w:rPr>
        <w:t>[</w:t>
      </w:r>
      <w:r w:rsidR="0001054F">
        <w:rPr>
          <w:rFonts w:ascii="Arial" w:eastAsiaTheme="minorHAnsi" w:hAnsi="Arial" w:cs="Arial"/>
          <w:sz w:val="28"/>
          <w:szCs w:val="28"/>
        </w:rPr>
        <w:t>Олейников; 268 – 269</w:t>
      </w:r>
      <w:r w:rsidR="0001054F" w:rsidRPr="0001054F">
        <w:rPr>
          <w:rFonts w:ascii="Arial" w:eastAsiaTheme="minorHAnsi" w:hAnsi="Arial" w:cs="Arial"/>
          <w:sz w:val="28"/>
          <w:szCs w:val="28"/>
        </w:rPr>
        <w:t>]</w:t>
      </w:r>
      <w:r w:rsidR="004D3DA6">
        <w:rPr>
          <w:rFonts w:ascii="Arial" w:eastAsiaTheme="minorHAnsi" w:hAnsi="Arial" w:cs="Arial"/>
          <w:sz w:val="28"/>
          <w:szCs w:val="28"/>
        </w:rPr>
        <w:t>.</w:t>
      </w:r>
    </w:p>
    <w:p w:rsidR="007D357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Кроме учреждённого Крестьянского банка и выдачи ссуд, политика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B823D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способствовала другому значительному мероприятию в отношении крестьян: началась процедура правильного переселения их на восточные окраины империи – в Сибирь и в Среднюю Азию, где пустынными оставалось ещё немало земель, и они не были плотно заселены. </w:t>
      </w:r>
      <w:r w:rsidR="00490001">
        <w:rPr>
          <w:rFonts w:ascii="Arial" w:eastAsiaTheme="minorHAnsi" w:hAnsi="Arial" w:cs="Arial"/>
          <w:sz w:val="28"/>
          <w:szCs w:val="28"/>
        </w:rPr>
        <w:t xml:space="preserve">Строительство Сибирской железной дороги дала мощный толчок к этому важному процессу. </w:t>
      </w:r>
    </w:p>
    <w:p w:rsidR="007A588C" w:rsidRDefault="007D357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Наконец, в целях содействия развитию земледелия в России было </w:t>
      </w:r>
      <w:r w:rsidR="005D75DE">
        <w:rPr>
          <w:rFonts w:ascii="Arial" w:eastAsiaTheme="minorHAnsi" w:hAnsi="Arial" w:cs="Arial"/>
          <w:sz w:val="28"/>
          <w:szCs w:val="28"/>
        </w:rPr>
        <w:t>основано</w:t>
      </w:r>
      <w:r>
        <w:rPr>
          <w:rFonts w:ascii="Arial" w:eastAsiaTheme="minorHAnsi" w:hAnsi="Arial" w:cs="Arial"/>
          <w:sz w:val="28"/>
          <w:szCs w:val="28"/>
        </w:rPr>
        <w:t xml:space="preserve"> министерство земледелия (21 марта 1894)</w:t>
      </w:r>
      <w:r w:rsidR="005D75DE">
        <w:rPr>
          <w:rFonts w:ascii="Arial" w:eastAsiaTheme="minorHAnsi" w:hAnsi="Arial" w:cs="Arial"/>
          <w:sz w:val="28"/>
          <w:szCs w:val="28"/>
        </w:rPr>
        <w:t>. Это учреждение стало одн</w:t>
      </w:r>
      <w:r w:rsidR="006B3C72">
        <w:rPr>
          <w:rFonts w:ascii="Arial" w:eastAsiaTheme="minorHAnsi" w:hAnsi="Arial" w:cs="Arial"/>
          <w:sz w:val="28"/>
          <w:szCs w:val="28"/>
        </w:rPr>
        <w:t>им</w:t>
      </w:r>
      <w:r w:rsidR="005D75DE">
        <w:rPr>
          <w:rFonts w:ascii="Arial" w:eastAsiaTheme="minorHAnsi" w:hAnsi="Arial" w:cs="Arial"/>
          <w:sz w:val="28"/>
          <w:szCs w:val="28"/>
        </w:rPr>
        <w:t xml:space="preserve"> из самых главных в стране</w:t>
      </w:r>
      <w:r w:rsidR="006B3C72">
        <w:rPr>
          <w:rFonts w:ascii="Arial" w:eastAsiaTheme="minorHAnsi" w:hAnsi="Arial" w:cs="Arial"/>
          <w:sz w:val="28"/>
          <w:szCs w:val="28"/>
        </w:rPr>
        <w:t xml:space="preserve"> источником народного благосостояния.</w:t>
      </w:r>
      <w:r w:rsidR="007A588C">
        <w:rPr>
          <w:rFonts w:ascii="Arial" w:eastAsiaTheme="minorHAnsi" w:hAnsi="Arial" w:cs="Arial"/>
          <w:sz w:val="28"/>
          <w:szCs w:val="28"/>
        </w:rPr>
        <w:t xml:space="preserve"> Итак, в отношении крестьянства императором было предпринято три основных </w:t>
      </w:r>
      <w:r w:rsidR="007A588C">
        <w:rPr>
          <w:rFonts w:ascii="Arial" w:eastAsiaTheme="minorHAnsi" w:hAnsi="Arial" w:cs="Arial"/>
          <w:sz w:val="28"/>
          <w:szCs w:val="28"/>
        </w:rPr>
        <w:lastRenderedPageBreak/>
        <w:t xml:space="preserve">мероприятия: открытие Крестьянского банка, отмена подушной подати и грамотное переселение на восток. </w:t>
      </w:r>
    </w:p>
    <w:p w:rsidR="00403A18" w:rsidRDefault="002A6C4B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Появление рабочего класса, который постепенно возникал в России, в том числе и из покидавшего деревни крестьянства, </w:t>
      </w:r>
      <w:r w:rsidR="0061154C">
        <w:rPr>
          <w:rFonts w:ascii="Arial" w:eastAsiaTheme="minorHAnsi" w:hAnsi="Arial" w:cs="Arial"/>
          <w:sz w:val="28"/>
          <w:szCs w:val="28"/>
        </w:rPr>
        <w:t>также требовал заботы со стороны правительства. Рост промышленности</w:t>
      </w:r>
      <w:r w:rsidR="00587691">
        <w:rPr>
          <w:rFonts w:ascii="Arial" w:eastAsiaTheme="minorHAnsi" w:hAnsi="Arial" w:cs="Arial"/>
          <w:sz w:val="28"/>
          <w:szCs w:val="28"/>
        </w:rPr>
        <w:t>, увеличение фабрик и заводов требовали рабочих рук, но положение этих рабочих сложилось тяжёлое. Оторванные от земли, они во всём зависели от своих хозяев</w:t>
      </w:r>
      <w:r w:rsidR="00CA63DB">
        <w:rPr>
          <w:rFonts w:ascii="Arial" w:eastAsiaTheme="minorHAnsi" w:hAnsi="Arial" w:cs="Arial"/>
          <w:sz w:val="28"/>
          <w:szCs w:val="28"/>
        </w:rPr>
        <w:t xml:space="preserve"> и были лишены возможности защитить свой труд от эксплуатации. Эти обстоятельства побудили правительство </w:t>
      </w:r>
      <w:r w:rsidR="00E70C6D">
        <w:rPr>
          <w:rFonts w:ascii="Arial" w:eastAsiaTheme="minorHAnsi" w:hAnsi="Arial" w:cs="Arial"/>
          <w:sz w:val="28"/>
          <w:szCs w:val="28"/>
        </w:rPr>
        <w:t>принять некоторые меры для охраны и защиты рабочего класса.</w:t>
      </w:r>
      <w:r w:rsidR="005D75DE">
        <w:rPr>
          <w:rFonts w:ascii="Arial" w:eastAsiaTheme="minorHAnsi" w:hAnsi="Arial" w:cs="Arial"/>
          <w:sz w:val="28"/>
          <w:szCs w:val="28"/>
        </w:rPr>
        <w:t xml:space="preserve"> </w:t>
      </w:r>
    </w:p>
    <w:p w:rsidR="007846D4" w:rsidRDefault="001E6AED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Новые законы запретили принимать на фабричную работу</w:t>
      </w:r>
      <w:r w:rsidR="00490001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детей моложе двенадцати лет, ночные работы для женщин и малолетних</w:t>
      </w:r>
      <w:r w:rsidR="00C27A7C">
        <w:rPr>
          <w:rFonts w:ascii="Arial" w:eastAsiaTheme="minorHAnsi" w:hAnsi="Arial" w:cs="Arial"/>
          <w:sz w:val="28"/>
          <w:szCs w:val="28"/>
        </w:rPr>
        <w:t xml:space="preserve">. Для них также было ограничено </w:t>
      </w:r>
      <w:r w:rsidR="001B2ABF">
        <w:rPr>
          <w:rFonts w:ascii="Arial" w:eastAsiaTheme="minorHAnsi" w:hAnsi="Arial" w:cs="Arial"/>
          <w:sz w:val="28"/>
          <w:szCs w:val="28"/>
        </w:rPr>
        <w:t xml:space="preserve">число рабочих часов по сравнению с мужчинами. Было введено страхование рабочих от несчастных случаев. </w:t>
      </w:r>
      <w:r w:rsidR="00616875">
        <w:rPr>
          <w:rFonts w:ascii="Arial" w:eastAsiaTheme="minorHAnsi" w:hAnsi="Arial" w:cs="Arial"/>
          <w:sz w:val="28"/>
          <w:szCs w:val="28"/>
        </w:rPr>
        <w:t>Таким образом, новые</w:t>
      </w:r>
      <w:r w:rsidR="005015B6">
        <w:rPr>
          <w:rFonts w:ascii="Arial" w:eastAsiaTheme="minorHAnsi" w:hAnsi="Arial" w:cs="Arial"/>
          <w:sz w:val="28"/>
          <w:szCs w:val="28"/>
        </w:rPr>
        <w:t xml:space="preserve"> </w:t>
      </w:r>
      <w:r w:rsidR="004F3E18">
        <w:rPr>
          <w:rFonts w:ascii="Arial" w:eastAsiaTheme="minorHAnsi" w:hAnsi="Arial" w:cs="Arial"/>
          <w:sz w:val="28"/>
          <w:szCs w:val="28"/>
        </w:rPr>
        <w:t>правила о найме гарантировали обеим сторонам: и предпринимателю, и наёмному р</w:t>
      </w:r>
      <w:r w:rsidR="007846D4">
        <w:rPr>
          <w:rFonts w:ascii="Arial" w:eastAsiaTheme="minorHAnsi" w:hAnsi="Arial" w:cs="Arial"/>
          <w:sz w:val="28"/>
          <w:szCs w:val="28"/>
        </w:rPr>
        <w:t xml:space="preserve">абочему выполнение обязательств. </w:t>
      </w:r>
      <w:r w:rsidR="005A7B05">
        <w:rPr>
          <w:rFonts w:ascii="Arial" w:eastAsiaTheme="minorHAnsi" w:hAnsi="Arial" w:cs="Arial"/>
          <w:sz w:val="28"/>
          <w:szCs w:val="28"/>
        </w:rPr>
        <w:t>Для контроля над соблюдением этих норм правительство учредило специальную фабричную инспекцию.</w:t>
      </w:r>
    </w:p>
    <w:p w:rsidR="00F23FAD" w:rsidRDefault="007846D4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Заботясь о поднятии российской промышленности, правительство</w:t>
      </w:r>
      <w:r w:rsidR="003C5A05">
        <w:rPr>
          <w:rFonts w:ascii="Arial" w:eastAsiaTheme="minorHAnsi" w:hAnsi="Arial" w:cs="Arial"/>
          <w:sz w:val="28"/>
          <w:szCs w:val="28"/>
        </w:rPr>
        <w:t xml:space="preserve"> активно строило железные дороги. </w:t>
      </w:r>
      <w:r w:rsidR="00B84659">
        <w:rPr>
          <w:rFonts w:ascii="Arial" w:eastAsiaTheme="minorHAnsi" w:hAnsi="Arial" w:cs="Arial"/>
          <w:sz w:val="28"/>
          <w:szCs w:val="28"/>
        </w:rPr>
        <w:t xml:space="preserve">За тринадцать лет их было построено более четырнадцати тысяч километров. </w:t>
      </w:r>
      <w:r w:rsidR="005A1F8A">
        <w:rPr>
          <w:rFonts w:ascii="Arial" w:eastAsiaTheme="minorHAnsi" w:hAnsi="Arial" w:cs="Arial"/>
          <w:sz w:val="28"/>
          <w:szCs w:val="28"/>
        </w:rPr>
        <w:t xml:space="preserve">Были введены новые таможенные тарифы, высокие пошлины на экспорт. </w:t>
      </w:r>
      <w:r w:rsidR="005A7B05">
        <w:rPr>
          <w:rFonts w:ascii="Arial" w:eastAsiaTheme="minorHAnsi" w:hAnsi="Arial" w:cs="Arial"/>
          <w:sz w:val="28"/>
          <w:szCs w:val="28"/>
        </w:rPr>
        <w:t xml:space="preserve">Увеличилось количество училищ разного типа: сельскохозяйственные, промышленные, железнодорожные, ремесленные. </w:t>
      </w:r>
      <w:r w:rsidR="004C39E5">
        <w:rPr>
          <w:rFonts w:ascii="Arial" w:eastAsiaTheme="minorHAnsi" w:hAnsi="Arial" w:cs="Arial"/>
          <w:sz w:val="28"/>
          <w:szCs w:val="28"/>
        </w:rPr>
        <w:t>В Харькове был открыт Технологический институт. Начались новые освоения Сибири. Импульсом для этих мероприятий явились два фактора</w:t>
      </w:r>
      <w:r w:rsidR="00E61230">
        <w:rPr>
          <w:rFonts w:ascii="Arial" w:eastAsiaTheme="minorHAnsi" w:hAnsi="Arial" w:cs="Arial"/>
          <w:sz w:val="28"/>
          <w:szCs w:val="28"/>
        </w:rPr>
        <w:t>: конкуренция с Западом и желание раскрыть потенциал этого региона.</w:t>
      </w:r>
      <w:r w:rsidR="00BA61B9">
        <w:rPr>
          <w:rFonts w:ascii="Arial" w:eastAsiaTheme="minorHAnsi" w:hAnsi="Arial" w:cs="Arial"/>
          <w:sz w:val="28"/>
          <w:szCs w:val="28"/>
        </w:rPr>
        <w:t xml:space="preserve"> Так вырос грандиозный проект – постройка железнодорожной линии через весь</w:t>
      </w:r>
      <w:r w:rsidR="00F1358C">
        <w:rPr>
          <w:rFonts w:ascii="Arial" w:eastAsiaTheme="minorHAnsi" w:hAnsi="Arial" w:cs="Arial"/>
          <w:sz w:val="28"/>
          <w:szCs w:val="28"/>
        </w:rPr>
        <w:t xml:space="preserve"> материк. Осуществление его дало свободный выход русскому сырью и продуктам на восточной границе </w:t>
      </w:r>
      <w:r w:rsidR="005A22C1">
        <w:rPr>
          <w:rFonts w:ascii="Arial" w:eastAsiaTheme="minorHAnsi" w:hAnsi="Arial" w:cs="Arial"/>
          <w:sz w:val="28"/>
          <w:szCs w:val="28"/>
        </w:rPr>
        <w:t xml:space="preserve">к Великому (Тихому) океану (1891). </w:t>
      </w:r>
    </w:p>
    <w:p w:rsidR="00267DD7" w:rsidRDefault="00F25947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Перемены затронули и область финансов</w:t>
      </w:r>
      <w:r w:rsidR="00FF3E4F">
        <w:rPr>
          <w:rFonts w:ascii="Arial" w:eastAsiaTheme="minorHAnsi" w:hAnsi="Arial" w:cs="Arial"/>
          <w:sz w:val="28"/>
          <w:szCs w:val="28"/>
        </w:rPr>
        <w:t>,</w:t>
      </w:r>
      <w:r>
        <w:rPr>
          <w:rFonts w:ascii="Arial" w:eastAsiaTheme="minorHAnsi" w:hAnsi="Arial" w:cs="Arial"/>
          <w:sz w:val="28"/>
          <w:szCs w:val="28"/>
        </w:rPr>
        <w:t xml:space="preserve"> упорядоч</w:t>
      </w:r>
      <w:r w:rsidR="00FF3E4F">
        <w:rPr>
          <w:rFonts w:ascii="Arial" w:eastAsiaTheme="minorHAnsi" w:hAnsi="Arial" w:cs="Arial"/>
          <w:sz w:val="28"/>
          <w:szCs w:val="28"/>
        </w:rPr>
        <w:t>ились</w:t>
      </w:r>
      <w:r>
        <w:rPr>
          <w:rFonts w:ascii="Arial" w:eastAsiaTheme="minorHAnsi" w:hAnsi="Arial" w:cs="Arial"/>
          <w:sz w:val="28"/>
          <w:szCs w:val="28"/>
        </w:rPr>
        <w:t xml:space="preserve"> государственные капиталы. </w:t>
      </w:r>
      <w:r w:rsidR="00525D0C">
        <w:rPr>
          <w:rFonts w:ascii="Arial" w:eastAsiaTheme="minorHAnsi" w:hAnsi="Arial" w:cs="Arial"/>
          <w:sz w:val="28"/>
          <w:szCs w:val="28"/>
        </w:rPr>
        <w:t>Подорванное войной равновесие в бюджете было успешно восстановлено. Доход значительно превысил расходы (практически на сто миллионов</w:t>
      </w:r>
      <w:r w:rsidR="00803BA0">
        <w:rPr>
          <w:rFonts w:ascii="Arial" w:eastAsiaTheme="minorHAnsi" w:hAnsi="Arial" w:cs="Arial"/>
          <w:sz w:val="28"/>
          <w:szCs w:val="28"/>
        </w:rPr>
        <w:t xml:space="preserve">, 1893 г.). Это было достигнуто не только за счёт заграничных займов, экономией расходов, </w:t>
      </w:r>
      <w:r w:rsidR="00AF3400">
        <w:rPr>
          <w:rFonts w:ascii="Arial" w:eastAsiaTheme="minorHAnsi" w:hAnsi="Arial" w:cs="Arial"/>
          <w:sz w:val="28"/>
          <w:szCs w:val="28"/>
        </w:rPr>
        <w:t>но и с помощью налогов, косвенных и нововведённых.</w:t>
      </w:r>
      <w:r w:rsidR="00916FE2">
        <w:rPr>
          <w:rFonts w:ascii="Arial" w:eastAsiaTheme="minorHAnsi" w:hAnsi="Arial" w:cs="Arial"/>
          <w:sz w:val="28"/>
          <w:szCs w:val="28"/>
        </w:rPr>
        <w:t xml:space="preserve"> Нельзя отрицать, что обогащение государственной казны произошло во многом </w:t>
      </w:r>
      <w:r w:rsidR="00014F81">
        <w:rPr>
          <w:rFonts w:ascii="Arial" w:eastAsiaTheme="minorHAnsi" w:hAnsi="Arial" w:cs="Arial"/>
          <w:sz w:val="28"/>
          <w:szCs w:val="28"/>
        </w:rPr>
        <w:t>благодаря налоговой политик</w:t>
      </w:r>
      <w:r w:rsidR="00267DD7">
        <w:rPr>
          <w:rFonts w:ascii="Arial" w:eastAsiaTheme="minorHAnsi" w:hAnsi="Arial" w:cs="Arial"/>
          <w:sz w:val="28"/>
          <w:szCs w:val="28"/>
        </w:rPr>
        <w:t>е</w:t>
      </w:r>
      <w:r w:rsidR="00014F81">
        <w:rPr>
          <w:rFonts w:ascii="Arial" w:eastAsiaTheme="minorHAnsi" w:hAnsi="Arial" w:cs="Arial"/>
          <w:sz w:val="28"/>
          <w:szCs w:val="28"/>
        </w:rPr>
        <w:t xml:space="preserve">, </w:t>
      </w:r>
      <w:r w:rsidR="00267DD7">
        <w:rPr>
          <w:rFonts w:ascii="Arial" w:eastAsiaTheme="minorHAnsi" w:hAnsi="Arial" w:cs="Arial"/>
          <w:sz w:val="28"/>
          <w:szCs w:val="28"/>
        </w:rPr>
        <w:t>взимающей доходы у народных масс.</w:t>
      </w:r>
    </w:p>
    <w:p w:rsidR="00705FB6" w:rsidRDefault="00267DD7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Большим вниманием и заботой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267DD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было окружено дворянство. </w:t>
      </w:r>
      <w:r w:rsidR="00864833">
        <w:rPr>
          <w:rFonts w:ascii="Arial" w:eastAsiaTheme="minorHAnsi" w:hAnsi="Arial" w:cs="Arial"/>
          <w:sz w:val="28"/>
          <w:szCs w:val="28"/>
        </w:rPr>
        <w:t>По его мысли, именно этому сословию принадлежало «первенствующее место в предводительстве ратном,  делах местного самоуправления и суда, в бескорыстном попечении о нуждах народа, в распространении примером своим</w:t>
      </w:r>
      <w:r w:rsidR="00D31A44">
        <w:rPr>
          <w:rFonts w:ascii="Arial" w:eastAsiaTheme="minorHAnsi" w:hAnsi="Arial" w:cs="Arial"/>
          <w:sz w:val="28"/>
          <w:szCs w:val="28"/>
        </w:rPr>
        <w:t xml:space="preserve"> правил веры и верности (Манифест</w:t>
      </w:r>
      <w:r w:rsidR="00D5471A">
        <w:rPr>
          <w:rFonts w:ascii="Arial" w:eastAsiaTheme="minorHAnsi" w:hAnsi="Arial" w:cs="Arial"/>
          <w:sz w:val="28"/>
          <w:szCs w:val="28"/>
        </w:rPr>
        <w:t xml:space="preserve"> к дворянству 1885 г.). Подобная привилегированность положения казалась чуждой основным реформам направления Александра </w:t>
      </w:r>
      <w:r w:rsidR="00D5471A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D5471A">
        <w:rPr>
          <w:rFonts w:ascii="Arial" w:eastAsiaTheme="minorHAnsi" w:hAnsi="Arial" w:cs="Arial"/>
          <w:sz w:val="28"/>
          <w:szCs w:val="28"/>
        </w:rPr>
        <w:t xml:space="preserve">, а по своему духу приблизилась к временам </w:t>
      </w:r>
      <w:r w:rsidR="00D5471A">
        <w:rPr>
          <w:rFonts w:ascii="Arial" w:eastAsiaTheme="minorHAnsi" w:hAnsi="Arial" w:cs="Arial"/>
          <w:sz w:val="28"/>
          <w:szCs w:val="28"/>
        </w:rPr>
        <w:lastRenderedPageBreak/>
        <w:t xml:space="preserve">Николая </w:t>
      </w:r>
      <w:r w:rsidR="00D5471A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D5471A">
        <w:rPr>
          <w:rFonts w:ascii="Arial" w:eastAsiaTheme="minorHAnsi" w:hAnsi="Arial" w:cs="Arial"/>
          <w:sz w:val="28"/>
          <w:szCs w:val="28"/>
        </w:rPr>
        <w:t xml:space="preserve">. </w:t>
      </w:r>
      <w:r w:rsidR="00AD5F23">
        <w:rPr>
          <w:rFonts w:ascii="Arial" w:eastAsiaTheme="minorHAnsi" w:hAnsi="Arial" w:cs="Arial"/>
          <w:sz w:val="28"/>
          <w:szCs w:val="28"/>
        </w:rPr>
        <w:t>Таким образом, дворянство вновь оказалось</w:t>
      </w:r>
      <w:r w:rsidR="00CE2705">
        <w:rPr>
          <w:rFonts w:ascii="Arial" w:eastAsiaTheme="minorHAnsi" w:hAnsi="Arial" w:cs="Arial"/>
          <w:sz w:val="28"/>
          <w:szCs w:val="28"/>
        </w:rPr>
        <w:tab/>
      </w:r>
      <w:r w:rsidR="00AD5F23">
        <w:rPr>
          <w:rFonts w:ascii="Arial" w:eastAsiaTheme="minorHAnsi" w:hAnsi="Arial" w:cs="Arial"/>
          <w:sz w:val="28"/>
          <w:szCs w:val="28"/>
        </w:rPr>
        <w:t>в</w:t>
      </w:r>
      <w:r w:rsidR="00FF3E4F">
        <w:rPr>
          <w:rFonts w:ascii="Arial" w:eastAsiaTheme="minorHAnsi" w:hAnsi="Arial" w:cs="Arial"/>
          <w:sz w:val="28"/>
          <w:szCs w:val="28"/>
        </w:rPr>
        <w:t xml:space="preserve"> </w:t>
      </w:r>
      <w:r w:rsidR="00AD5F23">
        <w:rPr>
          <w:rFonts w:ascii="Arial" w:eastAsiaTheme="minorHAnsi" w:hAnsi="Arial" w:cs="Arial"/>
          <w:sz w:val="28"/>
          <w:szCs w:val="28"/>
        </w:rPr>
        <w:t xml:space="preserve">роли опекуна крестьян. В этом отношении царствование Александра </w:t>
      </w:r>
      <w:r w:rsidR="00AD5F23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AD5F23">
        <w:rPr>
          <w:rFonts w:ascii="Arial" w:eastAsiaTheme="minorHAnsi" w:hAnsi="Arial" w:cs="Arial"/>
          <w:sz w:val="28"/>
          <w:szCs w:val="28"/>
        </w:rPr>
        <w:t xml:space="preserve"> в корне отличалось от правления его отца, который предоставил всем слоям населения </w:t>
      </w:r>
      <w:r w:rsidR="00935B85">
        <w:rPr>
          <w:rFonts w:ascii="Arial" w:eastAsiaTheme="minorHAnsi" w:hAnsi="Arial" w:cs="Arial"/>
          <w:sz w:val="28"/>
          <w:szCs w:val="28"/>
        </w:rPr>
        <w:t xml:space="preserve">определённую долю самостоятельности. Александр </w:t>
      </w:r>
      <w:r w:rsidR="00935B85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935B85" w:rsidRPr="00705FB6">
        <w:rPr>
          <w:rFonts w:ascii="Arial" w:eastAsiaTheme="minorHAnsi" w:hAnsi="Arial" w:cs="Arial"/>
          <w:sz w:val="28"/>
          <w:szCs w:val="28"/>
        </w:rPr>
        <w:t xml:space="preserve"> </w:t>
      </w:r>
      <w:r w:rsidR="00935B85">
        <w:rPr>
          <w:rFonts w:ascii="Arial" w:eastAsiaTheme="minorHAnsi" w:hAnsi="Arial" w:cs="Arial"/>
          <w:sz w:val="28"/>
          <w:szCs w:val="28"/>
        </w:rPr>
        <w:t>полагал, что мужику лучше иметь на</w:t>
      </w:r>
      <w:r w:rsidR="00705FB6">
        <w:rPr>
          <w:rFonts w:ascii="Arial" w:eastAsiaTheme="minorHAnsi" w:hAnsi="Arial" w:cs="Arial"/>
          <w:sz w:val="28"/>
          <w:szCs w:val="28"/>
        </w:rPr>
        <w:t>ставника и в связи с этим даровал крестьянам земского начальника (июль, 1889).</w:t>
      </w:r>
    </w:p>
    <w:p w:rsidR="00A145E9" w:rsidRDefault="00967D7D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Земские начальники назначались исключительно из дворянской среды</w:t>
      </w:r>
      <w:r w:rsidR="00C11616">
        <w:rPr>
          <w:rFonts w:ascii="Arial" w:eastAsiaTheme="minorHAnsi" w:hAnsi="Arial" w:cs="Arial"/>
          <w:sz w:val="28"/>
          <w:szCs w:val="28"/>
        </w:rPr>
        <w:t xml:space="preserve"> и выполняли функции надзирателя над крестьянским самоуправлением и расходом капиталов. Они также следили за общественным и даже нравственным порядком. </w:t>
      </w:r>
      <w:r w:rsidR="00D564BC">
        <w:rPr>
          <w:rFonts w:ascii="Arial" w:eastAsiaTheme="minorHAnsi" w:hAnsi="Arial" w:cs="Arial"/>
          <w:sz w:val="28"/>
          <w:szCs w:val="28"/>
        </w:rPr>
        <w:t>Помимо опеки и надзора земские начальники были вправе вершить суд над крестьянами</w:t>
      </w:r>
      <w:r w:rsidR="0048480D">
        <w:rPr>
          <w:rFonts w:ascii="Arial" w:eastAsiaTheme="minorHAnsi" w:hAnsi="Arial" w:cs="Arial"/>
          <w:sz w:val="28"/>
          <w:szCs w:val="28"/>
        </w:rPr>
        <w:t xml:space="preserve">, вследствие чего были упразднены Мировые суды. Таким образом, достижения в области крестьянской проблемы были подорваны и не сумели принести плоды. </w:t>
      </w:r>
    </w:p>
    <w:p w:rsidR="003F3A5D" w:rsidRDefault="00A145E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том же духе сословности и опеки было переделано Земское положение 1864 г. </w:t>
      </w:r>
      <w:r w:rsidR="0009250E">
        <w:rPr>
          <w:rFonts w:ascii="Arial" w:eastAsiaTheme="minorHAnsi" w:hAnsi="Arial" w:cs="Arial"/>
          <w:sz w:val="28"/>
          <w:szCs w:val="28"/>
        </w:rPr>
        <w:t>Самостоятельность земских собраний была практически полностью пресечена и «из органа общественной жизни</w:t>
      </w:r>
      <w:r w:rsidR="00247F5C">
        <w:rPr>
          <w:rFonts w:ascii="Arial" w:eastAsiaTheme="minorHAnsi" w:hAnsi="Arial" w:cs="Arial"/>
          <w:sz w:val="28"/>
          <w:szCs w:val="28"/>
        </w:rPr>
        <w:t xml:space="preserve">, отражавшего собою мысль, волю и желание местного общества, они превратились в простое орудие правительственной власти» </w:t>
      </w:r>
      <w:r w:rsidR="00247F5C" w:rsidRPr="00247F5C">
        <w:rPr>
          <w:rFonts w:ascii="Arial" w:eastAsiaTheme="minorHAnsi" w:hAnsi="Arial" w:cs="Arial"/>
          <w:sz w:val="28"/>
          <w:szCs w:val="28"/>
        </w:rPr>
        <w:t>[</w:t>
      </w:r>
      <w:r w:rsidR="00247F5C">
        <w:rPr>
          <w:rFonts w:ascii="Arial" w:eastAsiaTheme="minorHAnsi" w:hAnsi="Arial" w:cs="Arial"/>
          <w:sz w:val="28"/>
          <w:szCs w:val="28"/>
        </w:rPr>
        <w:t>Шмурло; 684</w:t>
      </w:r>
      <w:r w:rsidR="00247F5C" w:rsidRPr="00247F5C">
        <w:rPr>
          <w:rFonts w:ascii="Arial" w:eastAsiaTheme="minorHAnsi" w:hAnsi="Arial" w:cs="Arial"/>
          <w:sz w:val="28"/>
          <w:szCs w:val="28"/>
        </w:rPr>
        <w:t>]</w:t>
      </w:r>
      <w:r w:rsidR="00247F5C">
        <w:rPr>
          <w:rFonts w:ascii="Arial" w:eastAsiaTheme="minorHAnsi" w:hAnsi="Arial" w:cs="Arial"/>
          <w:sz w:val="28"/>
          <w:szCs w:val="28"/>
        </w:rPr>
        <w:t>.</w:t>
      </w:r>
    </w:p>
    <w:p w:rsidR="00247F5C" w:rsidRDefault="00A3141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О</w:t>
      </w:r>
      <w:r w:rsidR="009A7D7F">
        <w:rPr>
          <w:rFonts w:ascii="Arial" w:eastAsiaTheme="minorHAnsi" w:hAnsi="Arial" w:cs="Arial"/>
          <w:sz w:val="28"/>
          <w:szCs w:val="28"/>
        </w:rPr>
        <w:t>хранительны</w:t>
      </w:r>
      <w:r>
        <w:rPr>
          <w:rFonts w:ascii="Arial" w:eastAsiaTheme="minorHAnsi" w:hAnsi="Arial" w:cs="Arial"/>
          <w:sz w:val="28"/>
          <w:szCs w:val="28"/>
        </w:rPr>
        <w:t xml:space="preserve">й характер реформ </w:t>
      </w:r>
      <w:r w:rsidR="00E170EB">
        <w:rPr>
          <w:rFonts w:ascii="Arial" w:eastAsiaTheme="minorHAnsi" w:hAnsi="Arial" w:cs="Arial"/>
          <w:sz w:val="28"/>
          <w:szCs w:val="28"/>
        </w:rPr>
        <w:t xml:space="preserve">коснулся и школы, поскольку в ней император видел насаждение вредных политических идей. Подозрение и недоверие к школе проявилось и в последние годы правления и у его отца. </w:t>
      </w:r>
      <w:r w:rsidR="00DA7101">
        <w:rPr>
          <w:rFonts w:ascii="Arial" w:eastAsiaTheme="minorHAnsi" w:hAnsi="Arial" w:cs="Arial"/>
          <w:sz w:val="28"/>
          <w:szCs w:val="28"/>
        </w:rPr>
        <w:t xml:space="preserve">Справедливое стремление оградить общество от вредных идей нередко шло в ущерб образованию. </w:t>
      </w:r>
      <w:r w:rsidR="00553130">
        <w:rPr>
          <w:rFonts w:ascii="Arial" w:eastAsiaTheme="minorHAnsi" w:hAnsi="Arial" w:cs="Arial"/>
          <w:sz w:val="28"/>
          <w:szCs w:val="28"/>
        </w:rPr>
        <w:t xml:space="preserve">Были закрыты Высшие женские курсы в нескольких городах и, преобразованные, открылись вновь лишь в Петербурге. </w:t>
      </w:r>
      <w:r w:rsidR="00A96B64">
        <w:rPr>
          <w:rFonts w:ascii="Arial" w:eastAsiaTheme="minorHAnsi" w:hAnsi="Arial" w:cs="Arial"/>
          <w:sz w:val="28"/>
          <w:szCs w:val="28"/>
        </w:rPr>
        <w:t>Власти ввели</w:t>
      </w:r>
      <w:r w:rsidR="00553130">
        <w:rPr>
          <w:rFonts w:ascii="Arial" w:eastAsiaTheme="minorHAnsi" w:hAnsi="Arial" w:cs="Arial"/>
          <w:sz w:val="28"/>
          <w:szCs w:val="28"/>
        </w:rPr>
        <w:t xml:space="preserve"> </w:t>
      </w:r>
      <w:r w:rsidR="00A96B64">
        <w:rPr>
          <w:rFonts w:ascii="Arial" w:eastAsiaTheme="minorHAnsi" w:hAnsi="Arial" w:cs="Arial"/>
          <w:sz w:val="28"/>
          <w:szCs w:val="28"/>
        </w:rPr>
        <w:t>н</w:t>
      </w:r>
      <w:r w:rsidR="00553130">
        <w:rPr>
          <w:rFonts w:ascii="Arial" w:eastAsiaTheme="minorHAnsi" w:hAnsi="Arial" w:cs="Arial"/>
          <w:sz w:val="28"/>
          <w:szCs w:val="28"/>
        </w:rPr>
        <w:t xml:space="preserve">овый университетский устав (1884), по которому </w:t>
      </w:r>
      <w:r w:rsidR="00E67375">
        <w:rPr>
          <w:rFonts w:ascii="Arial" w:eastAsiaTheme="minorHAnsi" w:hAnsi="Arial" w:cs="Arial"/>
          <w:sz w:val="28"/>
          <w:szCs w:val="28"/>
        </w:rPr>
        <w:t xml:space="preserve">профессора теперь назначались правительством, а не избираться коллегией. </w:t>
      </w:r>
      <w:r w:rsidR="008D7EE7">
        <w:rPr>
          <w:rFonts w:ascii="Arial" w:eastAsiaTheme="minorHAnsi" w:hAnsi="Arial" w:cs="Arial"/>
          <w:sz w:val="28"/>
          <w:szCs w:val="28"/>
        </w:rPr>
        <w:t>Особая комиссия контролировала успешность преподавателей и профессоров.</w:t>
      </w:r>
    </w:p>
    <w:p w:rsidR="008D7EE7" w:rsidRDefault="008D7EE7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Недоверчивый надзор осуществлялся </w:t>
      </w:r>
      <w:r w:rsidR="00A474DD">
        <w:rPr>
          <w:rFonts w:ascii="Arial" w:eastAsiaTheme="minorHAnsi" w:hAnsi="Arial" w:cs="Arial"/>
          <w:sz w:val="28"/>
          <w:szCs w:val="28"/>
        </w:rPr>
        <w:t xml:space="preserve">и над средней школой. За учениками велось наблюдение, даже если они жили дома с родителями. </w:t>
      </w:r>
      <w:r w:rsidR="00C45437">
        <w:rPr>
          <w:rFonts w:ascii="Arial" w:eastAsiaTheme="minorHAnsi" w:hAnsi="Arial" w:cs="Arial"/>
          <w:sz w:val="28"/>
          <w:szCs w:val="28"/>
        </w:rPr>
        <w:t xml:space="preserve">Вновь возникли привилегии для дворянского класса при поступлении </w:t>
      </w:r>
      <w:r w:rsidR="009317B0">
        <w:rPr>
          <w:rFonts w:ascii="Arial" w:eastAsiaTheme="minorHAnsi" w:hAnsi="Arial" w:cs="Arial"/>
          <w:sz w:val="28"/>
          <w:szCs w:val="28"/>
        </w:rPr>
        <w:t>в гимназии и реальные училища.</w:t>
      </w:r>
    </w:p>
    <w:p w:rsidR="009317B0" w:rsidRDefault="001A67B1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Но существовали</w:t>
      </w:r>
      <w:r w:rsidR="009317B0">
        <w:rPr>
          <w:rFonts w:ascii="Arial" w:eastAsiaTheme="minorHAnsi" w:hAnsi="Arial" w:cs="Arial"/>
          <w:sz w:val="28"/>
          <w:szCs w:val="28"/>
        </w:rPr>
        <w:t xml:space="preserve"> и положительные стороны в реформах сферы образования. </w:t>
      </w:r>
      <w:r w:rsidR="00B906FB">
        <w:rPr>
          <w:rFonts w:ascii="Arial" w:eastAsiaTheme="minorHAnsi" w:hAnsi="Arial" w:cs="Arial"/>
          <w:sz w:val="28"/>
          <w:szCs w:val="28"/>
        </w:rPr>
        <w:t xml:space="preserve">В 1888 году был основан один из крупнейших университетов России – Томский, а в Иркутске, Красноуфимске и других городах </w:t>
      </w:r>
      <w:r w:rsidR="003504C6">
        <w:rPr>
          <w:rFonts w:ascii="Arial" w:eastAsiaTheme="minorHAnsi" w:hAnsi="Arial" w:cs="Arial"/>
          <w:sz w:val="28"/>
          <w:szCs w:val="28"/>
        </w:rPr>
        <w:t xml:space="preserve">учреждены промышленные и технические мероприятия. </w:t>
      </w:r>
      <w:r w:rsidR="00DA3C57">
        <w:rPr>
          <w:rFonts w:ascii="Arial" w:eastAsiaTheme="minorHAnsi" w:hAnsi="Arial" w:cs="Arial"/>
          <w:sz w:val="28"/>
          <w:szCs w:val="28"/>
        </w:rPr>
        <w:t xml:space="preserve">Следует отметить, что техническое и промышленное образование при Александре </w:t>
      </w:r>
      <w:r w:rsidR="00DA3C57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DA3C57">
        <w:rPr>
          <w:rFonts w:ascii="Arial" w:eastAsiaTheme="minorHAnsi" w:hAnsi="Arial" w:cs="Arial"/>
          <w:sz w:val="28"/>
          <w:szCs w:val="28"/>
        </w:rPr>
        <w:t xml:space="preserve"> </w:t>
      </w:r>
      <w:r w:rsidR="00933FE7">
        <w:rPr>
          <w:rFonts w:ascii="Arial" w:eastAsiaTheme="minorHAnsi" w:hAnsi="Arial" w:cs="Arial"/>
          <w:sz w:val="28"/>
          <w:szCs w:val="28"/>
        </w:rPr>
        <w:t>сделало значительный шаг вперёд.</w:t>
      </w:r>
    </w:p>
    <w:p w:rsidR="003A0697" w:rsidRDefault="00933FE7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А.Н. Боханов акцентирует внимание на том факте, что </w:t>
      </w:r>
      <w:r w:rsidR="00DF3341">
        <w:rPr>
          <w:rFonts w:ascii="Arial" w:eastAsiaTheme="minorHAnsi" w:hAnsi="Arial" w:cs="Arial"/>
          <w:sz w:val="28"/>
          <w:szCs w:val="28"/>
        </w:rPr>
        <w:t xml:space="preserve">Александра </w:t>
      </w:r>
      <w:r w:rsidR="00DF3341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DF3341" w:rsidRPr="00DF3341">
        <w:rPr>
          <w:rFonts w:ascii="Arial" w:eastAsiaTheme="minorHAnsi" w:hAnsi="Arial" w:cs="Arial"/>
          <w:sz w:val="28"/>
          <w:szCs w:val="28"/>
        </w:rPr>
        <w:t xml:space="preserve"> </w:t>
      </w:r>
      <w:r w:rsidR="00DF3341">
        <w:rPr>
          <w:rFonts w:ascii="Arial" w:eastAsiaTheme="minorHAnsi" w:hAnsi="Arial" w:cs="Arial"/>
          <w:sz w:val="28"/>
          <w:szCs w:val="28"/>
        </w:rPr>
        <w:t xml:space="preserve">часто упрекают в ужесточении цезуры и реакции. Историк утверждает, что </w:t>
      </w:r>
      <w:r w:rsidR="003D619A">
        <w:rPr>
          <w:rFonts w:ascii="Arial" w:eastAsiaTheme="minorHAnsi" w:hAnsi="Arial" w:cs="Arial"/>
          <w:sz w:val="28"/>
          <w:szCs w:val="28"/>
        </w:rPr>
        <w:t xml:space="preserve">мнения эти сильно преувеличенны и никакого особого цензурного аппарата император не создавал. </w:t>
      </w:r>
      <w:r w:rsidR="00255BDB">
        <w:rPr>
          <w:rFonts w:ascii="Arial" w:eastAsiaTheme="minorHAnsi" w:hAnsi="Arial" w:cs="Arial"/>
          <w:sz w:val="28"/>
          <w:szCs w:val="28"/>
        </w:rPr>
        <w:t xml:space="preserve">Цензура, даже в просвещённых европейских странах, существовала всегда. Государь, отец которого погиб от рук террористов, придерживался традиционных взглядов на устройство страны и духовные ценности. Поэтому он полагал, что с врагами следует вести решительную </w:t>
      </w:r>
      <w:r w:rsidR="00255BDB">
        <w:rPr>
          <w:rFonts w:ascii="Arial" w:eastAsiaTheme="minorHAnsi" w:hAnsi="Arial" w:cs="Arial"/>
          <w:sz w:val="28"/>
          <w:szCs w:val="28"/>
        </w:rPr>
        <w:lastRenderedPageBreak/>
        <w:t xml:space="preserve">борьбу. </w:t>
      </w:r>
      <w:r w:rsidR="00446303">
        <w:rPr>
          <w:rFonts w:ascii="Arial" w:eastAsiaTheme="minorHAnsi" w:hAnsi="Arial" w:cs="Arial"/>
          <w:sz w:val="28"/>
          <w:szCs w:val="28"/>
        </w:rPr>
        <w:t xml:space="preserve">Неудивительно, что он искал ростки вражеской мысли в печатных органах, это было вполне логично. </w:t>
      </w:r>
      <w:r w:rsidR="006D1B05">
        <w:rPr>
          <w:rFonts w:ascii="Arial" w:eastAsiaTheme="minorHAnsi" w:hAnsi="Arial" w:cs="Arial"/>
          <w:sz w:val="28"/>
          <w:szCs w:val="28"/>
        </w:rPr>
        <w:t>И д</w:t>
      </w:r>
      <w:r w:rsidR="00446303">
        <w:rPr>
          <w:rFonts w:ascii="Arial" w:eastAsiaTheme="minorHAnsi" w:hAnsi="Arial" w:cs="Arial"/>
          <w:sz w:val="28"/>
          <w:szCs w:val="28"/>
        </w:rPr>
        <w:t xml:space="preserve">ействительно, при Александре </w:t>
      </w:r>
      <w:r w:rsidR="00446303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446303" w:rsidRPr="009B3E69">
        <w:rPr>
          <w:rFonts w:ascii="Arial" w:eastAsiaTheme="minorHAnsi" w:hAnsi="Arial" w:cs="Arial"/>
          <w:sz w:val="28"/>
          <w:szCs w:val="28"/>
        </w:rPr>
        <w:t xml:space="preserve"> </w:t>
      </w:r>
      <w:r w:rsidR="00446303">
        <w:rPr>
          <w:rFonts w:ascii="Arial" w:eastAsiaTheme="minorHAnsi" w:hAnsi="Arial" w:cs="Arial"/>
          <w:sz w:val="28"/>
          <w:szCs w:val="28"/>
        </w:rPr>
        <w:t>был закрыт</w:t>
      </w:r>
      <w:r w:rsidR="009B3E69">
        <w:rPr>
          <w:rFonts w:ascii="Arial" w:eastAsiaTheme="minorHAnsi" w:hAnsi="Arial" w:cs="Arial"/>
          <w:sz w:val="28"/>
          <w:szCs w:val="28"/>
        </w:rPr>
        <w:t xml:space="preserve"> ряд газет (А.Н. Боханов утверждает, что исключительно по финансовым причинам)</w:t>
      </w:r>
      <w:r w:rsidR="006D1B05">
        <w:rPr>
          <w:rFonts w:ascii="Arial" w:eastAsiaTheme="minorHAnsi" w:hAnsi="Arial" w:cs="Arial"/>
          <w:sz w:val="28"/>
          <w:szCs w:val="28"/>
        </w:rPr>
        <w:t xml:space="preserve">. Но это не означало, что любая свободная мысль непременно </w:t>
      </w:r>
      <w:r w:rsidR="001A67B1">
        <w:rPr>
          <w:rFonts w:ascii="Arial" w:eastAsiaTheme="minorHAnsi" w:hAnsi="Arial" w:cs="Arial"/>
          <w:sz w:val="28"/>
          <w:szCs w:val="28"/>
        </w:rPr>
        <w:t>душили</w:t>
      </w:r>
      <w:r w:rsidR="006D1B05">
        <w:rPr>
          <w:rFonts w:ascii="Arial" w:eastAsiaTheme="minorHAnsi" w:hAnsi="Arial" w:cs="Arial"/>
          <w:sz w:val="28"/>
          <w:szCs w:val="28"/>
        </w:rPr>
        <w:t xml:space="preserve">. Продолжали функционировать старые печатные издания, появлялись новые. </w:t>
      </w:r>
      <w:r w:rsidR="00850E77">
        <w:rPr>
          <w:rFonts w:ascii="Arial" w:eastAsiaTheme="minorHAnsi" w:hAnsi="Arial" w:cs="Arial"/>
          <w:sz w:val="28"/>
          <w:szCs w:val="28"/>
        </w:rPr>
        <w:t xml:space="preserve">Среди них – </w:t>
      </w:r>
      <w:r w:rsidR="00082758">
        <w:rPr>
          <w:rFonts w:ascii="Arial" w:eastAsiaTheme="minorHAnsi" w:hAnsi="Arial" w:cs="Arial"/>
          <w:sz w:val="28"/>
          <w:szCs w:val="28"/>
        </w:rPr>
        <w:t xml:space="preserve">знаменитые </w:t>
      </w:r>
      <w:r w:rsidR="00850E77">
        <w:rPr>
          <w:rFonts w:ascii="Arial" w:eastAsiaTheme="minorHAnsi" w:hAnsi="Arial" w:cs="Arial"/>
          <w:sz w:val="28"/>
          <w:szCs w:val="28"/>
        </w:rPr>
        <w:t xml:space="preserve">«Вестник Европы» и «Русские ведомости». </w:t>
      </w:r>
      <w:r w:rsidR="00D70E73">
        <w:rPr>
          <w:rFonts w:ascii="Arial" w:eastAsiaTheme="minorHAnsi" w:hAnsi="Arial" w:cs="Arial"/>
          <w:sz w:val="28"/>
          <w:szCs w:val="28"/>
        </w:rPr>
        <w:t xml:space="preserve">В год смерти Александра </w:t>
      </w:r>
      <w:r w:rsidR="00D70E73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D70E73">
        <w:rPr>
          <w:rFonts w:ascii="Arial" w:eastAsiaTheme="minorHAnsi" w:hAnsi="Arial" w:cs="Arial"/>
          <w:sz w:val="28"/>
          <w:szCs w:val="28"/>
        </w:rPr>
        <w:t xml:space="preserve"> в стране издавалось не менее восьмисот четырёх</w:t>
      </w:r>
      <w:r w:rsidR="00504F7F">
        <w:rPr>
          <w:rFonts w:ascii="Arial" w:eastAsiaTheme="minorHAnsi" w:hAnsi="Arial" w:cs="Arial"/>
          <w:sz w:val="28"/>
          <w:szCs w:val="28"/>
        </w:rPr>
        <w:t xml:space="preserve"> газет и ж</w:t>
      </w:r>
      <w:r w:rsidR="00C25D97">
        <w:rPr>
          <w:rFonts w:ascii="Arial" w:eastAsiaTheme="minorHAnsi" w:hAnsi="Arial" w:cs="Arial"/>
          <w:sz w:val="28"/>
          <w:szCs w:val="28"/>
        </w:rPr>
        <w:t>урналов самых различных направлений.</w:t>
      </w:r>
    </w:p>
    <w:p w:rsidR="00E752F9" w:rsidRDefault="003A0697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Несмотря на «реакционный» режим, в стране не отмечалось ни культурного, ни духовного застоя. А.П. Чехов</w:t>
      </w:r>
      <w:r w:rsidR="006478A4">
        <w:rPr>
          <w:rFonts w:ascii="Arial" w:eastAsiaTheme="minorHAnsi" w:hAnsi="Arial" w:cs="Arial"/>
          <w:sz w:val="28"/>
          <w:szCs w:val="28"/>
        </w:rPr>
        <w:t xml:space="preserve"> (1860 – 1904)</w:t>
      </w:r>
      <w:r>
        <w:rPr>
          <w:rFonts w:ascii="Arial" w:eastAsiaTheme="minorHAnsi" w:hAnsi="Arial" w:cs="Arial"/>
          <w:sz w:val="28"/>
          <w:szCs w:val="28"/>
        </w:rPr>
        <w:t>, Н.С. Лесков</w:t>
      </w:r>
      <w:r w:rsidR="006478A4">
        <w:rPr>
          <w:rFonts w:ascii="Arial" w:eastAsiaTheme="minorHAnsi" w:hAnsi="Arial" w:cs="Arial"/>
          <w:sz w:val="28"/>
          <w:szCs w:val="28"/>
        </w:rPr>
        <w:t xml:space="preserve"> (1831 – 1895)</w:t>
      </w:r>
      <w:r>
        <w:rPr>
          <w:rFonts w:ascii="Arial" w:eastAsiaTheme="minorHAnsi" w:hAnsi="Arial" w:cs="Arial"/>
          <w:sz w:val="28"/>
          <w:szCs w:val="28"/>
        </w:rPr>
        <w:t>, Л.Н. Толстой</w:t>
      </w:r>
      <w:r w:rsidR="006478A4">
        <w:rPr>
          <w:rFonts w:ascii="Arial" w:eastAsiaTheme="minorHAnsi" w:hAnsi="Arial" w:cs="Arial"/>
          <w:sz w:val="28"/>
          <w:szCs w:val="28"/>
        </w:rPr>
        <w:t xml:space="preserve"> (1828 – 1910)</w:t>
      </w:r>
      <w:r>
        <w:rPr>
          <w:rFonts w:ascii="Arial" w:eastAsiaTheme="minorHAnsi" w:hAnsi="Arial" w:cs="Arial"/>
          <w:sz w:val="28"/>
          <w:szCs w:val="28"/>
        </w:rPr>
        <w:t>, И.А. Гончаров</w:t>
      </w:r>
      <w:r w:rsidR="006478A4">
        <w:rPr>
          <w:rFonts w:ascii="Arial" w:eastAsiaTheme="minorHAnsi" w:hAnsi="Arial" w:cs="Arial"/>
          <w:sz w:val="28"/>
          <w:szCs w:val="28"/>
        </w:rPr>
        <w:t xml:space="preserve"> (1812 – 1891)</w:t>
      </w:r>
      <w:r>
        <w:rPr>
          <w:rFonts w:ascii="Arial" w:eastAsiaTheme="minorHAnsi" w:hAnsi="Arial" w:cs="Arial"/>
          <w:sz w:val="28"/>
          <w:szCs w:val="28"/>
        </w:rPr>
        <w:t>, М.Е. Салтыков-Щедрин</w:t>
      </w:r>
      <w:r w:rsidR="00C730CB">
        <w:rPr>
          <w:rFonts w:ascii="Arial" w:eastAsiaTheme="minorHAnsi" w:hAnsi="Arial" w:cs="Arial"/>
          <w:sz w:val="28"/>
          <w:szCs w:val="28"/>
        </w:rPr>
        <w:t xml:space="preserve"> (1826 – 1889)</w:t>
      </w:r>
      <w:r>
        <w:rPr>
          <w:rFonts w:ascii="Arial" w:eastAsiaTheme="minorHAnsi" w:hAnsi="Arial" w:cs="Arial"/>
          <w:sz w:val="28"/>
          <w:szCs w:val="28"/>
        </w:rPr>
        <w:t xml:space="preserve">, </w:t>
      </w:r>
      <w:r w:rsidR="00B34C69">
        <w:rPr>
          <w:rFonts w:ascii="Arial" w:eastAsiaTheme="minorHAnsi" w:hAnsi="Arial" w:cs="Arial"/>
          <w:sz w:val="28"/>
          <w:szCs w:val="28"/>
        </w:rPr>
        <w:t>Д.Н. Мамин-Сибиряк</w:t>
      </w:r>
      <w:r w:rsidR="00C730CB">
        <w:rPr>
          <w:rFonts w:ascii="Arial" w:eastAsiaTheme="minorHAnsi" w:hAnsi="Arial" w:cs="Arial"/>
          <w:sz w:val="28"/>
          <w:szCs w:val="28"/>
        </w:rPr>
        <w:t xml:space="preserve"> (1852 – 1912)</w:t>
      </w:r>
      <w:r w:rsidR="00B34C69">
        <w:rPr>
          <w:rFonts w:ascii="Arial" w:eastAsiaTheme="minorHAnsi" w:hAnsi="Arial" w:cs="Arial"/>
          <w:sz w:val="28"/>
          <w:szCs w:val="28"/>
        </w:rPr>
        <w:t xml:space="preserve"> – все они жили и творили в эпоху Александра </w:t>
      </w:r>
      <w:r w:rsidR="00B34C69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7D0CEB">
        <w:rPr>
          <w:rFonts w:ascii="Arial" w:eastAsiaTheme="minorHAnsi" w:hAnsi="Arial" w:cs="Arial"/>
          <w:sz w:val="28"/>
          <w:szCs w:val="28"/>
        </w:rPr>
        <w:t xml:space="preserve">. Разумеется, им не всегда удавалось избегать </w:t>
      </w:r>
      <w:r w:rsidR="00CF6F1F">
        <w:rPr>
          <w:rFonts w:ascii="Arial" w:eastAsiaTheme="minorHAnsi" w:hAnsi="Arial" w:cs="Arial"/>
          <w:sz w:val="28"/>
          <w:szCs w:val="28"/>
        </w:rPr>
        <w:t>вторжения цензуры (яркий тому пример – история с «Крейцеровой сонатой» Л.Н. Толстого). Но и это произведение, сначала не допущенное к печати, всё же изда</w:t>
      </w:r>
      <w:r w:rsidR="006F40C5">
        <w:rPr>
          <w:rFonts w:ascii="Arial" w:eastAsiaTheme="minorHAnsi" w:hAnsi="Arial" w:cs="Arial"/>
          <w:sz w:val="28"/>
          <w:szCs w:val="28"/>
        </w:rPr>
        <w:t>ли</w:t>
      </w:r>
      <w:r w:rsidR="00CF6F1F">
        <w:rPr>
          <w:rFonts w:ascii="Arial" w:eastAsiaTheme="minorHAnsi" w:hAnsi="Arial" w:cs="Arial"/>
          <w:sz w:val="28"/>
          <w:szCs w:val="28"/>
        </w:rPr>
        <w:t xml:space="preserve"> через два года (1891).</w:t>
      </w:r>
      <w:r w:rsidR="00D70E73">
        <w:rPr>
          <w:rFonts w:ascii="Arial" w:eastAsiaTheme="minorHAnsi" w:hAnsi="Arial" w:cs="Arial"/>
          <w:sz w:val="28"/>
          <w:szCs w:val="28"/>
        </w:rPr>
        <w:t xml:space="preserve"> </w:t>
      </w:r>
    </w:p>
    <w:p w:rsidR="00933FE7" w:rsidRDefault="00E752F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Таким образом, можно сказать, что </w:t>
      </w:r>
      <w:r w:rsidR="0063705C">
        <w:rPr>
          <w:rFonts w:ascii="Arial" w:eastAsiaTheme="minorHAnsi" w:hAnsi="Arial" w:cs="Arial"/>
          <w:sz w:val="28"/>
          <w:szCs w:val="28"/>
        </w:rPr>
        <w:t xml:space="preserve">преобразования Александра </w:t>
      </w:r>
      <w:r w:rsidR="0063705C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63705C" w:rsidRPr="0063705C">
        <w:rPr>
          <w:rFonts w:ascii="Arial" w:eastAsiaTheme="minorHAnsi" w:hAnsi="Arial" w:cs="Arial"/>
          <w:sz w:val="28"/>
          <w:szCs w:val="28"/>
        </w:rPr>
        <w:t xml:space="preserve"> </w:t>
      </w:r>
      <w:r w:rsidR="0063705C">
        <w:rPr>
          <w:rFonts w:ascii="Arial" w:eastAsiaTheme="minorHAnsi" w:hAnsi="Arial" w:cs="Arial"/>
          <w:sz w:val="28"/>
          <w:szCs w:val="28"/>
        </w:rPr>
        <w:t xml:space="preserve"> были направлены на экономическое, военное и техническ</w:t>
      </w:r>
      <w:r w:rsidR="00482F42">
        <w:rPr>
          <w:rFonts w:ascii="Arial" w:eastAsiaTheme="minorHAnsi" w:hAnsi="Arial" w:cs="Arial"/>
          <w:sz w:val="28"/>
          <w:szCs w:val="28"/>
        </w:rPr>
        <w:t>ое укрепление страны, на сохранение духовно-нравственных основ</w:t>
      </w:r>
      <w:r w:rsidR="00187640">
        <w:rPr>
          <w:rFonts w:ascii="Arial" w:eastAsiaTheme="minorHAnsi" w:hAnsi="Arial" w:cs="Arial"/>
          <w:sz w:val="28"/>
          <w:szCs w:val="28"/>
        </w:rPr>
        <w:t xml:space="preserve"> и </w:t>
      </w:r>
      <w:r w:rsidR="003438D3">
        <w:rPr>
          <w:rFonts w:ascii="Arial" w:eastAsiaTheme="minorHAnsi" w:hAnsi="Arial" w:cs="Arial"/>
          <w:sz w:val="28"/>
          <w:szCs w:val="28"/>
        </w:rPr>
        <w:t>формулы «православие, самодержавие, народность»</w:t>
      </w:r>
      <w:r w:rsidR="00482F42">
        <w:rPr>
          <w:rFonts w:ascii="Arial" w:eastAsiaTheme="minorHAnsi" w:hAnsi="Arial" w:cs="Arial"/>
          <w:sz w:val="28"/>
          <w:szCs w:val="28"/>
        </w:rPr>
        <w:t xml:space="preserve">. </w:t>
      </w:r>
      <w:r w:rsidR="00187640">
        <w:rPr>
          <w:rFonts w:ascii="Arial" w:eastAsiaTheme="minorHAnsi" w:hAnsi="Arial" w:cs="Arial"/>
          <w:sz w:val="28"/>
          <w:szCs w:val="28"/>
        </w:rPr>
        <w:t xml:space="preserve">Реакционные мероприятия были вызваны </w:t>
      </w:r>
      <w:r w:rsidR="003438D3">
        <w:rPr>
          <w:rFonts w:ascii="Arial" w:eastAsiaTheme="minorHAnsi" w:hAnsi="Arial" w:cs="Arial"/>
          <w:sz w:val="28"/>
          <w:szCs w:val="28"/>
        </w:rPr>
        <w:t xml:space="preserve">угрозой государственным устоям со стороны </w:t>
      </w:r>
      <w:r w:rsidR="007F61B4">
        <w:rPr>
          <w:rFonts w:ascii="Arial" w:eastAsiaTheme="minorHAnsi" w:hAnsi="Arial" w:cs="Arial"/>
          <w:sz w:val="28"/>
          <w:szCs w:val="28"/>
        </w:rPr>
        <w:t>революционеров, которые, по су</w:t>
      </w:r>
      <w:r w:rsidR="00EF2183">
        <w:rPr>
          <w:rFonts w:ascii="Arial" w:eastAsiaTheme="minorHAnsi" w:hAnsi="Arial" w:cs="Arial"/>
          <w:sz w:val="28"/>
          <w:szCs w:val="28"/>
        </w:rPr>
        <w:t xml:space="preserve">ти своей являлись террористами. Ошибкой императора оказалось то обстоятельство, что он обратил свою борьбу </w:t>
      </w:r>
      <w:r w:rsidR="00922FBD">
        <w:rPr>
          <w:rFonts w:ascii="Arial" w:eastAsiaTheme="minorHAnsi" w:hAnsi="Arial" w:cs="Arial"/>
          <w:sz w:val="28"/>
          <w:szCs w:val="28"/>
        </w:rPr>
        <w:t xml:space="preserve">не против «гнилых соков» общества, но и против здоровых элементов общества. </w:t>
      </w: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5A7B05">
      <w:pPr>
        <w:tabs>
          <w:tab w:val="left" w:pos="6270"/>
        </w:tabs>
        <w:spacing w:after="0" w:line="276" w:lineRule="auto"/>
        <w:ind w:right="-568"/>
        <w:jc w:val="both"/>
        <w:rPr>
          <w:rFonts w:ascii="Arial" w:eastAsiaTheme="minorHAnsi" w:hAnsi="Arial" w:cs="Arial"/>
          <w:sz w:val="28"/>
          <w:szCs w:val="28"/>
        </w:rPr>
      </w:pPr>
    </w:p>
    <w:p w:rsidR="005A7B05" w:rsidRDefault="005A7B05" w:rsidP="005A7B05">
      <w:pPr>
        <w:tabs>
          <w:tab w:val="left" w:pos="6270"/>
        </w:tabs>
        <w:spacing w:after="0" w:line="276" w:lineRule="auto"/>
        <w:ind w:right="-568"/>
        <w:jc w:val="both"/>
        <w:rPr>
          <w:rFonts w:ascii="Arial" w:eastAsiaTheme="minorHAnsi" w:hAnsi="Arial" w:cs="Arial"/>
          <w:sz w:val="28"/>
          <w:szCs w:val="28"/>
        </w:rPr>
      </w:pPr>
    </w:p>
    <w:p w:rsidR="00B24649" w:rsidRPr="000E664E" w:rsidRDefault="00234632" w:rsidP="005A7B05">
      <w:pPr>
        <w:tabs>
          <w:tab w:val="left" w:pos="6270"/>
        </w:tabs>
        <w:spacing w:after="0" w:line="276" w:lineRule="auto"/>
        <w:ind w:left="-284" w:right="-568"/>
        <w:jc w:val="both"/>
        <w:rPr>
          <w:rFonts w:ascii="Arial" w:eastAsiaTheme="minorHAnsi" w:hAnsi="Arial" w:cs="Arial"/>
          <w:b/>
          <w:sz w:val="28"/>
          <w:szCs w:val="28"/>
        </w:rPr>
      </w:pPr>
      <w:r w:rsidRPr="000E664E">
        <w:rPr>
          <w:rFonts w:ascii="Arial" w:eastAsiaTheme="minorHAnsi" w:hAnsi="Arial" w:cs="Arial"/>
          <w:b/>
          <w:sz w:val="28"/>
          <w:szCs w:val="28"/>
        </w:rPr>
        <w:lastRenderedPageBreak/>
        <w:t>4. Внешняя политика Александра III.</w:t>
      </w:r>
    </w:p>
    <w:p w:rsidR="004E6E43" w:rsidRDefault="004E6E43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E6E43">
        <w:rPr>
          <w:rFonts w:ascii="Arial" w:eastAsiaTheme="minorHAnsi" w:hAnsi="Arial" w:cs="Arial"/>
          <w:sz w:val="28"/>
          <w:szCs w:val="28"/>
        </w:rPr>
        <w:t xml:space="preserve">Внешняя политика не являлась для Александра </w:t>
      </w:r>
      <w:r w:rsidR="006F40C5">
        <w:rPr>
          <w:rFonts w:ascii="Arial" w:eastAsiaTheme="minorHAnsi" w:hAnsi="Arial" w:cs="Arial"/>
          <w:sz w:val="28"/>
          <w:szCs w:val="28"/>
        </w:rPr>
        <w:t xml:space="preserve">делом </w:t>
      </w:r>
      <w:r w:rsidRPr="004E6E43">
        <w:rPr>
          <w:rFonts w:ascii="Arial" w:eastAsiaTheme="minorHAnsi" w:hAnsi="Arial" w:cs="Arial"/>
          <w:sz w:val="28"/>
          <w:szCs w:val="28"/>
        </w:rPr>
        <w:t xml:space="preserve">столь </w:t>
      </w:r>
      <w:r w:rsidR="006F40C5">
        <w:rPr>
          <w:rFonts w:ascii="Arial" w:eastAsiaTheme="minorHAnsi" w:hAnsi="Arial" w:cs="Arial"/>
          <w:sz w:val="28"/>
          <w:szCs w:val="28"/>
        </w:rPr>
        <w:t xml:space="preserve">же </w:t>
      </w:r>
      <w:r w:rsidRPr="004E6E43">
        <w:rPr>
          <w:rFonts w:ascii="Arial" w:eastAsiaTheme="minorHAnsi" w:hAnsi="Arial" w:cs="Arial"/>
          <w:sz w:val="28"/>
          <w:szCs w:val="28"/>
        </w:rPr>
        <w:t>важным, как устройство внутригосударственных дел. Тем не менее</w:t>
      </w:r>
      <w:r w:rsidR="009375C3">
        <w:rPr>
          <w:rFonts w:ascii="Arial" w:eastAsiaTheme="minorHAnsi" w:hAnsi="Arial" w:cs="Arial"/>
          <w:sz w:val="28"/>
          <w:szCs w:val="28"/>
        </w:rPr>
        <w:t>,</w:t>
      </w:r>
      <w:r w:rsidRPr="004E6E43">
        <w:rPr>
          <w:rFonts w:ascii="Arial" w:eastAsiaTheme="minorHAnsi" w:hAnsi="Arial" w:cs="Arial"/>
          <w:sz w:val="28"/>
          <w:szCs w:val="28"/>
        </w:rPr>
        <w:t xml:space="preserve"> он смог уберечь страну от войн: тринадцать лет она жила без войн. Кредо императора в этом отношении гласило следующее: </w:t>
      </w:r>
      <w:r w:rsidR="009375C3">
        <w:rPr>
          <w:rFonts w:ascii="Arial" w:eastAsiaTheme="minorHAnsi" w:hAnsi="Arial" w:cs="Arial"/>
          <w:sz w:val="28"/>
          <w:szCs w:val="28"/>
        </w:rPr>
        <w:t>«</w:t>
      </w:r>
      <w:r w:rsidRPr="004E6E43">
        <w:rPr>
          <w:rFonts w:ascii="Arial" w:eastAsiaTheme="minorHAnsi" w:hAnsi="Arial" w:cs="Arial"/>
          <w:sz w:val="28"/>
          <w:szCs w:val="28"/>
        </w:rPr>
        <w:t>Россия никого не теснит, но требую, чтобы и Россию никто не теснил</w:t>
      </w:r>
      <w:r w:rsidR="009375C3">
        <w:rPr>
          <w:rFonts w:ascii="Arial" w:eastAsiaTheme="minorHAnsi" w:hAnsi="Arial" w:cs="Arial"/>
          <w:sz w:val="28"/>
          <w:szCs w:val="28"/>
        </w:rPr>
        <w:t xml:space="preserve">» </w:t>
      </w:r>
      <w:r w:rsidR="009375C3" w:rsidRPr="009375C3">
        <w:rPr>
          <w:rFonts w:ascii="Arial" w:eastAsiaTheme="minorHAnsi" w:hAnsi="Arial" w:cs="Arial"/>
          <w:sz w:val="28"/>
          <w:szCs w:val="28"/>
        </w:rPr>
        <w:t>[</w:t>
      </w:r>
      <w:r w:rsidR="009375C3">
        <w:rPr>
          <w:rFonts w:ascii="Arial" w:eastAsiaTheme="minorHAnsi" w:hAnsi="Arial" w:cs="Arial"/>
          <w:sz w:val="28"/>
          <w:szCs w:val="28"/>
        </w:rPr>
        <w:t>Боханов; 96</w:t>
      </w:r>
      <w:r w:rsidR="009375C3" w:rsidRPr="009375C3">
        <w:rPr>
          <w:rFonts w:ascii="Arial" w:eastAsiaTheme="minorHAnsi" w:hAnsi="Arial" w:cs="Arial"/>
          <w:sz w:val="28"/>
          <w:szCs w:val="28"/>
        </w:rPr>
        <w:t>]</w:t>
      </w:r>
      <w:r w:rsidRPr="004E6E43">
        <w:rPr>
          <w:rFonts w:ascii="Arial" w:eastAsiaTheme="minorHAnsi" w:hAnsi="Arial" w:cs="Arial"/>
          <w:sz w:val="28"/>
          <w:szCs w:val="28"/>
        </w:rPr>
        <w:t xml:space="preserve">. Император добился мира не посредством каких-либо уступок или интриг, а непоколебимой твёрдостью и особой прямотой. Европейские правители были уверены в его честности, а потому не страшились захватов. Исключение составляла Англия, которая боялась потери своего </w:t>
      </w:r>
      <w:r w:rsidR="00196ED1">
        <w:rPr>
          <w:rFonts w:ascii="Arial" w:eastAsiaTheme="minorHAnsi" w:hAnsi="Arial" w:cs="Arial"/>
          <w:sz w:val="28"/>
          <w:szCs w:val="28"/>
        </w:rPr>
        <w:t>влияния</w:t>
      </w:r>
      <w:r w:rsidRPr="004E6E43">
        <w:rPr>
          <w:rFonts w:ascii="Arial" w:eastAsiaTheme="minorHAnsi" w:hAnsi="Arial" w:cs="Arial"/>
          <w:sz w:val="28"/>
          <w:szCs w:val="28"/>
        </w:rPr>
        <w:t xml:space="preserve"> на Востоке. </w:t>
      </w:r>
    </w:p>
    <w:p w:rsidR="00716494" w:rsidRDefault="00716494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При Александре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716494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заверш</w:t>
      </w:r>
      <w:r w:rsidR="00350895">
        <w:rPr>
          <w:rFonts w:ascii="Arial" w:eastAsiaTheme="minorHAnsi" w:hAnsi="Arial" w:cs="Arial"/>
          <w:sz w:val="28"/>
          <w:szCs w:val="28"/>
        </w:rPr>
        <w:t>илось</w:t>
      </w:r>
      <w:r>
        <w:rPr>
          <w:rFonts w:ascii="Arial" w:eastAsiaTheme="minorHAnsi" w:hAnsi="Arial" w:cs="Arial"/>
          <w:sz w:val="28"/>
          <w:szCs w:val="28"/>
        </w:rPr>
        <w:t xml:space="preserve"> присоединение к России большей части территории Средней Азии. </w:t>
      </w:r>
      <w:r w:rsidR="00350895">
        <w:rPr>
          <w:rFonts w:ascii="Arial" w:eastAsiaTheme="minorHAnsi" w:hAnsi="Arial" w:cs="Arial"/>
          <w:sz w:val="28"/>
          <w:szCs w:val="28"/>
        </w:rPr>
        <w:t xml:space="preserve">Император придерживался </w:t>
      </w:r>
      <w:r w:rsidR="00056E15">
        <w:rPr>
          <w:rFonts w:ascii="Arial" w:eastAsiaTheme="minorHAnsi" w:hAnsi="Arial" w:cs="Arial"/>
          <w:sz w:val="28"/>
          <w:szCs w:val="28"/>
        </w:rPr>
        <w:t>той позиции, что</w:t>
      </w:r>
      <w:r>
        <w:rPr>
          <w:rFonts w:ascii="Arial" w:eastAsiaTheme="minorHAnsi" w:hAnsi="Arial" w:cs="Arial"/>
          <w:sz w:val="28"/>
          <w:szCs w:val="28"/>
        </w:rPr>
        <w:t xml:space="preserve"> национальны</w:t>
      </w:r>
      <w:r w:rsidR="00056E15">
        <w:rPr>
          <w:rFonts w:ascii="Arial" w:eastAsiaTheme="minorHAnsi" w:hAnsi="Arial" w:cs="Arial"/>
          <w:sz w:val="28"/>
          <w:szCs w:val="28"/>
        </w:rPr>
        <w:t>е</w:t>
      </w:r>
      <w:r>
        <w:rPr>
          <w:rFonts w:ascii="Arial" w:eastAsiaTheme="minorHAnsi" w:hAnsi="Arial" w:cs="Arial"/>
          <w:sz w:val="28"/>
          <w:szCs w:val="28"/>
        </w:rPr>
        <w:t xml:space="preserve"> интерес</w:t>
      </w:r>
      <w:r w:rsidR="00056E15">
        <w:rPr>
          <w:rFonts w:ascii="Arial" w:eastAsiaTheme="minorHAnsi" w:hAnsi="Arial" w:cs="Arial"/>
          <w:sz w:val="28"/>
          <w:szCs w:val="28"/>
        </w:rPr>
        <w:t xml:space="preserve">ы страны следует </w:t>
      </w:r>
      <w:r w:rsidR="00093B1A">
        <w:rPr>
          <w:rFonts w:ascii="Arial" w:eastAsiaTheme="minorHAnsi" w:hAnsi="Arial" w:cs="Arial"/>
          <w:sz w:val="28"/>
          <w:szCs w:val="28"/>
        </w:rPr>
        <w:t>тщательно охранять</w:t>
      </w:r>
      <w:r w:rsidR="002A29BA">
        <w:rPr>
          <w:rFonts w:ascii="Arial" w:eastAsiaTheme="minorHAnsi" w:hAnsi="Arial" w:cs="Arial"/>
          <w:sz w:val="28"/>
          <w:szCs w:val="28"/>
        </w:rPr>
        <w:t xml:space="preserve">. 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2A29BA">
        <w:rPr>
          <w:rFonts w:ascii="Arial" w:eastAsiaTheme="minorHAnsi" w:hAnsi="Arial" w:cs="Arial"/>
          <w:sz w:val="28"/>
          <w:szCs w:val="28"/>
        </w:rPr>
        <w:t>Не</w:t>
      </w:r>
      <w:r>
        <w:rPr>
          <w:rFonts w:ascii="Arial" w:eastAsiaTheme="minorHAnsi" w:hAnsi="Arial" w:cs="Arial"/>
          <w:sz w:val="28"/>
          <w:szCs w:val="28"/>
        </w:rPr>
        <w:t xml:space="preserve"> вмешива</w:t>
      </w:r>
      <w:r w:rsidR="002A29BA">
        <w:rPr>
          <w:rFonts w:ascii="Arial" w:eastAsiaTheme="minorHAnsi" w:hAnsi="Arial" w:cs="Arial"/>
          <w:sz w:val="28"/>
          <w:szCs w:val="28"/>
        </w:rPr>
        <w:t>ясь</w:t>
      </w:r>
      <w:r>
        <w:rPr>
          <w:rFonts w:ascii="Arial" w:eastAsiaTheme="minorHAnsi" w:hAnsi="Arial" w:cs="Arial"/>
          <w:sz w:val="28"/>
          <w:szCs w:val="28"/>
        </w:rPr>
        <w:t xml:space="preserve"> в дела</w:t>
      </w:r>
      <w:r w:rsidR="002A29BA">
        <w:rPr>
          <w:rFonts w:ascii="Arial" w:eastAsiaTheme="minorHAnsi" w:hAnsi="Arial" w:cs="Arial"/>
          <w:sz w:val="28"/>
          <w:szCs w:val="28"/>
        </w:rPr>
        <w:t xml:space="preserve"> Европы</w:t>
      </w:r>
      <w:r w:rsidR="00056E15">
        <w:rPr>
          <w:rFonts w:ascii="Arial" w:eastAsiaTheme="minorHAnsi" w:hAnsi="Arial" w:cs="Arial"/>
          <w:sz w:val="28"/>
          <w:szCs w:val="28"/>
        </w:rPr>
        <w:t>, он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093B1A">
        <w:rPr>
          <w:rFonts w:ascii="Arial" w:eastAsiaTheme="minorHAnsi" w:hAnsi="Arial" w:cs="Arial"/>
          <w:sz w:val="28"/>
          <w:szCs w:val="28"/>
        </w:rPr>
        <w:t>не вторгался и в</w:t>
      </w:r>
      <w:r w:rsidR="001E1F43">
        <w:rPr>
          <w:rFonts w:ascii="Arial" w:eastAsiaTheme="minorHAnsi" w:hAnsi="Arial" w:cs="Arial"/>
          <w:sz w:val="28"/>
          <w:szCs w:val="28"/>
        </w:rPr>
        <w:t xml:space="preserve"> военны</w:t>
      </w:r>
      <w:r w:rsidR="00093B1A">
        <w:rPr>
          <w:rFonts w:ascii="Arial" w:eastAsiaTheme="minorHAnsi" w:hAnsi="Arial" w:cs="Arial"/>
          <w:sz w:val="28"/>
          <w:szCs w:val="28"/>
        </w:rPr>
        <w:t>е</w:t>
      </w:r>
      <w:r w:rsidR="001E1F43">
        <w:rPr>
          <w:rFonts w:ascii="Arial" w:eastAsiaTheme="minorHAnsi" w:hAnsi="Arial" w:cs="Arial"/>
          <w:sz w:val="28"/>
          <w:szCs w:val="28"/>
        </w:rPr>
        <w:t xml:space="preserve"> конфликт</w:t>
      </w:r>
      <w:r w:rsidR="00093B1A">
        <w:rPr>
          <w:rFonts w:ascii="Arial" w:eastAsiaTheme="minorHAnsi" w:hAnsi="Arial" w:cs="Arial"/>
          <w:sz w:val="28"/>
          <w:szCs w:val="28"/>
        </w:rPr>
        <w:t>ы других стран</w:t>
      </w:r>
      <w:r w:rsidR="001E1F43">
        <w:rPr>
          <w:rFonts w:ascii="Arial" w:eastAsiaTheme="minorHAnsi" w:hAnsi="Arial" w:cs="Arial"/>
          <w:sz w:val="28"/>
          <w:szCs w:val="28"/>
        </w:rPr>
        <w:t xml:space="preserve">. </w:t>
      </w:r>
      <w:r w:rsidR="00093B1A">
        <w:rPr>
          <w:rFonts w:ascii="Arial" w:eastAsiaTheme="minorHAnsi" w:hAnsi="Arial" w:cs="Arial"/>
          <w:sz w:val="28"/>
          <w:szCs w:val="28"/>
        </w:rPr>
        <w:t>Угрозу для страны государь</w:t>
      </w:r>
      <w:r w:rsidR="001E1F43">
        <w:rPr>
          <w:rFonts w:ascii="Arial" w:eastAsiaTheme="minorHAnsi" w:hAnsi="Arial" w:cs="Arial"/>
          <w:sz w:val="28"/>
          <w:szCs w:val="28"/>
        </w:rPr>
        <w:t xml:space="preserve"> </w:t>
      </w:r>
      <w:r w:rsidR="00093B1A">
        <w:rPr>
          <w:rFonts w:ascii="Arial" w:eastAsiaTheme="minorHAnsi" w:hAnsi="Arial" w:cs="Arial"/>
          <w:sz w:val="28"/>
          <w:szCs w:val="28"/>
        </w:rPr>
        <w:t xml:space="preserve">видел </w:t>
      </w:r>
      <w:r w:rsidR="00292FA2">
        <w:rPr>
          <w:rFonts w:ascii="Arial" w:eastAsiaTheme="minorHAnsi" w:hAnsi="Arial" w:cs="Arial"/>
          <w:sz w:val="28"/>
          <w:szCs w:val="28"/>
        </w:rPr>
        <w:t xml:space="preserve">в лице </w:t>
      </w:r>
      <w:r w:rsidR="001E1F43">
        <w:rPr>
          <w:rFonts w:ascii="Arial" w:eastAsiaTheme="minorHAnsi" w:hAnsi="Arial" w:cs="Arial"/>
          <w:sz w:val="28"/>
          <w:szCs w:val="28"/>
        </w:rPr>
        <w:t>«Тройственного союза»</w:t>
      </w:r>
      <w:r w:rsidR="00292FA2">
        <w:rPr>
          <w:rFonts w:ascii="Arial" w:eastAsiaTheme="minorHAnsi" w:hAnsi="Arial" w:cs="Arial"/>
          <w:sz w:val="28"/>
          <w:szCs w:val="28"/>
        </w:rPr>
        <w:t>, в который входили</w:t>
      </w:r>
      <w:r w:rsidR="001E1F43">
        <w:rPr>
          <w:rFonts w:ascii="Arial" w:eastAsiaTheme="minorHAnsi" w:hAnsi="Arial" w:cs="Arial"/>
          <w:sz w:val="28"/>
          <w:szCs w:val="28"/>
        </w:rPr>
        <w:t xml:space="preserve"> Германи</w:t>
      </w:r>
      <w:r w:rsidR="00292FA2">
        <w:rPr>
          <w:rFonts w:ascii="Arial" w:eastAsiaTheme="minorHAnsi" w:hAnsi="Arial" w:cs="Arial"/>
          <w:sz w:val="28"/>
          <w:szCs w:val="28"/>
        </w:rPr>
        <w:t>я</w:t>
      </w:r>
      <w:r w:rsidR="001E1F43">
        <w:rPr>
          <w:rFonts w:ascii="Arial" w:eastAsiaTheme="minorHAnsi" w:hAnsi="Arial" w:cs="Arial"/>
          <w:sz w:val="28"/>
          <w:szCs w:val="28"/>
        </w:rPr>
        <w:t>, Итали</w:t>
      </w:r>
      <w:r w:rsidR="00292FA2">
        <w:rPr>
          <w:rFonts w:ascii="Arial" w:eastAsiaTheme="minorHAnsi" w:hAnsi="Arial" w:cs="Arial"/>
          <w:sz w:val="28"/>
          <w:szCs w:val="28"/>
        </w:rPr>
        <w:t xml:space="preserve">я и Австрия. В таких условиях наилучшим вариантом ему кажется </w:t>
      </w:r>
      <w:r w:rsidR="005C3039">
        <w:rPr>
          <w:rFonts w:ascii="Arial" w:eastAsiaTheme="minorHAnsi" w:hAnsi="Arial" w:cs="Arial"/>
          <w:sz w:val="28"/>
          <w:szCs w:val="28"/>
        </w:rPr>
        <w:t xml:space="preserve">нужным сближение с Францией. </w:t>
      </w:r>
      <w:r w:rsidR="00292FA2">
        <w:rPr>
          <w:rFonts w:ascii="Arial" w:eastAsiaTheme="minorHAnsi" w:hAnsi="Arial" w:cs="Arial"/>
          <w:sz w:val="28"/>
          <w:szCs w:val="28"/>
        </w:rPr>
        <w:t>Памятником</w:t>
      </w:r>
      <w:r w:rsidR="005C3039">
        <w:rPr>
          <w:rFonts w:ascii="Arial" w:eastAsiaTheme="minorHAnsi" w:hAnsi="Arial" w:cs="Arial"/>
          <w:sz w:val="28"/>
          <w:szCs w:val="28"/>
        </w:rPr>
        <w:t xml:space="preserve"> </w:t>
      </w:r>
      <w:r w:rsidR="00E9169B">
        <w:rPr>
          <w:rFonts w:ascii="Arial" w:eastAsiaTheme="minorHAnsi" w:hAnsi="Arial" w:cs="Arial"/>
          <w:sz w:val="28"/>
          <w:szCs w:val="28"/>
        </w:rPr>
        <w:t>русско</w:t>
      </w:r>
      <w:r w:rsidR="005C3039">
        <w:rPr>
          <w:rFonts w:ascii="Arial" w:eastAsiaTheme="minorHAnsi" w:hAnsi="Arial" w:cs="Arial"/>
          <w:sz w:val="28"/>
          <w:szCs w:val="28"/>
        </w:rPr>
        <w:t>-французск</w:t>
      </w:r>
      <w:r w:rsidR="00E9169B">
        <w:rPr>
          <w:rFonts w:ascii="Arial" w:eastAsiaTheme="minorHAnsi" w:hAnsi="Arial" w:cs="Arial"/>
          <w:sz w:val="28"/>
          <w:szCs w:val="28"/>
        </w:rPr>
        <w:t xml:space="preserve">ой служит красивейший </w:t>
      </w:r>
      <w:r w:rsidR="005447B8">
        <w:rPr>
          <w:rFonts w:ascii="Arial" w:eastAsiaTheme="minorHAnsi" w:hAnsi="Arial" w:cs="Arial"/>
          <w:sz w:val="28"/>
          <w:szCs w:val="28"/>
        </w:rPr>
        <w:t xml:space="preserve">мост Парижа, </w:t>
      </w:r>
      <w:r w:rsidR="00E9169B">
        <w:rPr>
          <w:rFonts w:ascii="Arial" w:eastAsiaTheme="minorHAnsi" w:hAnsi="Arial" w:cs="Arial"/>
          <w:sz w:val="28"/>
          <w:szCs w:val="28"/>
        </w:rPr>
        <w:t>названный в честь</w:t>
      </w:r>
      <w:r w:rsidR="005447B8">
        <w:rPr>
          <w:rFonts w:ascii="Arial" w:eastAsiaTheme="minorHAnsi" w:hAnsi="Arial" w:cs="Arial"/>
          <w:sz w:val="28"/>
          <w:szCs w:val="28"/>
        </w:rPr>
        <w:t xml:space="preserve"> Александра </w:t>
      </w:r>
      <w:r w:rsidR="005447B8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5447B8">
        <w:rPr>
          <w:rFonts w:ascii="Arial" w:eastAsiaTheme="minorHAnsi" w:hAnsi="Arial" w:cs="Arial"/>
          <w:sz w:val="28"/>
          <w:szCs w:val="28"/>
        </w:rPr>
        <w:t xml:space="preserve">. </w:t>
      </w:r>
      <w:r w:rsidR="00A16EB5">
        <w:rPr>
          <w:rFonts w:ascii="Arial" w:eastAsiaTheme="minorHAnsi" w:hAnsi="Arial" w:cs="Arial"/>
          <w:sz w:val="28"/>
          <w:szCs w:val="28"/>
        </w:rPr>
        <w:t>Но всё же говорить о полнейшем доверии императора к Франции не приходится. Основу отношений двух стран составляла военная конвенция</w:t>
      </w:r>
      <w:r w:rsidR="00C66574">
        <w:rPr>
          <w:rFonts w:ascii="Arial" w:eastAsiaTheme="minorHAnsi" w:hAnsi="Arial" w:cs="Arial"/>
          <w:sz w:val="28"/>
          <w:szCs w:val="28"/>
        </w:rPr>
        <w:t xml:space="preserve"> (1892)</w:t>
      </w:r>
      <w:r w:rsidR="001515F5">
        <w:rPr>
          <w:rFonts w:ascii="Arial" w:eastAsiaTheme="minorHAnsi" w:hAnsi="Arial" w:cs="Arial"/>
          <w:sz w:val="28"/>
          <w:szCs w:val="28"/>
        </w:rPr>
        <w:t xml:space="preserve">, в которой оговаривалось, как Россия и Франция будут действовать в случае войны с Германией. </w:t>
      </w:r>
    </w:p>
    <w:p w:rsidR="00C66574" w:rsidRDefault="00C66574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После этого произошла т.н. таможенная война между Россией и Германией, которая завершилась торговым договор</w:t>
      </w:r>
      <w:r w:rsidR="00CA760A">
        <w:rPr>
          <w:rFonts w:ascii="Arial" w:eastAsiaTheme="minorHAnsi" w:hAnsi="Arial" w:cs="Arial"/>
          <w:sz w:val="28"/>
          <w:szCs w:val="28"/>
        </w:rPr>
        <w:t xml:space="preserve">ом (1894). Этот документ был одним из последних документов императора в международной политике. Заключению договора способствовал С.Ю. Витте (1849 </w:t>
      </w:r>
      <w:r w:rsidR="00312CEF">
        <w:rPr>
          <w:rFonts w:ascii="Arial" w:eastAsiaTheme="minorHAnsi" w:hAnsi="Arial" w:cs="Arial"/>
          <w:sz w:val="28"/>
          <w:szCs w:val="28"/>
        </w:rPr>
        <w:t>–</w:t>
      </w:r>
      <w:r w:rsidR="00CA760A">
        <w:rPr>
          <w:rFonts w:ascii="Arial" w:eastAsiaTheme="minorHAnsi" w:hAnsi="Arial" w:cs="Arial"/>
          <w:sz w:val="28"/>
          <w:szCs w:val="28"/>
        </w:rPr>
        <w:t xml:space="preserve"> </w:t>
      </w:r>
      <w:r w:rsidR="00312CEF">
        <w:rPr>
          <w:rFonts w:ascii="Arial" w:eastAsiaTheme="minorHAnsi" w:hAnsi="Arial" w:cs="Arial"/>
          <w:sz w:val="28"/>
          <w:szCs w:val="28"/>
        </w:rPr>
        <w:t xml:space="preserve">1915) , который в то время занимал пост министра финансов. </w:t>
      </w:r>
      <w:r w:rsidR="001948F1">
        <w:rPr>
          <w:rFonts w:ascii="Arial" w:eastAsiaTheme="minorHAnsi" w:hAnsi="Arial" w:cs="Arial"/>
          <w:sz w:val="28"/>
          <w:szCs w:val="28"/>
        </w:rPr>
        <w:t>Договор, заключённый императором и министром принесли России на целое десятилетие значительные преимущества.</w:t>
      </w:r>
    </w:p>
    <w:p w:rsidR="00F91305" w:rsidRDefault="00F91305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Беспокойства вызывали отношения с Англией, которая была не в восторге от продвижения России в глубину Азии. Особенно англичан </w:t>
      </w:r>
      <w:r w:rsidR="001C6B7D">
        <w:rPr>
          <w:rFonts w:ascii="Arial" w:eastAsiaTheme="minorHAnsi" w:hAnsi="Arial" w:cs="Arial"/>
          <w:sz w:val="28"/>
          <w:szCs w:val="28"/>
        </w:rPr>
        <w:t>беспокоила опасность завоевания Индии, в которой те так хорошо обосновались. С особенной остротой эта опасность проявилась, когда</w:t>
      </w:r>
      <w:r w:rsidR="00EF5776">
        <w:rPr>
          <w:rFonts w:ascii="Arial" w:eastAsiaTheme="minorHAnsi" w:hAnsi="Arial" w:cs="Arial"/>
          <w:sz w:val="28"/>
          <w:szCs w:val="28"/>
        </w:rPr>
        <w:t xml:space="preserve"> в 1884 году туркмены приняли русское подданство по доброй воле. А</w:t>
      </w:r>
      <w:r w:rsidR="002F53A0">
        <w:rPr>
          <w:rFonts w:ascii="Arial" w:eastAsiaTheme="minorHAnsi" w:hAnsi="Arial" w:cs="Arial"/>
          <w:sz w:val="28"/>
          <w:szCs w:val="28"/>
        </w:rPr>
        <w:t>нглия сразу же взялась за дело посредством восстановления против России афганского эмира, который со своей армией пребывал в некоторых областях этого региона</w:t>
      </w:r>
      <w:r w:rsidR="00E9159F">
        <w:rPr>
          <w:rFonts w:ascii="Arial" w:eastAsiaTheme="minorHAnsi" w:hAnsi="Arial" w:cs="Arial"/>
          <w:sz w:val="28"/>
          <w:szCs w:val="28"/>
        </w:rPr>
        <w:t>. Лондон целенаправленно разжигал очаг напряжения не только в Средней Азии, но и на Кавказе.</w:t>
      </w:r>
    </w:p>
    <w:p w:rsidR="00E9159F" w:rsidRDefault="003C76EA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Произошедший вскорости на русско-афганской границе инцидент с английскими лазутчиками продемонстрировал твёрдость избранной в отношении внешней политики позиции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>
        <w:rPr>
          <w:rFonts w:ascii="Arial" w:eastAsiaTheme="minorHAnsi" w:hAnsi="Arial" w:cs="Arial"/>
          <w:sz w:val="28"/>
          <w:szCs w:val="28"/>
        </w:rPr>
        <w:t xml:space="preserve">. </w:t>
      </w:r>
      <w:r w:rsidR="00BF138E">
        <w:rPr>
          <w:rFonts w:ascii="Arial" w:eastAsiaTheme="minorHAnsi" w:hAnsi="Arial" w:cs="Arial"/>
          <w:sz w:val="28"/>
          <w:szCs w:val="28"/>
        </w:rPr>
        <w:t>Извинения, которых потребовали англичане, не последовали. Несмотря на угрозы и опасность вооруженного столкновения с Британией, он упорно стоял на своём: «</w:t>
      </w:r>
      <w:r w:rsidR="007340EC">
        <w:rPr>
          <w:rFonts w:ascii="Arial" w:eastAsiaTheme="minorHAnsi" w:hAnsi="Arial" w:cs="Arial"/>
          <w:sz w:val="28"/>
          <w:szCs w:val="28"/>
        </w:rPr>
        <w:t xml:space="preserve">Я не </w:t>
      </w:r>
      <w:r w:rsidR="007340EC">
        <w:rPr>
          <w:rFonts w:ascii="Arial" w:eastAsiaTheme="minorHAnsi" w:hAnsi="Arial" w:cs="Arial"/>
          <w:sz w:val="28"/>
          <w:szCs w:val="28"/>
        </w:rPr>
        <w:lastRenderedPageBreak/>
        <w:t xml:space="preserve">допущу ничьего посягательства на нашу территорию», – таков был его ответ </w:t>
      </w:r>
      <w:r w:rsidR="00902C64">
        <w:rPr>
          <w:rFonts w:ascii="Arial" w:eastAsiaTheme="minorHAnsi" w:hAnsi="Arial" w:cs="Arial"/>
          <w:sz w:val="28"/>
          <w:szCs w:val="28"/>
        </w:rPr>
        <w:t>английским послам</w:t>
      </w:r>
      <w:r w:rsidR="00D011EB">
        <w:rPr>
          <w:rFonts w:ascii="Arial" w:eastAsiaTheme="minorHAnsi" w:hAnsi="Arial" w:cs="Arial"/>
          <w:sz w:val="28"/>
          <w:szCs w:val="28"/>
        </w:rPr>
        <w:t xml:space="preserve"> </w:t>
      </w:r>
      <w:r w:rsidR="00D011EB" w:rsidRPr="00D011EB">
        <w:rPr>
          <w:rFonts w:ascii="Arial" w:eastAsiaTheme="minorHAnsi" w:hAnsi="Arial" w:cs="Arial"/>
          <w:sz w:val="28"/>
          <w:szCs w:val="28"/>
        </w:rPr>
        <w:t>[</w:t>
      </w:r>
      <w:r w:rsidR="00052A68">
        <w:rPr>
          <w:rFonts w:ascii="Arial" w:eastAsiaTheme="minorHAnsi" w:hAnsi="Arial" w:cs="Arial"/>
          <w:sz w:val="28"/>
          <w:szCs w:val="28"/>
        </w:rPr>
        <w:t>Майорова</w:t>
      </w:r>
      <w:r w:rsidR="00D011EB">
        <w:rPr>
          <w:rFonts w:ascii="Arial" w:eastAsiaTheme="minorHAnsi" w:hAnsi="Arial" w:cs="Arial"/>
          <w:sz w:val="28"/>
          <w:szCs w:val="28"/>
        </w:rPr>
        <w:t>; 210</w:t>
      </w:r>
      <w:r w:rsidR="00D011EB" w:rsidRPr="00D011EB">
        <w:rPr>
          <w:rFonts w:ascii="Arial" w:eastAsiaTheme="minorHAnsi" w:hAnsi="Arial" w:cs="Arial"/>
          <w:sz w:val="28"/>
          <w:szCs w:val="28"/>
        </w:rPr>
        <w:t>]</w:t>
      </w:r>
      <w:r w:rsidR="00902C64">
        <w:rPr>
          <w:rFonts w:ascii="Arial" w:eastAsiaTheme="minorHAnsi" w:hAnsi="Arial" w:cs="Arial"/>
          <w:sz w:val="28"/>
          <w:szCs w:val="28"/>
        </w:rPr>
        <w:t xml:space="preserve">. </w:t>
      </w:r>
    </w:p>
    <w:p w:rsidR="000E664E" w:rsidRPr="00CA5D9A" w:rsidRDefault="000E664E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Афганистан </w:t>
      </w:r>
      <w:r w:rsidR="00020F94">
        <w:rPr>
          <w:rFonts w:ascii="Arial" w:eastAsiaTheme="minorHAnsi" w:hAnsi="Arial" w:cs="Arial"/>
          <w:sz w:val="28"/>
          <w:szCs w:val="28"/>
        </w:rPr>
        <w:t>являлся</w:t>
      </w:r>
      <w:r>
        <w:rPr>
          <w:rFonts w:ascii="Arial" w:eastAsiaTheme="minorHAnsi" w:hAnsi="Arial" w:cs="Arial"/>
          <w:sz w:val="28"/>
          <w:szCs w:val="28"/>
        </w:rPr>
        <w:t xml:space="preserve"> болевой точкой во внешнеполитических связях России. Собственно, единственный военный инцидент, произошедший за </w:t>
      </w:r>
      <w:r w:rsidR="00020F94">
        <w:rPr>
          <w:rFonts w:ascii="Arial" w:eastAsiaTheme="minorHAnsi" w:hAnsi="Arial" w:cs="Arial"/>
          <w:sz w:val="28"/>
          <w:szCs w:val="28"/>
        </w:rPr>
        <w:t>период</w:t>
      </w:r>
      <w:r>
        <w:rPr>
          <w:rFonts w:ascii="Arial" w:eastAsiaTheme="minorHAnsi" w:hAnsi="Arial" w:cs="Arial"/>
          <w:sz w:val="28"/>
          <w:szCs w:val="28"/>
        </w:rPr>
        <w:t xml:space="preserve"> правления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020F94">
        <w:rPr>
          <w:rFonts w:ascii="Arial" w:eastAsiaTheme="minorHAnsi" w:hAnsi="Arial" w:cs="Arial"/>
          <w:sz w:val="28"/>
          <w:szCs w:val="28"/>
        </w:rPr>
        <w:t>, был именно с Афганистаном. Это произошло во время установления русско-афганской границы</w:t>
      </w:r>
      <w:r w:rsidR="00052A68">
        <w:rPr>
          <w:rFonts w:ascii="Arial" w:eastAsiaTheme="minorHAnsi" w:hAnsi="Arial" w:cs="Arial"/>
          <w:sz w:val="28"/>
          <w:szCs w:val="28"/>
        </w:rPr>
        <w:t xml:space="preserve">. Афганцы сделали попытку захватить как можно большую часть территорий – из тех, которые вызывали споры. </w:t>
      </w:r>
      <w:r w:rsidR="006865DE">
        <w:rPr>
          <w:rFonts w:ascii="Arial" w:eastAsiaTheme="minorHAnsi" w:hAnsi="Arial" w:cs="Arial"/>
          <w:sz w:val="28"/>
          <w:szCs w:val="28"/>
        </w:rPr>
        <w:t xml:space="preserve">России ничего не оставалось, как взяться за оружие. Афганский отряд был разбит, а Россия ещё раз доказала умение отстаивать собственные права и границы. </w:t>
      </w:r>
      <w:r w:rsidR="007815DF">
        <w:rPr>
          <w:rFonts w:ascii="Arial" w:eastAsiaTheme="minorHAnsi" w:hAnsi="Arial" w:cs="Arial"/>
          <w:sz w:val="28"/>
          <w:szCs w:val="28"/>
        </w:rPr>
        <w:t xml:space="preserve">Е.И. Майорова пишет: «Эта молниеносная реакция русских произвела впечатление на соседние страны, ведь до этого времени Европа в отношении России оставалась столь же невежественной, сколь неблагодарной» </w:t>
      </w:r>
      <w:r w:rsidR="00CA5D9A" w:rsidRPr="00CA5D9A">
        <w:rPr>
          <w:rFonts w:ascii="Arial" w:eastAsiaTheme="minorHAnsi" w:hAnsi="Arial" w:cs="Arial"/>
          <w:sz w:val="28"/>
          <w:szCs w:val="28"/>
        </w:rPr>
        <w:t>[</w:t>
      </w:r>
      <w:r w:rsidR="00CA5D9A">
        <w:rPr>
          <w:rFonts w:ascii="Arial" w:eastAsiaTheme="minorHAnsi" w:hAnsi="Arial" w:cs="Arial"/>
          <w:sz w:val="28"/>
          <w:szCs w:val="28"/>
        </w:rPr>
        <w:t>Майорова; 211</w:t>
      </w:r>
      <w:r w:rsidR="00CA5D9A" w:rsidRPr="00CA5D9A">
        <w:rPr>
          <w:rFonts w:ascii="Arial" w:eastAsiaTheme="minorHAnsi" w:hAnsi="Arial" w:cs="Arial"/>
          <w:sz w:val="28"/>
          <w:szCs w:val="28"/>
        </w:rPr>
        <w:t>]</w:t>
      </w:r>
      <w:r w:rsidR="00CA5D9A">
        <w:rPr>
          <w:rFonts w:ascii="Arial" w:eastAsiaTheme="minorHAnsi" w:hAnsi="Arial" w:cs="Arial"/>
          <w:sz w:val="28"/>
          <w:szCs w:val="28"/>
        </w:rPr>
        <w:t xml:space="preserve">. </w:t>
      </w:r>
    </w:p>
    <w:p w:rsidR="00D45C26" w:rsidRDefault="00D45C26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Ещё одной спорной территорией оказался Дальний Восток, на ко</w:t>
      </w:r>
      <w:r w:rsidR="006B2B82">
        <w:rPr>
          <w:rFonts w:ascii="Arial" w:eastAsiaTheme="minorHAnsi" w:hAnsi="Arial" w:cs="Arial"/>
          <w:sz w:val="28"/>
          <w:szCs w:val="28"/>
        </w:rPr>
        <w:t xml:space="preserve">тором тогда властвовала </w:t>
      </w:r>
      <w:r w:rsidR="005A7B05">
        <w:rPr>
          <w:rFonts w:ascii="Arial" w:eastAsiaTheme="minorHAnsi" w:hAnsi="Arial" w:cs="Arial"/>
          <w:sz w:val="28"/>
          <w:szCs w:val="28"/>
        </w:rPr>
        <w:t>Япония,</w:t>
      </w:r>
      <w:r w:rsidR="00F95624">
        <w:rPr>
          <w:rFonts w:ascii="Arial" w:eastAsiaTheme="minorHAnsi" w:hAnsi="Arial" w:cs="Arial"/>
          <w:sz w:val="28"/>
          <w:szCs w:val="28"/>
        </w:rPr>
        <w:t xml:space="preserve"> и</w:t>
      </w:r>
      <w:r w:rsidR="006B2B82">
        <w:rPr>
          <w:rFonts w:ascii="Arial" w:eastAsiaTheme="minorHAnsi" w:hAnsi="Arial" w:cs="Arial"/>
          <w:sz w:val="28"/>
          <w:szCs w:val="28"/>
        </w:rPr>
        <w:t xml:space="preserve"> действия которой носили агрессивный характер по отношению ко многим странам. </w:t>
      </w:r>
      <w:r w:rsidR="006A60D2">
        <w:rPr>
          <w:rFonts w:ascii="Arial" w:eastAsiaTheme="minorHAnsi" w:hAnsi="Arial" w:cs="Arial"/>
          <w:sz w:val="28"/>
          <w:szCs w:val="28"/>
        </w:rPr>
        <w:t xml:space="preserve">Это привело к тому, что Россия, Франция и Германия выразили протест по поводу захватнической </w:t>
      </w:r>
      <w:r w:rsidR="00F657D1">
        <w:rPr>
          <w:rFonts w:ascii="Arial" w:eastAsiaTheme="minorHAnsi" w:hAnsi="Arial" w:cs="Arial"/>
          <w:sz w:val="28"/>
          <w:szCs w:val="28"/>
        </w:rPr>
        <w:t xml:space="preserve">и военной </w:t>
      </w:r>
      <w:r w:rsidR="006A60D2">
        <w:rPr>
          <w:rFonts w:ascii="Arial" w:eastAsiaTheme="minorHAnsi" w:hAnsi="Arial" w:cs="Arial"/>
          <w:sz w:val="28"/>
          <w:szCs w:val="28"/>
        </w:rPr>
        <w:t xml:space="preserve">политики Японии и заставили её пойти навстречу </w:t>
      </w:r>
      <w:r w:rsidR="00F657D1">
        <w:rPr>
          <w:rFonts w:ascii="Arial" w:eastAsiaTheme="minorHAnsi" w:hAnsi="Arial" w:cs="Arial"/>
          <w:sz w:val="28"/>
          <w:szCs w:val="28"/>
        </w:rPr>
        <w:t xml:space="preserve">российским требованиям о присутствии своей армии в Корее. </w:t>
      </w:r>
      <w:r w:rsidR="00AB7F9A">
        <w:rPr>
          <w:rFonts w:ascii="Arial" w:eastAsiaTheme="minorHAnsi" w:hAnsi="Arial" w:cs="Arial"/>
          <w:sz w:val="28"/>
          <w:szCs w:val="28"/>
        </w:rPr>
        <w:t xml:space="preserve">Итак, теперь на Дальнем Востоке </w:t>
      </w:r>
      <w:r w:rsidR="00055BEE">
        <w:rPr>
          <w:rFonts w:ascii="Arial" w:eastAsiaTheme="minorHAnsi" w:hAnsi="Arial" w:cs="Arial"/>
          <w:sz w:val="28"/>
          <w:szCs w:val="28"/>
        </w:rPr>
        <w:t xml:space="preserve">у Японии появился мощный соперник в лице в России. </w:t>
      </w:r>
      <w:r w:rsidR="002C7F36">
        <w:rPr>
          <w:rFonts w:ascii="Arial" w:eastAsiaTheme="minorHAnsi" w:hAnsi="Arial" w:cs="Arial"/>
          <w:sz w:val="28"/>
          <w:szCs w:val="28"/>
        </w:rPr>
        <w:t xml:space="preserve">Японцы осознавали это, но не желали военных столкновений с Российской империей. </w:t>
      </w:r>
      <w:r w:rsidR="00081277">
        <w:rPr>
          <w:rFonts w:ascii="Arial" w:eastAsiaTheme="minorHAnsi" w:hAnsi="Arial" w:cs="Arial"/>
          <w:sz w:val="28"/>
          <w:szCs w:val="28"/>
        </w:rPr>
        <w:t xml:space="preserve">Россия, продолжая своё утверждение на дальневосточном регионе, начала большой проект – строительство Великой Сибирской магистрали. </w:t>
      </w:r>
    </w:p>
    <w:p w:rsidR="00B5206C" w:rsidRDefault="00B5206C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Следует отметить укрепление российского влияния на Балканах. Недипломатичное поведение Болгарии </w:t>
      </w:r>
      <w:r w:rsidR="00A66386">
        <w:rPr>
          <w:rFonts w:ascii="Arial" w:eastAsiaTheme="minorHAnsi" w:hAnsi="Arial" w:cs="Arial"/>
          <w:sz w:val="28"/>
          <w:szCs w:val="28"/>
        </w:rPr>
        <w:t xml:space="preserve">спровоцировало Балканский кризис, </w:t>
      </w:r>
      <w:r>
        <w:rPr>
          <w:rFonts w:ascii="Arial" w:eastAsiaTheme="minorHAnsi" w:hAnsi="Arial" w:cs="Arial"/>
          <w:sz w:val="28"/>
          <w:szCs w:val="28"/>
        </w:rPr>
        <w:t>привело к тому, что Росси</w:t>
      </w:r>
      <w:r w:rsidR="00CC1793">
        <w:rPr>
          <w:rFonts w:ascii="Arial" w:eastAsiaTheme="minorHAnsi" w:hAnsi="Arial" w:cs="Arial"/>
          <w:sz w:val="28"/>
          <w:szCs w:val="28"/>
        </w:rPr>
        <w:t>я</w:t>
      </w:r>
      <w:r>
        <w:rPr>
          <w:rFonts w:ascii="Arial" w:eastAsiaTheme="minorHAnsi" w:hAnsi="Arial" w:cs="Arial"/>
          <w:sz w:val="28"/>
          <w:szCs w:val="28"/>
        </w:rPr>
        <w:t xml:space="preserve"> разорвала с ней отношения и </w:t>
      </w:r>
      <w:r w:rsidR="00CC1793">
        <w:rPr>
          <w:rFonts w:ascii="Arial" w:eastAsiaTheme="minorHAnsi" w:hAnsi="Arial" w:cs="Arial"/>
          <w:sz w:val="28"/>
          <w:szCs w:val="28"/>
        </w:rPr>
        <w:t xml:space="preserve">прекратила свою поддержку этой славянской страны. Таким </w:t>
      </w:r>
      <w:r w:rsidR="005A7B05">
        <w:rPr>
          <w:rFonts w:ascii="Arial" w:eastAsiaTheme="minorHAnsi" w:hAnsi="Arial" w:cs="Arial"/>
          <w:sz w:val="28"/>
          <w:szCs w:val="28"/>
        </w:rPr>
        <w:t>образом,</w:t>
      </w:r>
      <w:r w:rsidR="00CC1793">
        <w:rPr>
          <w:rFonts w:ascii="Arial" w:eastAsiaTheme="minorHAnsi" w:hAnsi="Arial" w:cs="Arial"/>
          <w:sz w:val="28"/>
          <w:szCs w:val="28"/>
        </w:rPr>
        <w:t xml:space="preserve"> произошло сближение с Турцией, которая </w:t>
      </w:r>
      <w:r w:rsidR="00A66386">
        <w:rPr>
          <w:rFonts w:ascii="Arial" w:eastAsiaTheme="minorHAnsi" w:hAnsi="Arial" w:cs="Arial"/>
          <w:sz w:val="28"/>
          <w:szCs w:val="28"/>
        </w:rPr>
        <w:t xml:space="preserve">из врага сделалась союзником России. </w:t>
      </w:r>
    </w:p>
    <w:p w:rsidR="007E1C46" w:rsidRDefault="007E1C46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Итак, итогами внешней политики </w:t>
      </w:r>
      <w:r w:rsidR="00B31BAC">
        <w:rPr>
          <w:rFonts w:ascii="Arial" w:eastAsiaTheme="minorHAnsi" w:hAnsi="Arial" w:cs="Arial"/>
          <w:sz w:val="28"/>
          <w:szCs w:val="28"/>
        </w:rPr>
        <w:t xml:space="preserve">Александра </w:t>
      </w:r>
      <w:r w:rsidR="00B31BAC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B31BAC" w:rsidRPr="00B31BAC">
        <w:rPr>
          <w:rFonts w:ascii="Arial" w:eastAsiaTheme="minorHAnsi" w:hAnsi="Arial" w:cs="Arial"/>
          <w:sz w:val="28"/>
          <w:szCs w:val="28"/>
        </w:rPr>
        <w:t xml:space="preserve"> </w:t>
      </w:r>
      <w:r w:rsidR="00B31BAC">
        <w:rPr>
          <w:rFonts w:ascii="Arial" w:eastAsiaTheme="minorHAnsi" w:hAnsi="Arial" w:cs="Arial"/>
          <w:sz w:val="28"/>
          <w:szCs w:val="28"/>
        </w:rPr>
        <w:t>следует назвать расширение территории государства за счёт среднеазиатских регионов, укрепление влияния на Балканах и Дальнем Востоке, развитие русско-французских отношений и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B31BAC">
        <w:rPr>
          <w:rFonts w:ascii="Arial" w:eastAsiaTheme="minorHAnsi" w:hAnsi="Arial" w:cs="Arial"/>
          <w:sz w:val="28"/>
          <w:szCs w:val="28"/>
        </w:rPr>
        <w:t xml:space="preserve">главное </w:t>
      </w:r>
      <w:r w:rsidR="00F13926">
        <w:rPr>
          <w:rFonts w:ascii="Arial" w:eastAsiaTheme="minorHAnsi" w:hAnsi="Arial" w:cs="Arial"/>
          <w:sz w:val="28"/>
          <w:szCs w:val="28"/>
        </w:rPr>
        <w:t>–</w:t>
      </w:r>
      <w:r w:rsidR="00B31BAC">
        <w:rPr>
          <w:rFonts w:ascii="Arial" w:eastAsiaTheme="minorHAnsi" w:hAnsi="Arial" w:cs="Arial"/>
          <w:sz w:val="28"/>
          <w:szCs w:val="28"/>
        </w:rPr>
        <w:t xml:space="preserve"> </w:t>
      </w:r>
      <w:r w:rsidR="00F13926">
        <w:rPr>
          <w:rFonts w:ascii="Arial" w:eastAsiaTheme="minorHAnsi" w:hAnsi="Arial" w:cs="Arial"/>
          <w:sz w:val="28"/>
          <w:szCs w:val="28"/>
        </w:rPr>
        <w:t xml:space="preserve">установление мирной обстановки, отсутствие военных конфликтов с другими странами. </w:t>
      </w:r>
    </w:p>
    <w:p w:rsidR="00970D0B" w:rsidRDefault="00970D0B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B24649" w:rsidRPr="00F95624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F95624">
        <w:rPr>
          <w:rFonts w:ascii="Arial" w:eastAsiaTheme="minorHAnsi" w:hAnsi="Arial" w:cs="Arial"/>
          <w:b/>
          <w:sz w:val="28"/>
          <w:szCs w:val="28"/>
        </w:rPr>
        <w:lastRenderedPageBreak/>
        <w:t>5. Заключение.</w:t>
      </w:r>
    </w:p>
    <w:p w:rsidR="006D300F" w:rsidRDefault="006D300F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Фигура императора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6D300F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принадлежит к </w:t>
      </w:r>
      <w:r w:rsidR="00BA589B">
        <w:rPr>
          <w:rFonts w:ascii="Arial" w:eastAsiaTheme="minorHAnsi" w:hAnsi="Arial" w:cs="Arial"/>
          <w:sz w:val="28"/>
          <w:szCs w:val="28"/>
        </w:rPr>
        <w:t xml:space="preserve">числу самых значимых правителей России, хотя его деятельность неоднозначна. Его часто обвиняют </w:t>
      </w:r>
      <w:r w:rsidR="000931D1">
        <w:rPr>
          <w:rFonts w:ascii="Arial" w:eastAsiaTheme="minorHAnsi" w:hAnsi="Arial" w:cs="Arial"/>
          <w:sz w:val="28"/>
          <w:szCs w:val="28"/>
        </w:rPr>
        <w:t xml:space="preserve">в том, что он аннулировал достижения </w:t>
      </w:r>
      <w:r w:rsidR="00DE047C">
        <w:rPr>
          <w:rFonts w:ascii="Arial" w:eastAsiaTheme="minorHAnsi" w:hAnsi="Arial" w:cs="Arial"/>
          <w:sz w:val="28"/>
          <w:szCs w:val="28"/>
        </w:rPr>
        <w:t>сво</w:t>
      </w:r>
      <w:r w:rsidR="000931D1">
        <w:rPr>
          <w:rFonts w:ascii="Arial" w:eastAsiaTheme="minorHAnsi" w:hAnsi="Arial" w:cs="Arial"/>
          <w:sz w:val="28"/>
          <w:szCs w:val="28"/>
        </w:rPr>
        <w:t xml:space="preserve">его отца. Но </w:t>
      </w:r>
      <w:r w:rsidR="00DE047C">
        <w:rPr>
          <w:rFonts w:ascii="Arial" w:eastAsiaTheme="minorHAnsi" w:hAnsi="Arial" w:cs="Arial"/>
          <w:sz w:val="28"/>
          <w:szCs w:val="28"/>
        </w:rPr>
        <w:t xml:space="preserve">теперь очевидно, что </w:t>
      </w:r>
      <w:r w:rsidR="000931D1">
        <w:rPr>
          <w:rFonts w:ascii="Arial" w:eastAsiaTheme="minorHAnsi" w:hAnsi="Arial" w:cs="Arial"/>
          <w:sz w:val="28"/>
          <w:szCs w:val="28"/>
        </w:rPr>
        <w:t>действия Александра</w:t>
      </w:r>
      <w:r w:rsidR="000931D1" w:rsidRPr="000931D1">
        <w:t xml:space="preserve"> </w:t>
      </w:r>
      <w:r w:rsidR="000931D1" w:rsidRPr="000931D1">
        <w:rPr>
          <w:rFonts w:ascii="Arial" w:eastAsiaTheme="minorHAnsi" w:hAnsi="Arial" w:cs="Arial"/>
          <w:sz w:val="28"/>
          <w:szCs w:val="28"/>
        </w:rPr>
        <w:t>III</w:t>
      </w:r>
      <w:r w:rsidR="000931D1">
        <w:rPr>
          <w:rFonts w:ascii="Arial" w:eastAsiaTheme="minorHAnsi" w:hAnsi="Arial" w:cs="Arial"/>
          <w:sz w:val="28"/>
          <w:szCs w:val="28"/>
        </w:rPr>
        <w:t xml:space="preserve"> произрастали из трагедии, случившейся с Александром </w:t>
      </w:r>
      <w:r w:rsidR="000931D1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0931D1">
        <w:rPr>
          <w:rFonts w:ascii="Arial" w:eastAsiaTheme="minorHAnsi" w:hAnsi="Arial" w:cs="Arial"/>
          <w:sz w:val="28"/>
          <w:szCs w:val="28"/>
        </w:rPr>
        <w:t xml:space="preserve">. Его основной внутриполитической целью было </w:t>
      </w:r>
      <w:r w:rsidR="001213C0">
        <w:rPr>
          <w:rFonts w:ascii="Arial" w:eastAsiaTheme="minorHAnsi" w:hAnsi="Arial" w:cs="Arial"/>
          <w:sz w:val="28"/>
          <w:szCs w:val="28"/>
        </w:rPr>
        <w:t>не допустить повторения подобной трагедии, укрепить устои</w:t>
      </w:r>
      <w:r w:rsidR="002679CE">
        <w:rPr>
          <w:rFonts w:ascii="Arial" w:eastAsiaTheme="minorHAnsi" w:hAnsi="Arial" w:cs="Arial"/>
          <w:sz w:val="28"/>
          <w:szCs w:val="28"/>
        </w:rPr>
        <w:t xml:space="preserve"> государства, сохранить традиционную формулу «самодержавие, православие, народность», на которой до сих пор держалась Россия. Введение реакционных </w:t>
      </w:r>
      <w:r w:rsidR="009E0B27">
        <w:rPr>
          <w:rFonts w:ascii="Arial" w:eastAsiaTheme="minorHAnsi" w:hAnsi="Arial" w:cs="Arial"/>
          <w:sz w:val="28"/>
          <w:szCs w:val="28"/>
        </w:rPr>
        <w:t>и цензурных мероприятий в отношении образования и просвещения</w:t>
      </w:r>
      <w:r w:rsidR="001213C0">
        <w:rPr>
          <w:rFonts w:ascii="Arial" w:eastAsiaTheme="minorHAnsi" w:hAnsi="Arial" w:cs="Arial"/>
          <w:sz w:val="28"/>
          <w:szCs w:val="28"/>
        </w:rPr>
        <w:t xml:space="preserve"> </w:t>
      </w:r>
      <w:r w:rsidR="009E0B27">
        <w:rPr>
          <w:rFonts w:ascii="Arial" w:eastAsiaTheme="minorHAnsi" w:hAnsi="Arial" w:cs="Arial"/>
          <w:sz w:val="28"/>
          <w:szCs w:val="28"/>
        </w:rPr>
        <w:t xml:space="preserve">не </w:t>
      </w:r>
      <w:r w:rsidR="00E27653">
        <w:rPr>
          <w:rFonts w:ascii="Arial" w:eastAsiaTheme="minorHAnsi" w:hAnsi="Arial" w:cs="Arial"/>
          <w:sz w:val="28"/>
          <w:szCs w:val="28"/>
        </w:rPr>
        <w:t>замедлили</w:t>
      </w:r>
      <w:r w:rsidR="009E0B27">
        <w:rPr>
          <w:rFonts w:ascii="Arial" w:eastAsiaTheme="minorHAnsi" w:hAnsi="Arial" w:cs="Arial"/>
          <w:sz w:val="28"/>
          <w:szCs w:val="28"/>
        </w:rPr>
        <w:t xml:space="preserve"> </w:t>
      </w:r>
      <w:r w:rsidR="00E27653">
        <w:rPr>
          <w:rFonts w:ascii="Arial" w:eastAsiaTheme="minorHAnsi" w:hAnsi="Arial" w:cs="Arial"/>
          <w:sz w:val="28"/>
          <w:szCs w:val="28"/>
        </w:rPr>
        <w:t>культурного развития страны (наглядное тому подтверждение – выдающиеся достижения в области литературы, музыки, живописи и т.д.).</w:t>
      </w:r>
    </w:p>
    <w:p w:rsidR="00E27653" w:rsidRDefault="00E27653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Внешняя политика России</w:t>
      </w:r>
      <w:r w:rsidR="00E10AC6">
        <w:rPr>
          <w:rFonts w:ascii="Arial" w:eastAsiaTheme="minorHAnsi" w:hAnsi="Arial" w:cs="Arial"/>
          <w:sz w:val="28"/>
          <w:szCs w:val="28"/>
        </w:rPr>
        <w:t xml:space="preserve"> отличалась миролюбивым характером: Александр </w:t>
      </w:r>
      <w:r w:rsidR="00E10AC6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E10AC6" w:rsidRPr="00E10AC6">
        <w:rPr>
          <w:rFonts w:ascii="Arial" w:eastAsiaTheme="minorHAnsi" w:hAnsi="Arial" w:cs="Arial"/>
          <w:sz w:val="28"/>
          <w:szCs w:val="28"/>
        </w:rPr>
        <w:t xml:space="preserve"> </w:t>
      </w:r>
      <w:r w:rsidR="00E10AC6">
        <w:rPr>
          <w:rFonts w:ascii="Arial" w:eastAsiaTheme="minorHAnsi" w:hAnsi="Arial" w:cs="Arial"/>
          <w:sz w:val="28"/>
          <w:szCs w:val="28"/>
        </w:rPr>
        <w:t xml:space="preserve">не допустил ни одного военного конфликта (если не считать краткий инцидент на афганской границе). </w:t>
      </w:r>
      <w:r w:rsidR="00FD1B9A">
        <w:rPr>
          <w:rFonts w:ascii="Arial" w:eastAsiaTheme="minorHAnsi" w:hAnsi="Arial" w:cs="Arial"/>
          <w:sz w:val="28"/>
          <w:szCs w:val="28"/>
        </w:rPr>
        <w:t xml:space="preserve">Современные историки предполагают, что если бы правление предпоследнего императора России не прервалось раньше времени, не было бы в её истории кровавых событий ХХ </w:t>
      </w:r>
      <w:r w:rsidR="008264CA">
        <w:rPr>
          <w:rFonts w:ascii="Arial" w:eastAsiaTheme="minorHAnsi" w:hAnsi="Arial" w:cs="Arial"/>
          <w:sz w:val="28"/>
          <w:szCs w:val="28"/>
        </w:rPr>
        <w:t>века</w:t>
      </w:r>
      <w:r w:rsidR="00713111">
        <w:rPr>
          <w:rFonts w:ascii="Arial" w:eastAsiaTheme="minorHAnsi" w:hAnsi="Arial" w:cs="Arial"/>
          <w:sz w:val="28"/>
          <w:szCs w:val="28"/>
        </w:rPr>
        <w:t>,</w:t>
      </w:r>
      <w:r w:rsidR="008264CA">
        <w:rPr>
          <w:rFonts w:ascii="Arial" w:eastAsiaTheme="minorHAnsi" w:hAnsi="Arial" w:cs="Arial"/>
          <w:sz w:val="28"/>
          <w:szCs w:val="28"/>
        </w:rPr>
        <w:t xml:space="preserve"> и наша страна не потерпела такого глобального крушения.</w:t>
      </w:r>
    </w:p>
    <w:p w:rsidR="00713111" w:rsidRPr="00907CFE" w:rsidRDefault="00713111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Великий князь Кирилл Владимирович считал, что смерть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713111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была «началом конца» </w:t>
      </w:r>
      <w:r w:rsidRPr="00713111">
        <w:rPr>
          <w:rFonts w:ascii="Arial" w:eastAsiaTheme="minorHAnsi" w:hAnsi="Arial" w:cs="Arial"/>
          <w:sz w:val="28"/>
          <w:szCs w:val="28"/>
        </w:rPr>
        <w:t>[</w:t>
      </w:r>
      <w:r w:rsidR="007C26DD">
        <w:rPr>
          <w:rFonts w:ascii="Arial" w:eastAsiaTheme="minorHAnsi" w:hAnsi="Arial" w:cs="Arial"/>
          <w:sz w:val="28"/>
          <w:szCs w:val="28"/>
        </w:rPr>
        <w:t>Мещерский; 44</w:t>
      </w:r>
      <w:r w:rsidRPr="00713111">
        <w:rPr>
          <w:rFonts w:ascii="Arial" w:eastAsiaTheme="minorHAnsi" w:hAnsi="Arial" w:cs="Arial"/>
          <w:sz w:val="28"/>
          <w:szCs w:val="28"/>
        </w:rPr>
        <w:t>]</w:t>
      </w:r>
      <w:r w:rsidR="007C26DD">
        <w:rPr>
          <w:rFonts w:ascii="Arial" w:eastAsiaTheme="minorHAnsi" w:hAnsi="Arial" w:cs="Arial"/>
          <w:sz w:val="28"/>
          <w:szCs w:val="28"/>
        </w:rPr>
        <w:t xml:space="preserve">. </w:t>
      </w:r>
      <w:r w:rsidR="000E5435">
        <w:rPr>
          <w:rFonts w:ascii="Arial" w:eastAsiaTheme="minorHAnsi" w:hAnsi="Arial" w:cs="Arial"/>
          <w:sz w:val="28"/>
          <w:szCs w:val="28"/>
        </w:rPr>
        <w:t xml:space="preserve">Примечательны слова В.О. Ключевского, который оценивал деятельность Александра </w:t>
      </w:r>
      <w:r w:rsidR="000E5435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0E5435" w:rsidRPr="000E5435">
        <w:rPr>
          <w:rFonts w:ascii="Arial" w:eastAsiaTheme="minorHAnsi" w:hAnsi="Arial" w:cs="Arial"/>
          <w:sz w:val="28"/>
          <w:szCs w:val="28"/>
        </w:rPr>
        <w:t xml:space="preserve"> </w:t>
      </w:r>
      <w:r w:rsidR="000E5435">
        <w:rPr>
          <w:rFonts w:ascii="Arial" w:eastAsiaTheme="minorHAnsi" w:hAnsi="Arial" w:cs="Arial"/>
          <w:sz w:val="28"/>
          <w:szCs w:val="28"/>
        </w:rPr>
        <w:t xml:space="preserve">следующим образом: «В царствование Александра </w:t>
      </w:r>
      <w:r w:rsidR="000E5435" w:rsidRPr="000E5435">
        <w:rPr>
          <w:rFonts w:ascii="Arial" w:eastAsiaTheme="minorHAnsi" w:hAnsi="Arial" w:cs="Arial"/>
          <w:sz w:val="28"/>
          <w:szCs w:val="28"/>
        </w:rPr>
        <w:t>III</w:t>
      </w:r>
      <w:r w:rsidR="000E5435">
        <w:rPr>
          <w:rFonts w:ascii="Arial" w:eastAsiaTheme="minorHAnsi" w:hAnsi="Arial" w:cs="Arial"/>
          <w:sz w:val="28"/>
          <w:szCs w:val="28"/>
        </w:rPr>
        <w:t xml:space="preserve"> мы на глазах одного поколения </w:t>
      </w:r>
      <w:r w:rsidR="00172FEC">
        <w:rPr>
          <w:rFonts w:ascii="Arial" w:eastAsiaTheme="minorHAnsi" w:hAnsi="Arial" w:cs="Arial"/>
          <w:sz w:val="28"/>
          <w:szCs w:val="28"/>
        </w:rPr>
        <w:t xml:space="preserve">мирно совершили в своём государственном строе ряд глубоких реформ в духе христианских правил, следовательно, в духе европейских начал – таких реформ, которые стоили Западной Европе вековых и часто бурных усилий, а эта Европа продолжала видеть в нас представителей монгольской </w:t>
      </w:r>
      <w:r w:rsidR="00062F7C">
        <w:rPr>
          <w:rFonts w:ascii="Arial" w:eastAsiaTheme="minorHAnsi" w:hAnsi="Arial" w:cs="Arial"/>
          <w:sz w:val="28"/>
          <w:szCs w:val="28"/>
        </w:rPr>
        <w:t xml:space="preserve">косности </w:t>
      </w:r>
      <w:r w:rsidR="00062F7C" w:rsidRPr="00062F7C">
        <w:rPr>
          <w:rFonts w:ascii="Arial" w:eastAsiaTheme="minorHAnsi" w:hAnsi="Arial" w:cs="Arial"/>
          <w:sz w:val="28"/>
          <w:szCs w:val="28"/>
        </w:rPr>
        <w:t>&lt;</w:t>
      </w:r>
      <w:r w:rsidR="00062F7C">
        <w:rPr>
          <w:rFonts w:ascii="Arial" w:eastAsiaTheme="minorHAnsi" w:hAnsi="Arial" w:cs="Arial"/>
          <w:sz w:val="28"/>
          <w:szCs w:val="28"/>
        </w:rPr>
        <w:t>…</w:t>
      </w:r>
      <w:r w:rsidR="00062F7C" w:rsidRPr="00062F7C">
        <w:rPr>
          <w:rFonts w:ascii="Arial" w:eastAsiaTheme="minorHAnsi" w:hAnsi="Arial" w:cs="Arial"/>
          <w:sz w:val="28"/>
          <w:szCs w:val="28"/>
        </w:rPr>
        <w:t>&gt;</w:t>
      </w:r>
      <w:r w:rsidR="00062F7C">
        <w:rPr>
          <w:rFonts w:ascii="Arial" w:eastAsiaTheme="minorHAnsi" w:hAnsi="Arial" w:cs="Arial"/>
          <w:sz w:val="28"/>
          <w:szCs w:val="28"/>
        </w:rPr>
        <w:t xml:space="preserve">. </w:t>
      </w:r>
      <w:r w:rsidR="00CA30C8">
        <w:rPr>
          <w:rFonts w:ascii="Arial" w:eastAsiaTheme="minorHAnsi" w:hAnsi="Arial" w:cs="Arial"/>
          <w:sz w:val="28"/>
          <w:szCs w:val="28"/>
        </w:rPr>
        <w:t xml:space="preserve">По словам Ключевского, </w:t>
      </w:r>
      <w:r w:rsidR="00062F7C">
        <w:rPr>
          <w:rFonts w:ascii="Arial" w:eastAsiaTheme="minorHAnsi" w:hAnsi="Arial" w:cs="Arial"/>
          <w:sz w:val="28"/>
          <w:szCs w:val="28"/>
        </w:rPr>
        <w:t xml:space="preserve">Александр </w:t>
      </w:r>
      <w:r w:rsidR="00062F7C" w:rsidRPr="00062F7C">
        <w:rPr>
          <w:rFonts w:ascii="Arial" w:eastAsiaTheme="minorHAnsi" w:hAnsi="Arial" w:cs="Arial"/>
          <w:sz w:val="28"/>
          <w:szCs w:val="28"/>
        </w:rPr>
        <w:t>III</w:t>
      </w:r>
      <w:r w:rsidR="00062F7C">
        <w:rPr>
          <w:rFonts w:ascii="Arial" w:eastAsiaTheme="minorHAnsi" w:hAnsi="Arial" w:cs="Arial"/>
          <w:sz w:val="28"/>
          <w:szCs w:val="28"/>
        </w:rPr>
        <w:t xml:space="preserve"> </w:t>
      </w:r>
      <w:r w:rsidR="00CA30C8">
        <w:rPr>
          <w:rFonts w:ascii="Arial" w:eastAsiaTheme="minorHAnsi" w:hAnsi="Arial" w:cs="Arial"/>
          <w:sz w:val="28"/>
          <w:szCs w:val="28"/>
        </w:rPr>
        <w:t>заставил Европу признать, что «Царь русского народа был и государем международного мира, и этим самым подтвердила историческое признание России»</w:t>
      </w:r>
      <w:r w:rsidR="00907CFE">
        <w:rPr>
          <w:rFonts w:ascii="Arial" w:eastAsiaTheme="minorHAnsi" w:hAnsi="Arial" w:cs="Arial"/>
          <w:sz w:val="28"/>
          <w:szCs w:val="28"/>
        </w:rPr>
        <w:t xml:space="preserve">, он «увеличил количество добра в нравственном обороте человечества, ободрил и приподнял историческую мысль, русское национальное сознание» </w:t>
      </w:r>
      <w:r w:rsidR="00907CFE" w:rsidRPr="00907CFE">
        <w:rPr>
          <w:rFonts w:ascii="Arial" w:eastAsiaTheme="minorHAnsi" w:hAnsi="Arial" w:cs="Arial"/>
          <w:sz w:val="28"/>
          <w:szCs w:val="28"/>
        </w:rPr>
        <w:t>[</w:t>
      </w:r>
      <w:r w:rsidR="00907CFE">
        <w:rPr>
          <w:rFonts w:ascii="Arial" w:eastAsiaTheme="minorHAnsi" w:hAnsi="Arial" w:cs="Arial"/>
          <w:sz w:val="28"/>
          <w:szCs w:val="28"/>
        </w:rPr>
        <w:t>Ключевский; 228</w:t>
      </w:r>
      <w:r w:rsidR="00907CFE" w:rsidRPr="00907CFE">
        <w:rPr>
          <w:rFonts w:ascii="Arial" w:eastAsiaTheme="minorHAnsi" w:hAnsi="Arial" w:cs="Arial"/>
          <w:sz w:val="28"/>
          <w:szCs w:val="28"/>
        </w:rPr>
        <w:t>]</w:t>
      </w:r>
      <w:r w:rsidR="00907CFE">
        <w:rPr>
          <w:rFonts w:ascii="Arial" w:eastAsiaTheme="minorHAnsi" w:hAnsi="Arial" w:cs="Arial"/>
          <w:sz w:val="28"/>
          <w:szCs w:val="28"/>
        </w:rPr>
        <w:t>. Сегодня эти слова заставляют задуматься о многом.</w:t>
      </w:r>
    </w:p>
    <w:p w:rsidR="008264CA" w:rsidRPr="00FD1B9A" w:rsidRDefault="008264CA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DE047C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085D98">
        <w:rPr>
          <w:rFonts w:ascii="Arial" w:eastAsiaTheme="minorHAnsi" w:hAnsi="Arial" w:cs="Arial"/>
          <w:sz w:val="28"/>
          <w:szCs w:val="28"/>
        </w:rPr>
        <w:br/>
      </w:r>
      <w:r w:rsidR="00DE047C">
        <w:rPr>
          <w:rFonts w:ascii="Arial" w:eastAsiaTheme="minorHAnsi" w:hAnsi="Arial" w:cs="Arial"/>
          <w:sz w:val="28"/>
          <w:szCs w:val="28"/>
        </w:rPr>
        <w:br w:type="page"/>
      </w:r>
    </w:p>
    <w:p w:rsidR="00234632" w:rsidRPr="00622701" w:rsidRDefault="00234632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622701">
        <w:rPr>
          <w:rFonts w:ascii="Arial" w:eastAsiaTheme="minorHAnsi" w:hAnsi="Arial" w:cs="Arial"/>
          <w:b/>
          <w:sz w:val="28"/>
          <w:szCs w:val="28"/>
        </w:rPr>
        <w:lastRenderedPageBreak/>
        <w:t>6. Список литературы.</w:t>
      </w:r>
    </w:p>
    <w:p w:rsidR="005959FA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FA380D" w:rsidRPr="00FA380D">
        <w:rPr>
          <w:rFonts w:ascii="Arial" w:eastAsiaTheme="minorHAnsi" w:hAnsi="Arial" w:cs="Arial"/>
          <w:sz w:val="28"/>
          <w:szCs w:val="28"/>
        </w:rPr>
        <w:t>Божерянов</w:t>
      </w:r>
      <w:proofErr w:type="spellEnd"/>
      <w:r w:rsidR="00FA380D" w:rsidRPr="00FA380D">
        <w:rPr>
          <w:rFonts w:ascii="Arial" w:eastAsiaTheme="minorHAnsi" w:hAnsi="Arial" w:cs="Arial"/>
          <w:sz w:val="28"/>
          <w:szCs w:val="28"/>
        </w:rPr>
        <w:t xml:space="preserve"> И.Н. Триста лет царствования дома Романовых. Репринтное издание /И.Н. Божерянов. – М.: Ассоциация «Информ-Эко», 1990. – 174 с.</w:t>
      </w:r>
    </w:p>
    <w:p w:rsidR="00C70E2E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FA380D">
        <w:rPr>
          <w:rFonts w:ascii="Arial" w:eastAsiaTheme="minorHAnsi" w:hAnsi="Arial" w:cs="Arial"/>
          <w:sz w:val="28"/>
          <w:szCs w:val="28"/>
        </w:rPr>
        <w:t xml:space="preserve">Боханов А.Н. </w:t>
      </w:r>
      <w:r w:rsidR="001851F3">
        <w:rPr>
          <w:rFonts w:ascii="Arial" w:eastAsiaTheme="minorHAnsi" w:hAnsi="Arial" w:cs="Arial"/>
          <w:sz w:val="28"/>
          <w:szCs w:val="28"/>
        </w:rPr>
        <w:t xml:space="preserve">Александр </w:t>
      </w:r>
      <w:r w:rsidR="001851F3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904CBE">
        <w:rPr>
          <w:rFonts w:ascii="Arial" w:eastAsiaTheme="minorHAnsi" w:hAnsi="Arial" w:cs="Arial"/>
          <w:sz w:val="28"/>
          <w:szCs w:val="28"/>
        </w:rPr>
        <w:t>/ А.Н. Боханов</w:t>
      </w:r>
      <w:r w:rsidR="001851F3">
        <w:rPr>
          <w:rFonts w:ascii="Arial" w:eastAsiaTheme="minorHAnsi" w:hAnsi="Arial" w:cs="Arial"/>
          <w:sz w:val="28"/>
          <w:szCs w:val="28"/>
        </w:rPr>
        <w:t>. – М.: Вече, 2007. – 448 с.</w:t>
      </w:r>
    </w:p>
    <w:p w:rsidR="00622701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622701">
        <w:rPr>
          <w:rFonts w:ascii="Arial" w:eastAsiaTheme="minorHAnsi" w:hAnsi="Arial" w:cs="Arial"/>
          <w:sz w:val="28"/>
          <w:szCs w:val="28"/>
        </w:rPr>
        <w:t xml:space="preserve">Зайончковский </w:t>
      </w:r>
      <w:r w:rsidR="00E532B1">
        <w:rPr>
          <w:rFonts w:ascii="Arial" w:eastAsiaTheme="minorHAnsi" w:hAnsi="Arial" w:cs="Arial"/>
          <w:sz w:val="28"/>
          <w:szCs w:val="28"/>
        </w:rPr>
        <w:t xml:space="preserve">П.А. </w:t>
      </w:r>
      <w:r w:rsidR="00E532B1" w:rsidRPr="00E532B1">
        <w:rPr>
          <w:rFonts w:ascii="Arial" w:eastAsiaTheme="minorHAnsi" w:hAnsi="Arial" w:cs="Arial"/>
          <w:sz w:val="28"/>
          <w:szCs w:val="28"/>
        </w:rPr>
        <w:t>Самодержавие и русская армия на рубеже XIX-XX столетий</w:t>
      </w:r>
      <w:r w:rsidR="00E532B1">
        <w:rPr>
          <w:rFonts w:ascii="Arial" w:eastAsiaTheme="minorHAnsi" w:hAnsi="Arial" w:cs="Arial"/>
          <w:sz w:val="28"/>
          <w:szCs w:val="28"/>
        </w:rPr>
        <w:t>//</w:t>
      </w:r>
      <w:r w:rsidR="00194C92" w:rsidRPr="00194C92">
        <w:rPr>
          <w:rFonts w:ascii="Arial" w:eastAsiaTheme="minorHAnsi" w:hAnsi="Arial" w:cs="Arial"/>
          <w:sz w:val="28"/>
          <w:szCs w:val="28"/>
        </w:rPr>
        <w:t xml:space="preserve">//Отечественная история с древнейших времён до 1917 года. Энциклопедия. – М.: Большая Российская энциклопедия, 1994. – 688 с. </w:t>
      </w:r>
      <w:r w:rsidR="00E532B1">
        <w:rPr>
          <w:rFonts w:ascii="Arial" w:eastAsiaTheme="minorHAnsi" w:hAnsi="Arial" w:cs="Arial"/>
          <w:sz w:val="28"/>
          <w:szCs w:val="28"/>
        </w:rPr>
        <w:t xml:space="preserve"> </w:t>
      </w:r>
    </w:p>
    <w:p w:rsidR="009B32B9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4.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C70E2E">
        <w:rPr>
          <w:rFonts w:ascii="Arial" w:eastAsiaTheme="minorHAnsi" w:hAnsi="Arial" w:cs="Arial"/>
          <w:sz w:val="28"/>
          <w:szCs w:val="28"/>
        </w:rPr>
        <w:t>Захаревич</w:t>
      </w:r>
      <w:proofErr w:type="spellEnd"/>
      <w:r w:rsidR="00C70E2E">
        <w:rPr>
          <w:rFonts w:ascii="Arial" w:eastAsiaTheme="minorHAnsi" w:hAnsi="Arial" w:cs="Arial"/>
          <w:sz w:val="28"/>
          <w:szCs w:val="28"/>
        </w:rPr>
        <w:t xml:space="preserve"> А.В. История Отечества</w:t>
      </w:r>
      <w:r w:rsidR="00BE6B24">
        <w:rPr>
          <w:rFonts w:ascii="Arial" w:eastAsiaTheme="minorHAnsi" w:hAnsi="Arial" w:cs="Arial"/>
          <w:sz w:val="28"/>
          <w:szCs w:val="28"/>
        </w:rPr>
        <w:t>/А.В. Захаревич</w:t>
      </w:r>
      <w:r w:rsidR="00C70E2E">
        <w:rPr>
          <w:rFonts w:ascii="Arial" w:eastAsiaTheme="minorHAnsi" w:hAnsi="Arial" w:cs="Arial"/>
          <w:sz w:val="28"/>
          <w:szCs w:val="28"/>
        </w:rPr>
        <w:t xml:space="preserve">. – М.: ИТК.: Дашков и К˚, 2005. – 756 с. </w:t>
      </w:r>
    </w:p>
    <w:p w:rsidR="005959FA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Pr="009B32B9">
        <w:rPr>
          <w:rFonts w:ascii="Arial" w:eastAsiaTheme="minorHAnsi" w:hAnsi="Arial" w:cs="Arial"/>
          <w:sz w:val="28"/>
          <w:szCs w:val="28"/>
        </w:rPr>
        <w:t>Ключевский В.О. Избранные лекции «Курса русской истории» / В. О. Ключевский. – Ростов н/Д: Феникс, 2002. – 672 с.</w:t>
      </w:r>
      <w:r w:rsidR="001851F3">
        <w:rPr>
          <w:rFonts w:ascii="Arial" w:eastAsiaTheme="minorHAnsi" w:hAnsi="Arial" w:cs="Arial"/>
          <w:sz w:val="28"/>
          <w:szCs w:val="28"/>
        </w:rPr>
        <w:t xml:space="preserve"> </w:t>
      </w:r>
    </w:p>
    <w:p w:rsidR="00B94BD2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B94BD2">
        <w:rPr>
          <w:rFonts w:ascii="Arial" w:eastAsiaTheme="minorHAnsi" w:hAnsi="Arial" w:cs="Arial"/>
          <w:sz w:val="28"/>
          <w:szCs w:val="28"/>
        </w:rPr>
        <w:t>Майорова</w:t>
      </w:r>
      <w:proofErr w:type="spellEnd"/>
      <w:r w:rsidR="00B94BD2">
        <w:rPr>
          <w:rFonts w:ascii="Arial" w:eastAsiaTheme="minorHAnsi" w:hAnsi="Arial" w:cs="Arial"/>
          <w:sz w:val="28"/>
          <w:szCs w:val="28"/>
        </w:rPr>
        <w:t xml:space="preserve"> Е.И. Александр </w:t>
      </w:r>
      <w:r w:rsidR="00B94BD2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B94BD2" w:rsidRPr="00B94BD2">
        <w:rPr>
          <w:rFonts w:ascii="Arial" w:eastAsiaTheme="minorHAnsi" w:hAnsi="Arial" w:cs="Arial"/>
          <w:sz w:val="28"/>
          <w:szCs w:val="28"/>
        </w:rPr>
        <w:t xml:space="preserve"> </w:t>
      </w:r>
      <w:r w:rsidR="00B94BD2">
        <w:rPr>
          <w:rFonts w:ascii="Arial" w:eastAsiaTheme="minorHAnsi" w:hAnsi="Arial" w:cs="Arial"/>
          <w:sz w:val="28"/>
          <w:szCs w:val="28"/>
        </w:rPr>
        <w:t>–</w:t>
      </w:r>
      <w:r w:rsidR="00B94BD2" w:rsidRPr="00B94BD2">
        <w:rPr>
          <w:rFonts w:ascii="Arial" w:eastAsiaTheme="minorHAnsi" w:hAnsi="Arial" w:cs="Arial"/>
          <w:sz w:val="28"/>
          <w:szCs w:val="28"/>
        </w:rPr>
        <w:t xml:space="preserve"> </w:t>
      </w:r>
      <w:r w:rsidR="00B94BD2">
        <w:rPr>
          <w:rFonts w:ascii="Arial" w:eastAsiaTheme="minorHAnsi" w:hAnsi="Arial" w:cs="Arial"/>
          <w:sz w:val="28"/>
          <w:szCs w:val="28"/>
        </w:rPr>
        <w:t xml:space="preserve">богатырь на русском троне/Е.И. Майорова. – М.: Вече, 2012. – 288 с. </w:t>
      </w:r>
    </w:p>
    <w:p w:rsidR="00E0716D" w:rsidRPr="00E0716D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7.</w:t>
      </w:r>
      <w:r w:rsidR="00E0716D">
        <w:rPr>
          <w:rFonts w:ascii="Arial" w:eastAsiaTheme="minorHAnsi" w:hAnsi="Arial" w:cs="Arial"/>
          <w:sz w:val="28"/>
          <w:szCs w:val="28"/>
        </w:rPr>
        <w:t xml:space="preserve">Мещерский В.П. Император Александр </w:t>
      </w:r>
      <w:r w:rsidR="00E0716D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E0716D">
        <w:rPr>
          <w:rFonts w:ascii="Arial" w:eastAsiaTheme="minorHAnsi" w:hAnsi="Arial" w:cs="Arial"/>
          <w:sz w:val="28"/>
          <w:szCs w:val="28"/>
        </w:rPr>
        <w:t xml:space="preserve">//Мещерский В.П. </w:t>
      </w:r>
      <w:proofErr w:type="spellStart"/>
      <w:r w:rsidR="00E0716D">
        <w:rPr>
          <w:rFonts w:ascii="Arial" w:eastAsiaTheme="minorHAnsi" w:hAnsi="Arial" w:cs="Arial"/>
          <w:sz w:val="28"/>
          <w:szCs w:val="28"/>
        </w:rPr>
        <w:t>Воспоминания</w:t>
      </w:r>
      <w:proofErr w:type="gramStart"/>
      <w:r w:rsidR="00E0716D">
        <w:rPr>
          <w:rFonts w:ascii="Arial" w:eastAsiaTheme="minorHAnsi" w:hAnsi="Arial" w:cs="Arial"/>
          <w:sz w:val="28"/>
          <w:szCs w:val="28"/>
        </w:rPr>
        <w:t>.В</w:t>
      </w:r>
      <w:proofErr w:type="spellEnd"/>
      <w:proofErr w:type="gramEnd"/>
      <w:r w:rsidR="00E0716D">
        <w:rPr>
          <w:rFonts w:ascii="Arial" w:eastAsiaTheme="minorHAnsi" w:hAnsi="Arial" w:cs="Arial"/>
          <w:sz w:val="28"/>
          <w:szCs w:val="28"/>
        </w:rPr>
        <w:t xml:space="preserve"> 3 т. Т.2. – М.: </w:t>
      </w:r>
      <w:proofErr w:type="spellStart"/>
      <w:r w:rsidR="00E0716D">
        <w:rPr>
          <w:rFonts w:ascii="Arial" w:eastAsiaTheme="minorHAnsi" w:hAnsi="Arial" w:cs="Arial"/>
          <w:sz w:val="28"/>
          <w:szCs w:val="28"/>
        </w:rPr>
        <w:t>Эксмо</w:t>
      </w:r>
      <w:proofErr w:type="spellEnd"/>
      <w:r w:rsidR="00E0716D">
        <w:rPr>
          <w:rFonts w:ascii="Arial" w:eastAsiaTheme="minorHAnsi" w:hAnsi="Arial" w:cs="Arial"/>
          <w:sz w:val="28"/>
          <w:szCs w:val="28"/>
        </w:rPr>
        <w:t xml:space="preserve">, 2001. – 386с. </w:t>
      </w:r>
    </w:p>
    <w:p w:rsidR="00904CBE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904CBE">
        <w:rPr>
          <w:rFonts w:ascii="Arial" w:eastAsiaTheme="minorHAnsi" w:hAnsi="Arial" w:cs="Arial"/>
          <w:sz w:val="28"/>
          <w:szCs w:val="28"/>
        </w:rPr>
        <w:t>Мунчаев Ш.</w:t>
      </w:r>
      <w:r w:rsidR="00F55CA3">
        <w:rPr>
          <w:rFonts w:ascii="Arial" w:eastAsiaTheme="minorHAnsi" w:hAnsi="Arial" w:cs="Arial"/>
          <w:sz w:val="28"/>
          <w:szCs w:val="28"/>
        </w:rPr>
        <w:t xml:space="preserve">М., Устинов В.М. История России /Ш.М. Мунчаев, В.М. Устинов. – М.: Норма, 2008. – 784 </w:t>
      </w:r>
      <w:proofErr w:type="gramStart"/>
      <w:r w:rsidR="00F55CA3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F55CA3">
        <w:rPr>
          <w:rFonts w:ascii="Arial" w:eastAsiaTheme="minorHAnsi" w:hAnsi="Arial" w:cs="Arial"/>
          <w:sz w:val="28"/>
          <w:szCs w:val="28"/>
        </w:rPr>
        <w:t xml:space="preserve">. </w:t>
      </w:r>
    </w:p>
    <w:p w:rsidR="00F55CA3" w:rsidRPr="00B94BD2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9.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F55CA3">
        <w:rPr>
          <w:rFonts w:ascii="Arial" w:eastAsiaTheme="minorHAnsi" w:hAnsi="Arial" w:cs="Arial"/>
          <w:sz w:val="28"/>
          <w:szCs w:val="28"/>
        </w:rPr>
        <w:t xml:space="preserve">Олейников Д.И. </w:t>
      </w:r>
      <w:r w:rsidR="00647373">
        <w:rPr>
          <w:rFonts w:ascii="Arial" w:eastAsiaTheme="minorHAnsi" w:hAnsi="Arial" w:cs="Arial"/>
          <w:sz w:val="28"/>
          <w:szCs w:val="28"/>
        </w:rPr>
        <w:t xml:space="preserve">История России с 1801 по 1917. Курс лекций/ Д.И. Олейников. – М.: Дрофа, 2005. – 414 </w:t>
      </w:r>
      <w:proofErr w:type="gramStart"/>
      <w:r w:rsidR="00647373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647373">
        <w:rPr>
          <w:rFonts w:ascii="Arial" w:eastAsiaTheme="minorHAnsi" w:hAnsi="Arial" w:cs="Arial"/>
          <w:sz w:val="28"/>
          <w:szCs w:val="28"/>
        </w:rPr>
        <w:t>.</w:t>
      </w:r>
    </w:p>
    <w:p w:rsidR="005959FA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10.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r w:rsidR="005959FA">
        <w:rPr>
          <w:rFonts w:ascii="Arial" w:eastAsiaTheme="minorHAnsi" w:hAnsi="Arial" w:cs="Arial"/>
          <w:sz w:val="28"/>
          <w:szCs w:val="28"/>
        </w:rPr>
        <w:t xml:space="preserve">Труайя А. Александр </w:t>
      </w:r>
      <w:r w:rsidR="005959FA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904CBE">
        <w:rPr>
          <w:rFonts w:ascii="Arial" w:eastAsiaTheme="minorHAnsi" w:hAnsi="Arial" w:cs="Arial"/>
          <w:sz w:val="28"/>
          <w:szCs w:val="28"/>
        </w:rPr>
        <w:t xml:space="preserve"> / А. Труайя</w:t>
      </w:r>
      <w:r w:rsidR="00722F0E">
        <w:rPr>
          <w:rFonts w:ascii="Arial" w:eastAsiaTheme="minorHAnsi" w:hAnsi="Arial" w:cs="Arial"/>
          <w:sz w:val="28"/>
          <w:szCs w:val="28"/>
        </w:rPr>
        <w:t xml:space="preserve">. – М.: </w:t>
      </w:r>
      <w:proofErr w:type="spellStart"/>
      <w:r w:rsidR="00722F0E">
        <w:rPr>
          <w:rFonts w:ascii="Arial" w:eastAsiaTheme="minorHAnsi" w:hAnsi="Arial" w:cs="Arial"/>
          <w:sz w:val="28"/>
          <w:szCs w:val="28"/>
        </w:rPr>
        <w:t>Эксмо</w:t>
      </w:r>
      <w:proofErr w:type="spellEnd"/>
      <w:r w:rsidR="00722F0E">
        <w:rPr>
          <w:rFonts w:ascii="Arial" w:eastAsiaTheme="minorHAnsi" w:hAnsi="Arial" w:cs="Arial"/>
          <w:sz w:val="28"/>
          <w:szCs w:val="28"/>
        </w:rPr>
        <w:t xml:space="preserve">, 2008. – 272 с. </w:t>
      </w:r>
    </w:p>
    <w:p w:rsidR="00FA380D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11.</w:t>
      </w:r>
      <w:r w:rsidR="0051740B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FA380D" w:rsidRPr="00FA380D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FA380D" w:rsidRPr="00FA380D">
        <w:rPr>
          <w:rFonts w:ascii="Arial" w:eastAsiaTheme="minorHAnsi" w:hAnsi="Arial" w:cs="Arial"/>
          <w:sz w:val="28"/>
          <w:szCs w:val="28"/>
        </w:rPr>
        <w:t xml:space="preserve"> Е.Ф. История России 862 – 1917 гг. / Е.Ф. </w:t>
      </w:r>
      <w:proofErr w:type="spellStart"/>
      <w:r w:rsidR="00FA380D" w:rsidRPr="00FA380D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FA380D" w:rsidRPr="00FA380D">
        <w:rPr>
          <w:rFonts w:ascii="Arial" w:eastAsiaTheme="minorHAnsi" w:hAnsi="Arial" w:cs="Arial"/>
          <w:sz w:val="28"/>
          <w:szCs w:val="28"/>
        </w:rPr>
        <w:t xml:space="preserve">. – М.: Аграф, 1997. – 736 </w:t>
      </w:r>
      <w:proofErr w:type="gramStart"/>
      <w:r w:rsidR="00FA380D" w:rsidRPr="00FA380D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FA380D" w:rsidRPr="00FA380D">
        <w:rPr>
          <w:rFonts w:ascii="Arial" w:eastAsiaTheme="minorHAnsi" w:hAnsi="Arial" w:cs="Arial"/>
          <w:sz w:val="28"/>
          <w:szCs w:val="28"/>
        </w:rPr>
        <w:t>.</w:t>
      </w:r>
    </w:p>
    <w:p w:rsidR="00AF463F" w:rsidRPr="00722F0E" w:rsidRDefault="009B32B9" w:rsidP="00833C3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12.</w:t>
      </w:r>
      <w:r w:rsidR="00AF463F">
        <w:rPr>
          <w:rFonts w:ascii="Arial" w:eastAsiaTheme="minorHAnsi" w:hAnsi="Arial" w:cs="Arial"/>
          <w:sz w:val="28"/>
          <w:szCs w:val="28"/>
        </w:rPr>
        <w:t xml:space="preserve">Шульга В.В. </w:t>
      </w:r>
      <w:r w:rsidR="00AF463F" w:rsidRPr="00AF463F">
        <w:rPr>
          <w:rFonts w:ascii="Arial" w:eastAsiaTheme="minorHAnsi" w:hAnsi="Arial" w:cs="Arial"/>
          <w:sz w:val="28"/>
          <w:szCs w:val="28"/>
        </w:rPr>
        <w:t>Военно-политическая деятельность Александра III</w:t>
      </w:r>
      <w:r w:rsidR="00AF463F">
        <w:rPr>
          <w:rFonts w:ascii="Arial" w:eastAsiaTheme="minorHAnsi" w:hAnsi="Arial" w:cs="Arial"/>
          <w:sz w:val="28"/>
          <w:szCs w:val="28"/>
        </w:rPr>
        <w:t>. Диссертация на соискание учёной степени кандидата исторических наук. /В.В. Шульга. – М., 2010. – 224 с.</w:t>
      </w:r>
    </w:p>
    <w:sectPr w:rsidR="00AF463F" w:rsidRPr="00722F0E" w:rsidSect="005A7B0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32"/>
    <w:rsid w:val="000004E4"/>
    <w:rsid w:val="00000C79"/>
    <w:rsid w:val="00002718"/>
    <w:rsid w:val="00003411"/>
    <w:rsid w:val="00004200"/>
    <w:rsid w:val="00004ED5"/>
    <w:rsid w:val="0000611B"/>
    <w:rsid w:val="0000764E"/>
    <w:rsid w:val="0001054F"/>
    <w:rsid w:val="00011406"/>
    <w:rsid w:val="00011529"/>
    <w:rsid w:val="00014F81"/>
    <w:rsid w:val="00020F94"/>
    <w:rsid w:val="00022108"/>
    <w:rsid w:val="00022355"/>
    <w:rsid w:val="000274C4"/>
    <w:rsid w:val="000302E2"/>
    <w:rsid w:val="00030EE6"/>
    <w:rsid w:val="0004320C"/>
    <w:rsid w:val="000434AC"/>
    <w:rsid w:val="00044598"/>
    <w:rsid w:val="00045722"/>
    <w:rsid w:val="00046384"/>
    <w:rsid w:val="00046B3E"/>
    <w:rsid w:val="0004703B"/>
    <w:rsid w:val="00047B51"/>
    <w:rsid w:val="000502E4"/>
    <w:rsid w:val="0005142B"/>
    <w:rsid w:val="00052A68"/>
    <w:rsid w:val="000541DF"/>
    <w:rsid w:val="00055BEE"/>
    <w:rsid w:val="00056E15"/>
    <w:rsid w:val="0005718C"/>
    <w:rsid w:val="0005738D"/>
    <w:rsid w:val="00061436"/>
    <w:rsid w:val="00061767"/>
    <w:rsid w:val="00062F7C"/>
    <w:rsid w:val="00064A81"/>
    <w:rsid w:val="000650BA"/>
    <w:rsid w:val="00065780"/>
    <w:rsid w:val="00066E96"/>
    <w:rsid w:val="000678DD"/>
    <w:rsid w:val="000711E2"/>
    <w:rsid w:val="0007414E"/>
    <w:rsid w:val="00074FA4"/>
    <w:rsid w:val="00075F8F"/>
    <w:rsid w:val="0007713B"/>
    <w:rsid w:val="0008089D"/>
    <w:rsid w:val="00081277"/>
    <w:rsid w:val="00081D99"/>
    <w:rsid w:val="00082758"/>
    <w:rsid w:val="00082EBE"/>
    <w:rsid w:val="000835F6"/>
    <w:rsid w:val="000853E1"/>
    <w:rsid w:val="00085D98"/>
    <w:rsid w:val="00087659"/>
    <w:rsid w:val="00090B4E"/>
    <w:rsid w:val="000910FE"/>
    <w:rsid w:val="0009250E"/>
    <w:rsid w:val="000931D1"/>
    <w:rsid w:val="00093B1A"/>
    <w:rsid w:val="0009461D"/>
    <w:rsid w:val="00094FFA"/>
    <w:rsid w:val="00095B08"/>
    <w:rsid w:val="000A09C2"/>
    <w:rsid w:val="000A1808"/>
    <w:rsid w:val="000A28EF"/>
    <w:rsid w:val="000A2FF2"/>
    <w:rsid w:val="000A53DB"/>
    <w:rsid w:val="000A71C6"/>
    <w:rsid w:val="000B1B30"/>
    <w:rsid w:val="000B5A2A"/>
    <w:rsid w:val="000B6123"/>
    <w:rsid w:val="000C2062"/>
    <w:rsid w:val="000C37BB"/>
    <w:rsid w:val="000C52EE"/>
    <w:rsid w:val="000D110B"/>
    <w:rsid w:val="000D15B2"/>
    <w:rsid w:val="000D3EB1"/>
    <w:rsid w:val="000E1D3D"/>
    <w:rsid w:val="000E293D"/>
    <w:rsid w:val="000E3BCD"/>
    <w:rsid w:val="000E5435"/>
    <w:rsid w:val="000E664E"/>
    <w:rsid w:val="000E670D"/>
    <w:rsid w:val="000F64A7"/>
    <w:rsid w:val="000F79E3"/>
    <w:rsid w:val="000F7A9B"/>
    <w:rsid w:val="00100B23"/>
    <w:rsid w:val="00100FFF"/>
    <w:rsid w:val="00101DB5"/>
    <w:rsid w:val="00102534"/>
    <w:rsid w:val="001066F5"/>
    <w:rsid w:val="00114EFC"/>
    <w:rsid w:val="00120A63"/>
    <w:rsid w:val="001213C0"/>
    <w:rsid w:val="001216D6"/>
    <w:rsid w:val="00122AEE"/>
    <w:rsid w:val="0012432E"/>
    <w:rsid w:val="001248DA"/>
    <w:rsid w:val="001253C5"/>
    <w:rsid w:val="00125477"/>
    <w:rsid w:val="00125C0D"/>
    <w:rsid w:val="0012652D"/>
    <w:rsid w:val="00130868"/>
    <w:rsid w:val="00131E3E"/>
    <w:rsid w:val="00133D8D"/>
    <w:rsid w:val="00133EF6"/>
    <w:rsid w:val="0013549F"/>
    <w:rsid w:val="00137A48"/>
    <w:rsid w:val="001415BA"/>
    <w:rsid w:val="001415DB"/>
    <w:rsid w:val="001515F5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2FEC"/>
    <w:rsid w:val="0017342B"/>
    <w:rsid w:val="00176A30"/>
    <w:rsid w:val="001773A4"/>
    <w:rsid w:val="00177776"/>
    <w:rsid w:val="0017790F"/>
    <w:rsid w:val="0018061E"/>
    <w:rsid w:val="001822F1"/>
    <w:rsid w:val="001851F3"/>
    <w:rsid w:val="00185593"/>
    <w:rsid w:val="001868C1"/>
    <w:rsid w:val="00186AFA"/>
    <w:rsid w:val="00187640"/>
    <w:rsid w:val="0019141F"/>
    <w:rsid w:val="001923C1"/>
    <w:rsid w:val="00193228"/>
    <w:rsid w:val="00193FD2"/>
    <w:rsid w:val="001947DF"/>
    <w:rsid w:val="001948F1"/>
    <w:rsid w:val="00194C92"/>
    <w:rsid w:val="00195F16"/>
    <w:rsid w:val="00196ED1"/>
    <w:rsid w:val="001A2463"/>
    <w:rsid w:val="001A35A7"/>
    <w:rsid w:val="001A4343"/>
    <w:rsid w:val="001A4E0A"/>
    <w:rsid w:val="001A67B1"/>
    <w:rsid w:val="001A77E6"/>
    <w:rsid w:val="001A7D5B"/>
    <w:rsid w:val="001B166A"/>
    <w:rsid w:val="001B189B"/>
    <w:rsid w:val="001B2ABF"/>
    <w:rsid w:val="001B31D7"/>
    <w:rsid w:val="001B460F"/>
    <w:rsid w:val="001C08AA"/>
    <w:rsid w:val="001C1882"/>
    <w:rsid w:val="001C3BA3"/>
    <w:rsid w:val="001C4CDD"/>
    <w:rsid w:val="001C5EF0"/>
    <w:rsid w:val="001C68DE"/>
    <w:rsid w:val="001C6B7D"/>
    <w:rsid w:val="001D054B"/>
    <w:rsid w:val="001D449A"/>
    <w:rsid w:val="001D6B34"/>
    <w:rsid w:val="001D7410"/>
    <w:rsid w:val="001D744A"/>
    <w:rsid w:val="001D76B1"/>
    <w:rsid w:val="001D7A2C"/>
    <w:rsid w:val="001E0696"/>
    <w:rsid w:val="001E0AD4"/>
    <w:rsid w:val="001E1176"/>
    <w:rsid w:val="001E1F43"/>
    <w:rsid w:val="001E37FB"/>
    <w:rsid w:val="001E4CE2"/>
    <w:rsid w:val="001E6AED"/>
    <w:rsid w:val="001E7A85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1E65"/>
    <w:rsid w:val="0022269B"/>
    <w:rsid w:val="0022424B"/>
    <w:rsid w:val="002272BA"/>
    <w:rsid w:val="00231968"/>
    <w:rsid w:val="002339E7"/>
    <w:rsid w:val="00234632"/>
    <w:rsid w:val="00234998"/>
    <w:rsid w:val="002350E5"/>
    <w:rsid w:val="00236758"/>
    <w:rsid w:val="00236ED9"/>
    <w:rsid w:val="00240755"/>
    <w:rsid w:val="002408C7"/>
    <w:rsid w:val="002475DF"/>
    <w:rsid w:val="00247F5C"/>
    <w:rsid w:val="00253C3D"/>
    <w:rsid w:val="002554D9"/>
    <w:rsid w:val="00255BDB"/>
    <w:rsid w:val="00256016"/>
    <w:rsid w:val="00256C80"/>
    <w:rsid w:val="00256F15"/>
    <w:rsid w:val="00260EE7"/>
    <w:rsid w:val="0026155F"/>
    <w:rsid w:val="0026192D"/>
    <w:rsid w:val="002624B0"/>
    <w:rsid w:val="00264751"/>
    <w:rsid w:val="00264DE4"/>
    <w:rsid w:val="00265E99"/>
    <w:rsid w:val="002679CE"/>
    <w:rsid w:val="00267DD7"/>
    <w:rsid w:val="002707B7"/>
    <w:rsid w:val="00272A25"/>
    <w:rsid w:val="00274236"/>
    <w:rsid w:val="002826CD"/>
    <w:rsid w:val="00286CB3"/>
    <w:rsid w:val="0028790F"/>
    <w:rsid w:val="002879AF"/>
    <w:rsid w:val="002917CA"/>
    <w:rsid w:val="00292792"/>
    <w:rsid w:val="00292FA2"/>
    <w:rsid w:val="00294035"/>
    <w:rsid w:val="002964DB"/>
    <w:rsid w:val="00296623"/>
    <w:rsid w:val="002A042F"/>
    <w:rsid w:val="002A0811"/>
    <w:rsid w:val="002A1A16"/>
    <w:rsid w:val="002A29BA"/>
    <w:rsid w:val="002A29DE"/>
    <w:rsid w:val="002A43F5"/>
    <w:rsid w:val="002A65B2"/>
    <w:rsid w:val="002A6C4B"/>
    <w:rsid w:val="002A75E1"/>
    <w:rsid w:val="002B4EE0"/>
    <w:rsid w:val="002B5FCA"/>
    <w:rsid w:val="002B7C6C"/>
    <w:rsid w:val="002C03A0"/>
    <w:rsid w:val="002C1BB7"/>
    <w:rsid w:val="002C3434"/>
    <w:rsid w:val="002C611B"/>
    <w:rsid w:val="002C7F36"/>
    <w:rsid w:val="002D0694"/>
    <w:rsid w:val="002D7146"/>
    <w:rsid w:val="002E0B50"/>
    <w:rsid w:val="002E1D00"/>
    <w:rsid w:val="002E3D01"/>
    <w:rsid w:val="002E6014"/>
    <w:rsid w:val="002F2017"/>
    <w:rsid w:val="002F226C"/>
    <w:rsid w:val="002F3B87"/>
    <w:rsid w:val="002F51F0"/>
    <w:rsid w:val="002F53A0"/>
    <w:rsid w:val="003110F0"/>
    <w:rsid w:val="003120AA"/>
    <w:rsid w:val="00312CEF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1063"/>
    <w:rsid w:val="00332941"/>
    <w:rsid w:val="003376FF"/>
    <w:rsid w:val="00340A43"/>
    <w:rsid w:val="00343615"/>
    <w:rsid w:val="003438D3"/>
    <w:rsid w:val="0034490C"/>
    <w:rsid w:val="003501F5"/>
    <w:rsid w:val="003504C6"/>
    <w:rsid w:val="00350895"/>
    <w:rsid w:val="00350BC0"/>
    <w:rsid w:val="003516BB"/>
    <w:rsid w:val="00351D4E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75E68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0697"/>
    <w:rsid w:val="003A0DF8"/>
    <w:rsid w:val="003A152B"/>
    <w:rsid w:val="003A19E6"/>
    <w:rsid w:val="003A1EC9"/>
    <w:rsid w:val="003A53E6"/>
    <w:rsid w:val="003A55A0"/>
    <w:rsid w:val="003A5E0D"/>
    <w:rsid w:val="003A6A4E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5A05"/>
    <w:rsid w:val="003C6347"/>
    <w:rsid w:val="003C76EA"/>
    <w:rsid w:val="003D42DF"/>
    <w:rsid w:val="003D5463"/>
    <w:rsid w:val="003D619A"/>
    <w:rsid w:val="003E1F84"/>
    <w:rsid w:val="003E2B1F"/>
    <w:rsid w:val="003E3CA4"/>
    <w:rsid w:val="003E43D9"/>
    <w:rsid w:val="003F0339"/>
    <w:rsid w:val="003F0750"/>
    <w:rsid w:val="003F09DD"/>
    <w:rsid w:val="003F241E"/>
    <w:rsid w:val="003F2D05"/>
    <w:rsid w:val="003F3883"/>
    <w:rsid w:val="003F3A5D"/>
    <w:rsid w:val="003F449B"/>
    <w:rsid w:val="003F4D8F"/>
    <w:rsid w:val="0040008B"/>
    <w:rsid w:val="004001D9"/>
    <w:rsid w:val="00403A18"/>
    <w:rsid w:val="0040756B"/>
    <w:rsid w:val="00410B2D"/>
    <w:rsid w:val="00414A9F"/>
    <w:rsid w:val="00417373"/>
    <w:rsid w:val="00420647"/>
    <w:rsid w:val="00421CC8"/>
    <w:rsid w:val="0042313C"/>
    <w:rsid w:val="00424DF1"/>
    <w:rsid w:val="004319BF"/>
    <w:rsid w:val="0043448E"/>
    <w:rsid w:val="00435FC5"/>
    <w:rsid w:val="004376D5"/>
    <w:rsid w:val="0044503B"/>
    <w:rsid w:val="00445231"/>
    <w:rsid w:val="00446303"/>
    <w:rsid w:val="00452D8F"/>
    <w:rsid w:val="00454179"/>
    <w:rsid w:val="00454410"/>
    <w:rsid w:val="0045442B"/>
    <w:rsid w:val="0045606B"/>
    <w:rsid w:val="00456430"/>
    <w:rsid w:val="00461C28"/>
    <w:rsid w:val="0046396D"/>
    <w:rsid w:val="00464431"/>
    <w:rsid w:val="00466746"/>
    <w:rsid w:val="004753FC"/>
    <w:rsid w:val="00475AA1"/>
    <w:rsid w:val="00476571"/>
    <w:rsid w:val="004767E9"/>
    <w:rsid w:val="00476C41"/>
    <w:rsid w:val="00480083"/>
    <w:rsid w:val="00480103"/>
    <w:rsid w:val="00480F61"/>
    <w:rsid w:val="00482D4F"/>
    <w:rsid w:val="00482F42"/>
    <w:rsid w:val="0048480D"/>
    <w:rsid w:val="00485353"/>
    <w:rsid w:val="00487D6A"/>
    <w:rsid w:val="00490001"/>
    <w:rsid w:val="004943FA"/>
    <w:rsid w:val="004A2E12"/>
    <w:rsid w:val="004A2F29"/>
    <w:rsid w:val="004A3229"/>
    <w:rsid w:val="004A338A"/>
    <w:rsid w:val="004A6FA0"/>
    <w:rsid w:val="004B1009"/>
    <w:rsid w:val="004C025E"/>
    <w:rsid w:val="004C2078"/>
    <w:rsid w:val="004C39E5"/>
    <w:rsid w:val="004C5908"/>
    <w:rsid w:val="004C7DFC"/>
    <w:rsid w:val="004D21E5"/>
    <w:rsid w:val="004D3DA6"/>
    <w:rsid w:val="004D3E12"/>
    <w:rsid w:val="004D7737"/>
    <w:rsid w:val="004E54B7"/>
    <w:rsid w:val="004E6E43"/>
    <w:rsid w:val="004E7F49"/>
    <w:rsid w:val="004F3217"/>
    <w:rsid w:val="004F3E18"/>
    <w:rsid w:val="004F5F5A"/>
    <w:rsid w:val="00500E33"/>
    <w:rsid w:val="005015B6"/>
    <w:rsid w:val="005030B5"/>
    <w:rsid w:val="00504F7F"/>
    <w:rsid w:val="005054DD"/>
    <w:rsid w:val="00506466"/>
    <w:rsid w:val="00510EA5"/>
    <w:rsid w:val="00511566"/>
    <w:rsid w:val="0051163A"/>
    <w:rsid w:val="0051398B"/>
    <w:rsid w:val="00516E7E"/>
    <w:rsid w:val="0051740B"/>
    <w:rsid w:val="00520DC7"/>
    <w:rsid w:val="00525D0C"/>
    <w:rsid w:val="00530138"/>
    <w:rsid w:val="0053230D"/>
    <w:rsid w:val="00533BF5"/>
    <w:rsid w:val="00534FC8"/>
    <w:rsid w:val="005424A9"/>
    <w:rsid w:val="00542C4E"/>
    <w:rsid w:val="005446AE"/>
    <w:rsid w:val="005447B8"/>
    <w:rsid w:val="0054669A"/>
    <w:rsid w:val="005523FD"/>
    <w:rsid w:val="00553130"/>
    <w:rsid w:val="0055555E"/>
    <w:rsid w:val="00560184"/>
    <w:rsid w:val="00560E82"/>
    <w:rsid w:val="0056229D"/>
    <w:rsid w:val="00562A78"/>
    <w:rsid w:val="00565CD1"/>
    <w:rsid w:val="00566D2C"/>
    <w:rsid w:val="0057328B"/>
    <w:rsid w:val="00573CBD"/>
    <w:rsid w:val="00581B87"/>
    <w:rsid w:val="00582588"/>
    <w:rsid w:val="005829BF"/>
    <w:rsid w:val="00587691"/>
    <w:rsid w:val="00592857"/>
    <w:rsid w:val="00592DED"/>
    <w:rsid w:val="00593606"/>
    <w:rsid w:val="005947D0"/>
    <w:rsid w:val="005956A0"/>
    <w:rsid w:val="005959FA"/>
    <w:rsid w:val="00597D9A"/>
    <w:rsid w:val="005A1F8A"/>
    <w:rsid w:val="005A22C1"/>
    <w:rsid w:val="005A3D7D"/>
    <w:rsid w:val="005A3FE2"/>
    <w:rsid w:val="005A56E2"/>
    <w:rsid w:val="005A5822"/>
    <w:rsid w:val="005A672A"/>
    <w:rsid w:val="005A7762"/>
    <w:rsid w:val="005A7B05"/>
    <w:rsid w:val="005B10B3"/>
    <w:rsid w:val="005B202F"/>
    <w:rsid w:val="005B23ED"/>
    <w:rsid w:val="005B703E"/>
    <w:rsid w:val="005C3039"/>
    <w:rsid w:val="005C7007"/>
    <w:rsid w:val="005D09F1"/>
    <w:rsid w:val="005D41D3"/>
    <w:rsid w:val="005D5385"/>
    <w:rsid w:val="005D75DE"/>
    <w:rsid w:val="005D7BB1"/>
    <w:rsid w:val="005E16F4"/>
    <w:rsid w:val="005E560C"/>
    <w:rsid w:val="005E5BC6"/>
    <w:rsid w:val="005F01D9"/>
    <w:rsid w:val="005F0F82"/>
    <w:rsid w:val="005F2115"/>
    <w:rsid w:val="005F2A8E"/>
    <w:rsid w:val="005F4386"/>
    <w:rsid w:val="005F63BE"/>
    <w:rsid w:val="005F66B2"/>
    <w:rsid w:val="005F6938"/>
    <w:rsid w:val="0060022C"/>
    <w:rsid w:val="0060113A"/>
    <w:rsid w:val="006028B6"/>
    <w:rsid w:val="00605A6F"/>
    <w:rsid w:val="006075E3"/>
    <w:rsid w:val="0061087A"/>
    <w:rsid w:val="00610A6C"/>
    <w:rsid w:val="0061154C"/>
    <w:rsid w:val="006127C0"/>
    <w:rsid w:val="00613CD7"/>
    <w:rsid w:val="00615D07"/>
    <w:rsid w:val="00616492"/>
    <w:rsid w:val="00616875"/>
    <w:rsid w:val="00617736"/>
    <w:rsid w:val="006208DD"/>
    <w:rsid w:val="00620D41"/>
    <w:rsid w:val="00622701"/>
    <w:rsid w:val="00624E64"/>
    <w:rsid w:val="00627073"/>
    <w:rsid w:val="00633140"/>
    <w:rsid w:val="00633808"/>
    <w:rsid w:val="006338FD"/>
    <w:rsid w:val="0063439E"/>
    <w:rsid w:val="00635C82"/>
    <w:rsid w:val="0063705C"/>
    <w:rsid w:val="00640E00"/>
    <w:rsid w:val="006417B4"/>
    <w:rsid w:val="00642841"/>
    <w:rsid w:val="006450AE"/>
    <w:rsid w:val="00646705"/>
    <w:rsid w:val="00647373"/>
    <w:rsid w:val="006478A4"/>
    <w:rsid w:val="0065099F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65DE"/>
    <w:rsid w:val="00687F37"/>
    <w:rsid w:val="006951F4"/>
    <w:rsid w:val="00697BCE"/>
    <w:rsid w:val="00697CEE"/>
    <w:rsid w:val="006A15C0"/>
    <w:rsid w:val="006A60D2"/>
    <w:rsid w:val="006A7E09"/>
    <w:rsid w:val="006B0730"/>
    <w:rsid w:val="006B2B82"/>
    <w:rsid w:val="006B32AB"/>
    <w:rsid w:val="006B3C72"/>
    <w:rsid w:val="006B48B1"/>
    <w:rsid w:val="006C16DE"/>
    <w:rsid w:val="006C2FF3"/>
    <w:rsid w:val="006D1B05"/>
    <w:rsid w:val="006D300F"/>
    <w:rsid w:val="006D3752"/>
    <w:rsid w:val="006E0281"/>
    <w:rsid w:val="006E315E"/>
    <w:rsid w:val="006E7E51"/>
    <w:rsid w:val="006E7E61"/>
    <w:rsid w:val="006F3086"/>
    <w:rsid w:val="006F40C5"/>
    <w:rsid w:val="006F5AE6"/>
    <w:rsid w:val="006F5E91"/>
    <w:rsid w:val="006F67D7"/>
    <w:rsid w:val="006F75EB"/>
    <w:rsid w:val="006F786F"/>
    <w:rsid w:val="0070080C"/>
    <w:rsid w:val="0070163D"/>
    <w:rsid w:val="00705FB6"/>
    <w:rsid w:val="007113A6"/>
    <w:rsid w:val="00711952"/>
    <w:rsid w:val="007119E1"/>
    <w:rsid w:val="00711A37"/>
    <w:rsid w:val="00711DEC"/>
    <w:rsid w:val="00713111"/>
    <w:rsid w:val="00713363"/>
    <w:rsid w:val="00713A6E"/>
    <w:rsid w:val="00716494"/>
    <w:rsid w:val="00716EE2"/>
    <w:rsid w:val="00721056"/>
    <w:rsid w:val="007210C2"/>
    <w:rsid w:val="00722F0E"/>
    <w:rsid w:val="00723517"/>
    <w:rsid w:val="00723B1E"/>
    <w:rsid w:val="0072635F"/>
    <w:rsid w:val="00731615"/>
    <w:rsid w:val="00732A16"/>
    <w:rsid w:val="007340EC"/>
    <w:rsid w:val="0073646F"/>
    <w:rsid w:val="00737B4B"/>
    <w:rsid w:val="00740702"/>
    <w:rsid w:val="00740B87"/>
    <w:rsid w:val="007463A5"/>
    <w:rsid w:val="00746714"/>
    <w:rsid w:val="00752F43"/>
    <w:rsid w:val="00755109"/>
    <w:rsid w:val="00760482"/>
    <w:rsid w:val="00760988"/>
    <w:rsid w:val="007612FF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0B1C"/>
    <w:rsid w:val="007815DF"/>
    <w:rsid w:val="0078294F"/>
    <w:rsid w:val="007846D4"/>
    <w:rsid w:val="00786022"/>
    <w:rsid w:val="00790861"/>
    <w:rsid w:val="00794003"/>
    <w:rsid w:val="0079476A"/>
    <w:rsid w:val="007A162F"/>
    <w:rsid w:val="007A33E1"/>
    <w:rsid w:val="007A588C"/>
    <w:rsid w:val="007A5F4F"/>
    <w:rsid w:val="007A6A12"/>
    <w:rsid w:val="007A7FF1"/>
    <w:rsid w:val="007B00F6"/>
    <w:rsid w:val="007B0460"/>
    <w:rsid w:val="007B0B9A"/>
    <w:rsid w:val="007B1C6C"/>
    <w:rsid w:val="007B3A40"/>
    <w:rsid w:val="007B432D"/>
    <w:rsid w:val="007B4967"/>
    <w:rsid w:val="007B596F"/>
    <w:rsid w:val="007B694C"/>
    <w:rsid w:val="007C056A"/>
    <w:rsid w:val="007C1D42"/>
    <w:rsid w:val="007C1FAB"/>
    <w:rsid w:val="007C26DD"/>
    <w:rsid w:val="007C7C5F"/>
    <w:rsid w:val="007D030D"/>
    <w:rsid w:val="007D0917"/>
    <w:rsid w:val="007D0CEB"/>
    <w:rsid w:val="007D16D5"/>
    <w:rsid w:val="007D1F45"/>
    <w:rsid w:val="007D24EB"/>
    <w:rsid w:val="007D2ED6"/>
    <w:rsid w:val="007D3575"/>
    <w:rsid w:val="007D3ECA"/>
    <w:rsid w:val="007D43FA"/>
    <w:rsid w:val="007D643F"/>
    <w:rsid w:val="007E0234"/>
    <w:rsid w:val="007E0D0C"/>
    <w:rsid w:val="007E1C46"/>
    <w:rsid w:val="007E47E9"/>
    <w:rsid w:val="007E61A8"/>
    <w:rsid w:val="007F0E99"/>
    <w:rsid w:val="007F1DD1"/>
    <w:rsid w:val="007F2696"/>
    <w:rsid w:val="007F3E19"/>
    <w:rsid w:val="007F61B4"/>
    <w:rsid w:val="007F76C0"/>
    <w:rsid w:val="0080073B"/>
    <w:rsid w:val="00800E3B"/>
    <w:rsid w:val="00801149"/>
    <w:rsid w:val="00803BA0"/>
    <w:rsid w:val="008056F0"/>
    <w:rsid w:val="00806956"/>
    <w:rsid w:val="00815B35"/>
    <w:rsid w:val="008264CA"/>
    <w:rsid w:val="008304FA"/>
    <w:rsid w:val="0083066C"/>
    <w:rsid w:val="00830B18"/>
    <w:rsid w:val="00831786"/>
    <w:rsid w:val="00831ED4"/>
    <w:rsid w:val="00831ED5"/>
    <w:rsid w:val="008331D4"/>
    <w:rsid w:val="00833C3B"/>
    <w:rsid w:val="008366B6"/>
    <w:rsid w:val="00836D65"/>
    <w:rsid w:val="00837960"/>
    <w:rsid w:val="0084066F"/>
    <w:rsid w:val="0084725A"/>
    <w:rsid w:val="00850E77"/>
    <w:rsid w:val="008512BC"/>
    <w:rsid w:val="00853E40"/>
    <w:rsid w:val="00854177"/>
    <w:rsid w:val="008567A7"/>
    <w:rsid w:val="008570D1"/>
    <w:rsid w:val="0086150F"/>
    <w:rsid w:val="00862433"/>
    <w:rsid w:val="00862C9B"/>
    <w:rsid w:val="008636AA"/>
    <w:rsid w:val="00864833"/>
    <w:rsid w:val="00864A02"/>
    <w:rsid w:val="00866B24"/>
    <w:rsid w:val="00867262"/>
    <w:rsid w:val="0086738D"/>
    <w:rsid w:val="00871F85"/>
    <w:rsid w:val="00872FCA"/>
    <w:rsid w:val="00874CBA"/>
    <w:rsid w:val="00876993"/>
    <w:rsid w:val="00883B27"/>
    <w:rsid w:val="008904A3"/>
    <w:rsid w:val="008909CE"/>
    <w:rsid w:val="00891BE6"/>
    <w:rsid w:val="00892125"/>
    <w:rsid w:val="00895070"/>
    <w:rsid w:val="00895AE4"/>
    <w:rsid w:val="008A03DB"/>
    <w:rsid w:val="008A1541"/>
    <w:rsid w:val="008A2371"/>
    <w:rsid w:val="008A7996"/>
    <w:rsid w:val="008B05CB"/>
    <w:rsid w:val="008B2F72"/>
    <w:rsid w:val="008B3B0F"/>
    <w:rsid w:val="008B4353"/>
    <w:rsid w:val="008B499E"/>
    <w:rsid w:val="008B5982"/>
    <w:rsid w:val="008C0205"/>
    <w:rsid w:val="008C2562"/>
    <w:rsid w:val="008C4A61"/>
    <w:rsid w:val="008C5DBD"/>
    <w:rsid w:val="008D1816"/>
    <w:rsid w:val="008D1C42"/>
    <w:rsid w:val="008D1C59"/>
    <w:rsid w:val="008D22D7"/>
    <w:rsid w:val="008D287B"/>
    <w:rsid w:val="008D2DD8"/>
    <w:rsid w:val="008D3699"/>
    <w:rsid w:val="008D5340"/>
    <w:rsid w:val="008D57F5"/>
    <w:rsid w:val="008D59FC"/>
    <w:rsid w:val="008D6A89"/>
    <w:rsid w:val="008D7EE7"/>
    <w:rsid w:val="008E09A4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0CE8"/>
    <w:rsid w:val="00902711"/>
    <w:rsid w:val="00902C64"/>
    <w:rsid w:val="00904CBE"/>
    <w:rsid w:val="0090754E"/>
    <w:rsid w:val="00907CFE"/>
    <w:rsid w:val="009117D7"/>
    <w:rsid w:val="00912066"/>
    <w:rsid w:val="00912E5E"/>
    <w:rsid w:val="00913A02"/>
    <w:rsid w:val="009155CE"/>
    <w:rsid w:val="00916E63"/>
    <w:rsid w:val="00916FE2"/>
    <w:rsid w:val="00922FBD"/>
    <w:rsid w:val="0092588D"/>
    <w:rsid w:val="00926C75"/>
    <w:rsid w:val="0092722E"/>
    <w:rsid w:val="009317B0"/>
    <w:rsid w:val="0093277C"/>
    <w:rsid w:val="00933FE7"/>
    <w:rsid w:val="00935B85"/>
    <w:rsid w:val="00936D0F"/>
    <w:rsid w:val="009375C3"/>
    <w:rsid w:val="0093770A"/>
    <w:rsid w:val="00940F65"/>
    <w:rsid w:val="00945B58"/>
    <w:rsid w:val="009467C3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67D7D"/>
    <w:rsid w:val="00970382"/>
    <w:rsid w:val="00970D0B"/>
    <w:rsid w:val="00974FE4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A7D7F"/>
    <w:rsid w:val="009B32B9"/>
    <w:rsid w:val="009B3389"/>
    <w:rsid w:val="009B3B2D"/>
    <w:rsid w:val="009B3E69"/>
    <w:rsid w:val="009B7BE1"/>
    <w:rsid w:val="009C068D"/>
    <w:rsid w:val="009C2373"/>
    <w:rsid w:val="009C3E55"/>
    <w:rsid w:val="009C56E9"/>
    <w:rsid w:val="009D1478"/>
    <w:rsid w:val="009D21E4"/>
    <w:rsid w:val="009D3BD5"/>
    <w:rsid w:val="009D5B43"/>
    <w:rsid w:val="009E0B27"/>
    <w:rsid w:val="009E5C09"/>
    <w:rsid w:val="009F1CBD"/>
    <w:rsid w:val="009F4305"/>
    <w:rsid w:val="009F5A30"/>
    <w:rsid w:val="009F624B"/>
    <w:rsid w:val="009F6BF5"/>
    <w:rsid w:val="009F745D"/>
    <w:rsid w:val="009F74DA"/>
    <w:rsid w:val="009F7911"/>
    <w:rsid w:val="00A02B25"/>
    <w:rsid w:val="00A03AFE"/>
    <w:rsid w:val="00A06A8B"/>
    <w:rsid w:val="00A07161"/>
    <w:rsid w:val="00A073C0"/>
    <w:rsid w:val="00A07D4B"/>
    <w:rsid w:val="00A07EED"/>
    <w:rsid w:val="00A11A9C"/>
    <w:rsid w:val="00A141B0"/>
    <w:rsid w:val="00A145E9"/>
    <w:rsid w:val="00A14947"/>
    <w:rsid w:val="00A15461"/>
    <w:rsid w:val="00A16706"/>
    <w:rsid w:val="00A16EB5"/>
    <w:rsid w:val="00A2429E"/>
    <w:rsid w:val="00A25430"/>
    <w:rsid w:val="00A25495"/>
    <w:rsid w:val="00A25B83"/>
    <w:rsid w:val="00A3101B"/>
    <w:rsid w:val="00A31415"/>
    <w:rsid w:val="00A31857"/>
    <w:rsid w:val="00A31A31"/>
    <w:rsid w:val="00A31B36"/>
    <w:rsid w:val="00A34B12"/>
    <w:rsid w:val="00A42AB8"/>
    <w:rsid w:val="00A44E4D"/>
    <w:rsid w:val="00A452D5"/>
    <w:rsid w:val="00A45BCF"/>
    <w:rsid w:val="00A4648A"/>
    <w:rsid w:val="00A474DD"/>
    <w:rsid w:val="00A50E01"/>
    <w:rsid w:val="00A5425C"/>
    <w:rsid w:val="00A55526"/>
    <w:rsid w:val="00A56C79"/>
    <w:rsid w:val="00A57874"/>
    <w:rsid w:val="00A57917"/>
    <w:rsid w:val="00A6068D"/>
    <w:rsid w:val="00A60C73"/>
    <w:rsid w:val="00A647F7"/>
    <w:rsid w:val="00A6628E"/>
    <w:rsid w:val="00A66386"/>
    <w:rsid w:val="00A71E68"/>
    <w:rsid w:val="00A721E3"/>
    <w:rsid w:val="00A80464"/>
    <w:rsid w:val="00A82B82"/>
    <w:rsid w:val="00A87274"/>
    <w:rsid w:val="00A8771A"/>
    <w:rsid w:val="00A90CE7"/>
    <w:rsid w:val="00A92999"/>
    <w:rsid w:val="00A9315D"/>
    <w:rsid w:val="00A961B8"/>
    <w:rsid w:val="00A96B64"/>
    <w:rsid w:val="00A9785E"/>
    <w:rsid w:val="00AA4299"/>
    <w:rsid w:val="00AA70AE"/>
    <w:rsid w:val="00AB1DA9"/>
    <w:rsid w:val="00AB2782"/>
    <w:rsid w:val="00AB4E27"/>
    <w:rsid w:val="00AB5CDC"/>
    <w:rsid w:val="00AB5FEB"/>
    <w:rsid w:val="00AB7F9A"/>
    <w:rsid w:val="00AC2346"/>
    <w:rsid w:val="00AC675D"/>
    <w:rsid w:val="00AC69C0"/>
    <w:rsid w:val="00AC75D9"/>
    <w:rsid w:val="00AD09FC"/>
    <w:rsid w:val="00AD1B5C"/>
    <w:rsid w:val="00AD21B2"/>
    <w:rsid w:val="00AD5C4E"/>
    <w:rsid w:val="00AD5F23"/>
    <w:rsid w:val="00AE05F9"/>
    <w:rsid w:val="00AE4971"/>
    <w:rsid w:val="00AE7A81"/>
    <w:rsid w:val="00AF01A2"/>
    <w:rsid w:val="00AF1A37"/>
    <w:rsid w:val="00AF1BDF"/>
    <w:rsid w:val="00AF261E"/>
    <w:rsid w:val="00AF3400"/>
    <w:rsid w:val="00AF3B06"/>
    <w:rsid w:val="00AF463F"/>
    <w:rsid w:val="00AF4723"/>
    <w:rsid w:val="00AF4781"/>
    <w:rsid w:val="00AF58A5"/>
    <w:rsid w:val="00AF6777"/>
    <w:rsid w:val="00AF7869"/>
    <w:rsid w:val="00B01E45"/>
    <w:rsid w:val="00B02714"/>
    <w:rsid w:val="00B04146"/>
    <w:rsid w:val="00B04D26"/>
    <w:rsid w:val="00B1015E"/>
    <w:rsid w:val="00B1155D"/>
    <w:rsid w:val="00B140EE"/>
    <w:rsid w:val="00B14AF5"/>
    <w:rsid w:val="00B16453"/>
    <w:rsid w:val="00B17C85"/>
    <w:rsid w:val="00B21EB4"/>
    <w:rsid w:val="00B22E1C"/>
    <w:rsid w:val="00B23A0C"/>
    <w:rsid w:val="00B23EB3"/>
    <w:rsid w:val="00B24649"/>
    <w:rsid w:val="00B25722"/>
    <w:rsid w:val="00B310B4"/>
    <w:rsid w:val="00B31334"/>
    <w:rsid w:val="00B31BAC"/>
    <w:rsid w:val="00B349C5"/>
    <w:rsid w:val="00B34C69"/>
    <w:rsid w:val="00B36B42"/>
    <w:rsid w:val="00B37F71"/>
    <w:rsid w:val="00B4182D"/>
    <w:rsid w:val="00B41903"/>
    <w:rsid w:val="00B4542A"/>
    <w:rsid w:val="00B45923"/>
    <w:rsid w:val="00B5206C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23D7"/>
    <w:rsid w:val="00B84659"/>
    <w:rsid w:val="00B86173"/>
    <w:rsid w:val="00B906FB"/>
    <w:rsid w:val="00B90DA9"/>
    <w:rsid w:val="00B92F80"/>
    <w:rsid w:val="00B94BD2"/>
    <w:rsid w:val="00BA1BF8"/>
    <w:rsid w:val="00BA2BF4"/>
    <w:rsid w:val="00BA439E"/>
    <w:rsid w:val="00BA589B"/>
    <w:rsid w:val="00BA61B9"/>
    <w:rsid w:val="00BB0402"/>
    <w:rsid w:val="00BB0505"/>
    <w:rsid w:val="00BB36A4"/>
    <w:rsid w:val="00BB75B4"/>
    <w:rsid w:val="00BC09CB"/>
    <w:rsid w:val="00BC2B39"/>
    <w:rsid w:val="00BC56D8"/>
    <w:rsid w:val="00BC5CE6"/>
    <w:rsid w:val="00BD00B9"/>
    <w:rsid w:val="00BD5081"/>
    <w:rsid w:val="00BD64F8"/>
    <w:rsid w:val="00BD7C29"/>
    <w:rsid w:val="00BE4A83"/>
    <w:rsid w:val="00BE55FF"/>
    <w:rsid w:val="00BE5667"/>
    <w:rsid w:val="00BE647E"/>
    <w:rsid w:val="00BE64E3"/>
    <w:rsid w:val="00BE6B24"/>
    <w:rsid w:val="00BE7B34"/>
    <w:rsid w:val="00BF0935"/>
    <w:rsid w:val="00BF138E"/>
    <w:rsid w:val="00BF3AD6"/>
    <w:rsid w:val="00BF60ED"/>
    <w:rsid w:val="00BF6F90"/>
    <w:rsid w:val="00C01164"/>
    <w:rsid w:val="00C0162D"/>
    <w:rsid w:val="00C02EBA"/>
    <w:rsid w:val="00C04150"/>
    <w:rsid w:val="00C10898"/>
    <w:rsid w:val="00C11616"/>
    <w:rsid w:val="00C141EF"/>
    <w:rsid w:val="00C1733D"/>
    <w:rsid w:val="00C17A00"/>
    <w:rsid w:val="00C2055A"/>
    <w:rsid w:val="00C22307"/>
    <w:rsid w:val="00C23310"/>
    <w:rsid w:val="00C25D97"/>
    <w:rsid w:val="00C27A7C"/>
    <w:rsid w:val="00C32972"/>
    <w:rsid w:val="00C3370D"/>
    <w:rsid w:val="00C33CB1"/>
    <w:rsid w:val="00C33F9A"/>
    <w:rsid w:val="00C34AC0"/>
    <w:rsid w:val="00C402B7"/>
    <w:rsid w:val="00C4038D"/>
    <w:rsid w:val="00C41C10"/>
    <w:rsid w:val="00C45437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6574"/>
    <w:rsid w:val="00C67CE3"/>
    <w:rsid w:val="00C70E2E"/>
    <w:rsid w:val="00C72383"/>
    <w:rsid w:val="00C730CB"/>
    <w:rsid w:val="00C745D2"/>
    <w:rsid w:val="00C77267"/>
    <w:rsid w:val="00C8133C"/>
    <w:rsid w:val="00C827BC"/>
    <w:rsid w:val="00C84627"/>
    <w:rsid w:val="00C85C47"/>
    <w:rsid w:val="00C85E77"/>
    <w:rsid w:val="00C90FB8"/>
    <w:rsid w:val="00C924FA"/>
    <w:rsid w:val="00C93A23"/>
    <w:rsid w:val="00C94785"/>
    <w:rsid w:val="00C97DEB"/>
    <w:rsid w:val="00CA0779"/>
    <w:rsid w:val="00CA2CB8"/>
    <w:rsid w:val="00CA303B"/>
    <w:rsid w:val="00CA30C8"/>
    <w:rsid w:val="00CA4B8B"/>
    <w:rsid w:val="00CA5D9A"/>
    <w:rsid w:val="00CA5FD5"/>
    <w:rsid w:val="00CA63DB"/>
    <w:rsid w:val="00CA760A"/>
    <w:rsid w:val="00CA7866"/>
    <w:rsid w:val="00CB003F"/>
    <w:rsid w:val="00CB7011"/>
    <w:rsid w:val="00CB76B4"/>
    <w:rsid w:val="00CC1793"/>
    <w:rsid w:val="00CC5579"/>
    <w:rsid w:val="00CC7B93"/>
    <w:rsid w:val="00CD0320"/>
    <w:rsid w:val="00CD0E6B"/>
    <w:rsid w:val="00CD2F8C"/>
    <w:rsid w:val="00CD712E"/>
    <w:rsid w:val="00CE065E"/>
    <w:rsid w:val="00CE19B5"/>
    <w:rsid w:val="00CE2705"/>
    <w:rsid w:val="00CE2D56"/>
    <w:rsid w:val="00CE319E"/>
    <w:rsid w:val="00CE3A1F"/>
    <w:rsid w:val="00CE56EC"/>
    <w:rsid w:val="00CE5733"/>
    <w:rsid w:val="00CF3CE4"/>
    <w:rsid w:val="00CF410D"/>
    <w:rsid w:val="00CF4AF8"/>
    <w:rsid w:val="00CF6F1F"/>
    <w:rsid w:val="00D011EB"/>
    <w:rsid w:val="00D0403D"/>
    <w:rsid w:val="00D043AF"/>
    <w:rsid w:val="00D066CE"/>
    <w:rsid w:val="00D068C3"/>
    <w:rsid w:val="00D0792C"/>
    <w:rsid w:val="00D203CC"/>
    <w:rsid w:val="00D234BF"/>
    <w:rsid w:val="00D24151"/>
    <w:rsid w:val="00D24DF0"/>
    <w:rsid w:val="00D2541D"/>
    <w:rsid w:val="00D27FC3"/>
    <w:rsid w:val="00D31A44"/>
    <w:rsid w:val="00D34160"/>
    <w:rsid w:val="00D3688A"/>
    <w:rsid w:val="00D40A60"/>
    <w:rsid w:val="00D432F2"/>
    <w:rsid w:val="00D44D1B"/>
    <w:rsid w:val="00D45968"/>
    <w:rsid w:val="00D45C26"/>
    <w:rsid w:val="00D47ADA"/>
    <w:rsid w:val="00D52460"/>
    <w:rsid w:val="00D53985"/>
    <w:rsid w:val="00D546E1"/>
    <w:rsid w:val="00D5471A"/>
    <w:rsid w:val="00D564BC"/>
    <w:rsid w:val="00D56DE1"/>
    <w:rsid w:val="00D57F11"/>
    <w:rsid w:val="00D63595"/>
    <w:rsid w:val="00D64343"/>
    <w:rsid w:val="00D645A7"/>
    <w:rsid w:val="00D64EA5"/>
    <w:rsid w:val="00D65419"/>
    <w:rsid w:val="00D67C89"/>
    <w:rsid w:val="00D67D85"/>
    <w:rsid w:val="00D70E73"/>
    <w:rsid w:val="00D71B16"/>
    <w:rsid w:val="00D72926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3C57"/>
    <w:rsid w:val="00DA69D7"/>
    <w:rsid w:val="00DA7101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047C"/>
    <w:rsid w:val="00DE3316"/>
    <w:rsid w:val="00DE48DA"/>
    <w:rsid w:val="00DF00FC"/>
    <w:rsid w:val="00DF1E56"/>
    <w:rsid w:val="00DF3341"/>
    <w:rsid w:val="00DF7162"/>
    <w:rsid w:val="00DF72C2"/>
    <w:rsid w:val="00E04EA7"/>
    <w:rsid w:val="00E05A26"/>
    <w:rsid w:val="00E0716D"/>
    <w:rsid w:val="00E0743E"/>
    <w:rsid w:val="00E07B43"/>
    <w:rsid w:val="00E07DED"/>
    <w:rsid w:val="00E10AC6"/>
    <w:rsid w:val="00E121D5"/>
    <w:rsid w:val="00E13628"/>
    <w:rsid w:val="00E14BE9"/>
    <w:rsid w:val="00E14D93"/>
    <w:rsid w:val="00E16324"/>
    <w:rsid w:val="00E16C15"/>
    <w:rsid w:val="00E170EB"/>
    <w:rsid w:val="00E21F30"/>
    <w:rsid w:val="00E24239"/>
    <w:rsid w:val="00E24C4B"/>
    <w:rsid w:val="00E27653"/>
    <w:rsid w:val="00E27EDA"/>
    <w:rsid w:val="00E315F4"/>
    <w:rsid w:val="00E32191"/>
    <w:rsid w:val="00E3420E"/>
    <w:rsid w:val="00E36178"/>
    <w:rsid w:val="00E42FD3"/>
    <w:rsid w:val="00E45020"/>
    <w:rsid w:val="00E46458"/>
    <w:rsid w:val="00E476AB"/>
    <w:rsid w:val="00E52A3C"/>
    <w:rsid w:val="00E532B1"/>
    <w:rsid w:val="00E54FB2"/>
    <w:rsid w:val="00E57EA1"/>
    <w:rsid w:val="00E61230"/>
    <w:rsid w:val="00E6514A"/>
    <w:rsid w:val="00E66D32"/>
    <w:rsid w:val="00E6700F"/>
    <w:rsid w:val="00E6714E"/>
    <w:rsid w:val="00E67375"/>
    <w:rsid w:val="00E70C6D"/>
    <w:rsid w:val="00E72195"/>
    <w:rsid w:val="00E72C37"/>
    <w:rsid w:val="00E752F9"/>
    <w:rsid w:val="00E802BC"/>
    <w:rsid w:val="00E8283E"/>
    <w:rsid w:val="00E84C85"/>
    <w:rsid w:val="00E85FEE"/>
    <w:rsid w:val="00E87C2E"/>
    <w:rsid w:val="00E9037C"/>
    <w:rsid w:val="00E90F4D"/>
    <w:rsid w:val="00E9159F"/>
    <w:rsid w:val="00E9169B"/>
    <w:rsid w:val="00E93400"/>
    <w:rsid w:val="00E9428A"/>
    <w:rsid w:val="00EA79D9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4569"/>
    <w:rsid w:val="00EE5D40"/>
    <w:rsid w:val="00EE698F"/>
    <w:rsid w:val="00EE7F5B"/>
    <w:rsid w:val="00EF0CF6"/>
    <w:rsid w:val="00EF1C9C"/>
    <w:rsid w:val="00EF2183"/>
    <w:rsid w:val="00EF2EE4"/>
    <w:rsid w:val="00EF3432"/>
    <w:rsid w:val="00EF3879"/>
    <w:rsid w:val="00EF3CA9"/>
    <w:rsid w:val="00EF5776"/>
    <w:rsid w:val="00F01B4D"/>
    <w:rsid w:val="00F03453"/>
    <w:rsid w:val="00F1358C"/>
    <w:rsid w:val="00F13926"/>
    <w:rsid w:val="00F147F5"/>
    <w:rsid w:val="00F205C2"/>
    <w:rsid w:val="00F231C3"/>
    <w:rsid w:val="00F23889"/>
    <w:rsid w:val="00F23FAD"/>
    <w:rsid w:val="00F244C1"/>
    <w:rsid w:val="00F25947"/>
    <w:rsid w:val="00F26CFF"/>
    <w:rsid w:val="00F3041D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55CA3"/>
    <w:rsid w:val="00F604EF"/>
    <w:rsid w:val="00F6160C"/>
    <w:rsid w:val="00F653FF"/>
    <w:rsid w:val="00F657D1"/>
    <w:rsid w:val="00F65F44"/>
    <w:rsid w:val="00F6643D"/>
    <w:rsid w:val="00F66F88"/>
    <w:rsid w:val="00F759A6"/>
    <w:rsid w:val="00F77C44"/>
    <w:rsid w:val="00F80ECA"/>
    <w:rsid w:val="00F8318B"/>
    <w:rsid w:val="00F83BE0"/>
    <w:rsid w:val="00F84E67"/>
    <w:rsid w:val="00F87F53"/>
    <w:rsid w:val="00F91305"/>
    <w:rsid w:val="00F9282C"/>
    <w:rsid w:val="00F93EC0"/>
    <w:rsid w:val="00F94575"/>
    <w:rsid w:val="00F95541"/>
    <w:rsid w:val="00F95624"/>
    <w:rsid w:val="00F95D0C"/>
    <w:rsid w:val="00FA1813"/>
    <w:rsid w:val="00FA380D"/>
    <w:rsid w:val="00FA3D09"/>
    <w:rsid w:val="00FA43B0"/>
    <w:rsid w:val="00FA5617"/>
    <w:rsid w:val="00FB2916"/>
    <w:rsid w:val="00FB6C3F"/>
    <w:rsid w:val="00FB781E"/>
    <w:rsid w:val="00FC114C"/>
    <w:rsid w:val="00FC482A"/>
    <w:rsid w:val="00FC5BB8"/>
    <w:rsid w:val="00FC6003"/>
    <w:rsid w:val="00FC7AAC"/>
    <w:rsid w:val="00FC7C67"/>
    <w:rsid w:val="00FD1499"/>
    <w:rsid w:val="00FD1B9A"/>
    <w:rsid w:val="00FD2714"/>
    <w:rsid w:val="00FD43B2"/>
    <w:rsid w:val="00FD542E"/>
    <w:rsid w:val="00FE226F"/>
    <w:rsid w:val="00FF036E"/>
    <w:rsid w:val="00FF11F1"/>
    <w:rsid w:val="00FF172F"/>
    <w:rsid w:val="00FF33CC"/>
    <w:rsid w:val="00FF3E4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A303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A303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39</cp:revision>
  <dcterms:created xsi:type="dcterms:W3CDTF">2016-10-28T11:30:00Z</dcterms:created>
  <dcterms:modified xsi:type="dcterms:W3CDTF">2016-11-18T21:20:00Z</dcterms:modified>
</cp:coreProperties>
</file>