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AD" w:rsidRPr="00167082" w:rsidRDefault="001145AD" w:rsidP="001145AD">
      <w:pPr>
        <w:spacing w:after="160" w:line="240" w:lineRule="auto"/>
        <w:ind w:left="-426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Название учебного заведения</w:t>
      </w:r>
    </w:p>
    <w:p w:rsidR="003D7B5A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7B5A" w:rsidRDefault="003D7B5A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B5A" w:rsidRDefault="003D7B5A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B5A" w:rsidRDefault="003D7B5A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B5A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45AD" w:rsidRPr="00167082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45AD" w:rsidRPr="00167082" w:rsidRDefault="001145AD" w:rsidP="001145AD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Реферат по учебной дисциплине «История</w:t>
      </w:r>
      <w:r w:rsidR="003D7B5A">
        <w:rPr>
          <w:rFonts w:ascii="Arial" w:eastAsia="Times New Roman" w:hAnsi="Arial" w:cs="Arial"/>
          <w:color w:val="000000"/>
          <w:sz w:val="28"/>
          <w:szCs w:val="28"/>
        </w:rPr>
        <w:t xml:space="preserve"> России</w:t>
      </w:r>
      <w:r w:rsidRPr="00167082">
        <w:rPr>
          <w:rFonts w:ascii="Arial" w:eastAsia="Times New Roman" w:hAnsi="Arial" w:cs="Arial"/>
          <w:color w:val="000000"/>
          <w:sz w:val="28"/>
          <w:szCs w:val="28"/>
        </w:rPr>
        <w:t>»</w:t>
      </w:r>
    </w:p>
    <w:p w:rsidR="001145AD" w:rsidRDefault="001145AD" w:rsidP="001145AD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на тему: «</w:t>
      </w:r>
      <w:r w:rsidRPr="001145AD">
        <w:rPr>
          <w:rFonts w:ascii="Arial" w:eastAsia="Times New Roman" w:hAnsi="Arial" w:cs="Arial"/>
          <w:color w:val="000000"/>
          <w:sz w:val="28"/>
          <w:szCs w:val="28"/>
        </w:rPr>
        <w:t>Первый президент Азербайджана</w:t>
      </w:r>
      <w:r>
        <w:rPr>
          <w:rFonts w:ascii="Arial" w:eastAsia="Times New Roman" w:hAnsi="Arial" w:cs="Arial"/>
          <w:color w:val="000000"/>
          <w:sz w:val="28"/>
          <w:szCs w:val="28"/>
        </w:rPr>
        <w:t>»</w:t>
      </w:r>
      <w:r w:rsidR="004263E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45AD" w:rsidRDefault="001145AD" w:rsidP="003D7B5A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45AD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5AD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5AD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5AD" w:rsidRPr="00167082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45AD" w:rsidRPr="00167082" w:rsidRDefault="003D7B5A" w:rsidP="001145AD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1145AD" w:rsidRPr="00167082">
        <w:rPr>
          <w:rFonts w:ascii="Arial" w:eastAsia="Times New Roman" w:hAnsi="Arial" w:cs="Arial"/>
          <w:color w:val="000000"/>
          <w:sz w:val="28"/>
          <w:szCs w:val="28"/>
        </w:rPr>
        <w:t>Выполнил: 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</w:rPr>
        <w:t>     </w:t>
      </w:r>
      <w:r w:rsidR="001145AD" w:rsidRPr="00167082">
        <w:rPr>
          <w:rFonts w:ascii="Arial" w:eastAsia="Times New Roman" w:hAnsi="Arial" w:cs="Arial"/>
          <w:color w:val="000000"/>
          <w:sz w:val="28"/>
          <w:szCs w:val="28"/>
        </w:rPr>
        <w:t>Ф.И.О.                              </w:t>
      </w:r>
    </w:p>
    <w:p w:rsidR="001145AD" w:rsidRPr="00167082" w:rsidRDefault="003D7B5A" w:rsidP="001145AD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1145AD" w:rsidRPr="00167082">
        <w:rPr>
          <w:rFonts w:ascii="Arial" w:eastAsia="Times New Roman" w:hAnsi="Arial" w:cs="Arial"/>
          <w:color w:val="000000"/>
          <w:sz w:val="28"/>
          <w:szCs w:val="28"/>
        </w:rPr>
        <w:t>Проверил: 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     </w:t>
      </w:r>
      <w:r w:rsidR="001145AD" w:rsidRPr="00167082">
        <w:rPr>
          <w:rFonts w:ascii="Arial" w:eastAsia="Times New Roman" w:hAnsi="Arial" w:cs="Arial"/>
          <w:color w:val="000000"/>
          <w:sz w:val="28"/>
          <w:szCs w:val="28"/>
        </w:rPr>
        <w:t>Ф.И.О.</w:t>
      </w:r>
    </w:p>
    <w:p w:rsidR="003D7B5A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7B5A" w:rsidRDefault="003D7B5A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B5A" w:rsidRDefault="001145AD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7B5A" w:rsidRDefault="003D7B5A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B5A" w:rsidRPr="00167082" w:rsidRDefault="003D7B5A" w:rsidP="00114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5AD" w:rsidRDefault="001145AD" w:rsidP="001145AD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</w:rPr>
        <w:t>17</w:t>
      </w:r>
    </w:p>
    <w:p w:rsidR="003D7B5A" w:rsidRDefault="003D7B5A" w:rsidP="001145AD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D7B5A" w:rsidRPr="001145AD" w:rsidRDefault="003D7B5A" w:rsidP="001145AD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  <w:r w:rsidRPr="001145A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План</w:t>
      </w:r>
      <w:r w:rsidRPr="001145AD">
        <w:rPr>
          <w:rFonts w:ascii="Arial" w:hAnsi="Arial" w:cs="Arial"/>
          <w:b/>
          <w:color w:val="222222"/>
          <w:sz w:val="28"/>
          <w:szCs w:val="28"/>
        </w:rPr>
        <w:br/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t>1. Введение</w:t>
      </w:r>
      <w:r w:rsidR="006856C0">
        <w:rPr>
          <w:rFonts w:ascii="Arial" w:hAnsi="Arial" w:cs="Arial"/>
          <w:sz w:val="28"/>
          <w:szCs w:val="28"/>
          <w:shd w:val="clear" w:color="auto" w:fill="FFFFFF"/>
        </w:rPr>
        <w:t>……………………………………………………………………...………….2</w:t>
      </w:r>
      <w:r w:rsidRPr="003C24E1">
        <w:rPr>
          <w:rFonts w:ascii="Arial" w:hAnsi="Arial" w:cs="Arial"/>
          <w:sz w:val="28"/>
          <w:szCs w:val="28"/>
        </w:rPr>
        <w:br/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2. Биография 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Аяза</w:t>
      </w:r>
      <w:proofErr w:type="spellEnd"/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Муталибова</w:t>
      </w:r>
      <w:proofErr w:type="spellEnd"/>
      <w:r w:rsidR="006856C0">
        <w:rPr>
          <w:rFonts w:ascii="Arial" w:hAnsi="Arial" w:cs="Arial"/>
          <w:sz w:val="28"/>
          <w:szCs w:val="28"/>
          <w:shd w:val="clear" w:color="auto" w:fill="FFFFFF"/>
        </w:rPr>
        <w:t>…</w:t>
      </w:r>
      <w:r w:rsidR="006856C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……………………………………………………...3</w:t>
      </w:r>
      <w:r w:rsidRPr="003C24E1">
        <w:rPr>
          <w:rFonts w:ascii="Arial" w:hAnsi="Arial" w:cs="Arial"/>
          <w:sz w:val="28"/>
          <w:szCs w:val="28"/>
        </w:rPr>
        <w:br/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t>3. Внутренняя политика первого президента Азербайджана</w:t>
      </w:r>
      <w:r w:rsidR="006856C0">
        <w:rPr>
          <w:rFonts w:ascii="Arial" w:hAnsi="Arial" w:cs="Arial"/>
          <w:sz w:val="28"/>
          <w:szCs w:val="28"/>
          <w:shd w:val="clear" w:color="auto" w:fill="FFFFFF"/>
        </w:rPr>
        <w:t>……………………4-5</w:t>
      </w:r>
      <w:r w:rsidRPr="003C24E1">
        <w:rPr>
          <w:rFonts w:ascii="Arial" w:hAnsi="Arial" w:cs="Arial"/>
          <w:sz w:val="28"/>
          <w:szCs w:val="28"/>
        </w:rPr>
        <w:br/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4. Внешняя политика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Аяза</w:t>
      </w:r>
      <w:proofErr w:type="spellEnd"/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Муталибова</w:t>
      </w:r>
      <w:proofErr w:type="spellEnd"/>
      <w:r w:rsidRPr="003C24E1">
        <w:rPr>
          <w:rFonts w:ascii="Arial" w:hAnsi="Arial" w:cs="Arial"/>
          <w:sz w:val="28"/>
          <w:szCs w:val="28"/>
          <w:shd w:val="clear" w:color="auto" w:fill="FFFFFF"/>
        </w:rPr>
        <w:t>. Нагорный Карабах</w:t>
      </w:r>
      <w:r w:rsidR="006856C0">
        <w:rPr>
          <w:rFonts w:ascii="Arial" w:hAnsi="Arial" w:cs="Arial"/>
          <w:sz w:val="28"/>
          <w:szCs w:val="28"/>
          <w:shd w:val="clear" w:color="auto" w:fill="FFFFFF"/>
        </w:rPr>
        <w:t>…………………….6-7</w:t>
      </w:r>
      <w:r w:rsidRPr="003C24E1">
        <w:rPr>
          <w:rFonts w:ascii="Arial" w:hAnsi="Arial" w:cs="Arial"/>
          <w:sz w:val="28"/>
          <w:szCs w:val="28"/>
        </w:rPr>
        <w:br/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5. Общественная жизнь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Муталибова</w:t>
      </w:r>
      <w:proofErr w:type="spellEnd"/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Аяза</w:t>
      </w:r>
      <w:proofErr w:type="spellEnd"/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 Ниязи </w:t>
      </w:r>
      <w:proofErr w:type="spellStart"/>
      <w:r w:rsidRPr="003C24E1">
        <w:rPr>
          <w:rFonts w:ascii="Arial" w:hAnsi="Arial" w:cs="Arial"/>
          <w:sz w:val="28"/>
          <w:szCs w:val="28"/>
          <w:shd w:val="clear" w:color="auto" w:fill="FFFFFF"/>
        </w:rPr>
        <w:t>оглы</w:t>
      </w:r>
      <w:proofErr w:type="spellEnd"/>
      <w:r w:rsidRPr="003C24E1">
        <w:rPr>
          <w:rFonts w:ascii="Arial" w:hAnsi="Arial" w:cs="Arial"/>
          <w:sz w:val="28"/>
          <w:szCs w:val="28"/>
          <w:shd w:val="clear" w:color="auto" w:fill="FFFFFF"/>
        </w:rPr>
        <w:t xml:space="preserve"> после изгнания</w:t>
      </w:r>
      <w:r w:rsidR="006856C0">
        <w:rPr>
          <w:rFonts w:ascii="Arial" w:hAnsi="Arial" w:cs="Arial"/>
          <w:sz w:val="28"/>
          <w:szCs w:val="28"/>
          <w:shd w:val="clear" w:color="auto" w:fill="FFFFFF"/>
        </w:rPr>
        <w:t>……….8-9</w:t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3C24E1">
        <w:rPr>
          <w:rStyle w:val="im"/>
          <w:rFonts w:ascii="Arial" w:hAnsi="Arial" w:cs="Arial"/>
          <w:sz w:val="28"/>
          <w:szCs w:val="28"/>
          <w:shd w:val="clear" w:color="auto" w:fill="FFFFFF"/>
        </w:rPr>
        <w:t>6. Заключение</w:t>
      </w:r>
      <w:r w:rsidR="006856C0">
        <w:rPr>
          <w:rStyle w:val="im"/>
          <w:rFonts w:ascii="Arial" w:hAnsi="Arial" w:cs="Arial"/>
          <w:sz w:val="28"/>
          <w:szCs w:val="28"/>
          <w:shd w:val="clear" w:color="auto" w:fill="FFFFFF"/>
        </w:rPr>
        <w:t>……………………………………………………………………………..10</w:t>
      </w:r>
      <w:r w:rsidRPr="003C24E1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3C24E1">
        <w:rPr>
          <w:rStyle w:val="im"/>
          <w:rFonts w:ascii="Arial" w:hAnsi="Arial" w:cs="Arial"/>
          <w:sz w:val="28"/>
          <w:szCs w:val="28"/>
          <w:shd w:val="clear" w:color="auto" w:fill="FFFFFF"/>
        </w:rPr>
        <w:t>7. Список литературы</w:t>
      </w:r>
      <w:r w:rsidR="006856C0">
        <w:rPr>
          <w:rStyle w:val="im"/>
          <w:rFonts w:ascii="Arial" w:hAnsi="Arial" w:cs="Arial"/>
          <w:sz w:val="28"/>
          <w:szCs w:val="28"/>
          <w:shd w:val="clear" w:color="auto" w:fill="FFFFFF"/>
        </w:rPr>
        <w:t>……………………………………………………………………11</w:t>
      </w: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P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Default="00DB2A70" w:rsidP="003D7B5A">
      <w:pPr>
        <w:ind w:left="-567" w:right="-568" w:firstLine="283"/>
        <w:rPr>
          <w:rFonts w:ascii="Arial" w:hAnsi="Arial" w:cs="Arial"/>
          <w:sz w:val="28"/>
          <w:szCs w:val="28"/>
        </w:rPr>
      </w:pPr>
    </w:p>
    <w:p w:rsidR="003477CE" w:rsidRDefault="00DB2A70" w:rsidP="003D7B5A">
      <w:pPr>
        <w:tabs>
          <w:tab w:val="left" w:pos="1560"/>
        </w:tabs>
        <w:ind w:left="-567" w:right="-568" w:firstLine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B2A70" w:rsidRDefault="00DB2A70" w:rsidP="003D7B5A">
      <w:pPr>
        <w:tabs>
          <w:tab w:val="left" w:pos="1560"/>
        </w:tabs>
        <w:ind w:left="-567" w:right="-568" w:firstLine="283"/>
        <w:rPr>
          <w:rFonts w:ascii="Arial" w:hAnsi="Arial" w:cs="Arial"/>
          <w:sz w:val="28"/>
          <w:szCs w:val="28"/>
        </w:rPr>
      </w:pPr>
    </w:p>
    <w:p w:rsidR="00DB2A70" w:rsidRDefault="00DB2A70" w:rsidP="003D7B5A">
      <w:pPr>
        <w:tabs>
          <w:tab w:val="left" w:pos="1560"/>
        </w:tabs>
        <w:ind w:left="-567" w:right="-568" w:firstLine="283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ind w:left="-567" w:right="-568" w:firstLine="283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ind w:left="-567" w:right="-568" w:firstLine="283"/>
        <w:rPr>
          <w:rFonts w:ascii="Arial" w:hAnsi="Arial" w:cs="Arial"/>
          <w:sz w:val="28"/>
          <w:szCs w:val="28"/>
        </w:rPr>
      </w:pPr>
    </w:p>
    <w:p w:rsidR="00556DE1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1. </w:t>
      </w:r>
      <w:r w:rsidR="00556DE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Введение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556DE1" w:rsidRDefault="00556DE1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Азербайджан был одной из республик СССР, но в 1991г., как и многие другие, решил стать независимой страной. </w:t>
      </w:r>
      <w:r w:rsidR="009550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Здесь так же осталось советское наследие, но идти решили по западному пути развития. </w:t>
      </w:r>
    </w:p>
    <w:p w:rsidR="00A80C8E" w:rsidRDefault="00A80C8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Азербайджану первые самостоятельные шаги давались особенно тяжело, ситуацию обострял внутренний конфликт с армянским населением страны, которое стремилось отторгнуть часть территорий. </w:t>
      </w:r>
      <w:proofErr w:type="spellStart"/>
      <w:r w:rsidR="00864777">
        <w:rPr>
          <w:rFonts w:ascii="Arial" w:hAnsi="Arial" w:cs="Arial"/>
          <w:color w:val="222222"/>
          <w:sz w:val="28"/>
          <w:szCs w:val="28"/>
          <w:shd w:val="clear" w:color="auto" w:fill="FFFFFF"/>
        </w:rPr>
        <w:t>Аяз</w:t>
      </w:r>
      <w:proofErr w:type="spellEnd"/>
      <w:r w:rsidR="008647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4777">
        <w:rPr>
          <w:rFonts w:ascii="Arial" w:hAnsi="Arial" w:cs="Arial"/>
          <w:color w:val="222222"/>
          <w:sz w:val="28"/>
          <w:szCs w:val="28"/>
          <w:shd w:val="clear" w:color="auto" w:fill="FFFFFF"/>
        </w:rPr>
        <w:t>Муталибов</w:t>
      </w:r>
      <w:proofErr w:type="spellEnd"/>
      <w:r w:rsidR="008647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не смог удержать кресло президента на весь положенный ему срок. События развивались стремительно и не каждый смог бы их удержать. </w:t>
      </w:r>
    </w:p>
    <w:p w:rsidR="00864777" w:rsidRDefault="00440FB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Источниками по истории Азербайджана служат новостные сводки тех лет. Кроме того, нестандартной ситуацией в стране интересовались многие политологи. Они порой дают диаметрально противоположную оценку получению независимости Азербайджана, но факты от этого не меняются.</w:t>
      </w:r>
    </w:p>
    <w:p w:rsidR="00440FB2" w:rsidRDefault="00440FB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Участники бурных событий оставили свои мемуары и воспоминания. </w:t>
      </w:r>
      <w:r w:rsidR="000C1E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частности, как источник можно использовать и книгу самого </w:t>
      </w:r>
      <w:proofErr w:type="spellStart"/>
      <w:r w:rsidR="000C1E58">
        <w:rPr>
          <w:rFonts w:ascii="Arial" w:hAnsi="Arial" w:cs="Arial"/>
          <w:color w:val="222222"/>
          <w:sz w:val="28"/>
          <w:szCs w:val="28"/>
          <w:shd w:val="clear" w:color="auto" w:fill="FFFFFF"/>
        </w:rPr>
        <w:t>Аяза</w:t>
      </w:r>
      <w:proofErr w:type="spellEnd"/>
      <w:r w:rsidR="000C1E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C1E58">
        <w:rPr>
          <w:rFonts w:ascii="Arial" w:hAnsi="Arial" w:cs="Arial"/>
          <w:color w:val="222222"/>
          <w:sz w:val="28"/>
          <w:szCs w:val="28"/>
          <w:shd w:val="clear" w:color="auto" w:fill="FFFFFF"/>
        </w:rPr>
        <w:t>Муталибова</w:t>
      </w:r>
      <w:proofErr w:type="spellEnd"/>
      <w:r w:rsidR="000C1E58">
        <w:rPr>
          <w:rFonts w:ascii="Arial" w:hAnsi="Arial" w:cs="Arial"/>
          <w:color w:val="222222"/>
          <w:sz w:val="28"/>
          <w:szCs w:val="28"/>
          <w:shd w:val="clear" w:color="auto" w:fill="FFFFFF"/>
        </w:rPr>
        <w:t>, в сочетании с фактическими данными.</w:t>
      </w:r>
    </w:p>
    <w:p w:rsidR="000C1E58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Для России отсоединение Азербайджана это минус, но для самого азербайджанского народа это реализация своего права на самоопределение нации, и шанс закрепить самостоятельно независимое национальное государство.</w:t>
      </w: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3395A" w:rsidRDefault="007339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864777" w:rsidRPr="00556DE1" w:rsidRDefault="0086477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B2A70" w:rsidRPr="002C167F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2. </w:t>
      </w:r>
      <w:r w:rsidR="00DB2A70" w:rsidRPr="002C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Биография  </w:t>
      </w:r>
      <w:proofErr w:type="spellStart"/>
      <w:r w:rsidR="00DB2A70" w:rsidRPr="002C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Аяза</w:t>
      </w:r>
      <w:proofErr w:type="spellEnd"/>
      <w:r w:rsidR="00DB2A70" w:rsidRPr="002C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2A70" w:rsidRPr="002C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Муталибова</w:t>
      </w:r>
      <w:proofErr w:type="spellEnd"/>
      <w:r w:rsidR="00DB2A70" w:rsidRPr="002C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  <w:r w:rsidR="00DB2A70" w:rsidRPr="002C167F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</w:p>
    <w:p w:rsidR="00DB2A70" w:rsidRDefault="0046139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6139E">
        <w:rPr>
          <w:rFonts w:ascii="Arial" w:hAnsi="Arial" w:cs="Arial"/>
          <w:sz w:val="28"/>
          <w:szCs w:val="28"/>
        </w:rPr>
        <w:t>Муталибов Аяз</w:t>
      </w:r>
      <w:r w:rsidR="001D02CC">
        <w:rPr>
          <w:rFonts w:ascii="Arial" w:hAnsi="Arial" w:cs="Arial"/>
          <w:sz w:val="28"/>
          <w:szCs w:val="28"/>
        </w:rPr>
        <w:t xml:space="preserve"> родился 12 мая 1938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1D02CC">
        <w:rPr>
          <w:rFonts w:ascii="Arial" w:hAnsi="Arial" w:cs="Arial"/>
          <w:sz w:val="28"/>
          <w:szCs w:val="28"/>
        </w:rPr>
        <w:t>г.</w:t>
      </w:r>
      <w:r w:rsidR="008906E9">
        <w:rPr>
          <w:rFonts w:ascii="Arial" w:hAnsi="Arial" w:cs="Arial"/>
          <w:sz w:val="28"/>
          <w:szCs w:val="28"/>
        </w:rPr>
        <w:t xml:space="preserve"> в Баку</w:t>
      </w:r>
      <w:r w:rsidR="001D02CC">
        <w:rPr>
          <w:rFonts w:ascii="Arial" w:hAnsi="Arial" w:cs="Arial"/>
          <w:sz w:val="28"/>
          <w:szCs w:val="28"/>
        </w:rPr>
        <w:t xml:space="preserve"> в семье врачей. </w:t>
      </w:r>
      <w:r w:rsidR="00AD32EF">
        <w:rPr>
          <w:rFonts w:ascii="Arial" w:hAnsi="Arial" w:cs="Arial"/>
          <w:sz w:val="28"/>
          <w:szCs w:val="28"/>
        </w:rPr>
        <w:t xml:space="preserve">Отец - </w:t>
      </w:r>
      <w:r w:rsidR="00AD32EF" w:rsidRPr="00AD32EF">
        <w:rPr>
          <w:rFonts w:ascii="Arial" w:hAnsi="Arial" w:cs="Arial"/>
          <w:sz w:val="28"/>
          <w:szCs w:val="28"/>
        </w:rPr>
        <w:t>Ниязи Ашрафович Муталибов</w:t>
      </w:r>
      <w:r w:rsidR="00D807D8">
        <w:rPr>
          <w:rFonts w:ascii="Arial" w:hAnsi="Arial" w:cs="Arial"/>
          <w:sz w:val="28"/>
          <w:szCs w:val="28"/>
        </w:rPr>
        <w:t xml:space="preserve"> был </w:t>
      </w:r>
      <w:r w:rsidR="002C167F">
        <w:rPr>
          <w:rFonts w:ascii="Arial" w:hAnsi="Arial" w:cs="Arial"/>
          <w:sz w:val="28"/>
          <w:szCs w:val="28"/>
        </w:rPr>
        <w:t>хирургом</w:t>
      </w:r>
      <w:r w:rsidR="00D807D8">
        <w:rPr>
          <w:rFonts w:ascii="Arial" w:hAnsi="Arial" w:cs="Arial"/>
          <w:sz w:val="28"/>
          <w:szCs w:val="28"/>
        </w:rPr>
        <w:t xml:space="preserve"> и доктором медицинский наук, во время Великой Отечественной войны работал на фронте. Мать -  </w:t>
      </w:r>
      <w:r w:rsidR="00D807D8" w:rsidRPr="00D807D8">
        <w:rPr>
          <w:rFonts w:ascii="Arial" w:hAnsi="Arial" w:cs="Arial"/>
          <w:sz w:val="28"/>
          <w:szCs w:val="28"/>
        </w:rPr>
        <w:t>Кюбра Ганиевна Муталибова</w:t>
      </w:r>
      <w:r w:rsidR="00D807D8">
        <w:rPr>
          <w:rFonts w:ascii="Arial" w:hAnsi="Arial" w:cs="Arial"/>
          <w:sz w:val="28"/>
          <w:szCs w:val="28"/>
        </w:rPr>
        <w:t xml:space="preserve">, </w:t>
      </w:r>
      <w:r w:rsidR="002C167F">
        <w:rPr>
          <w:rFonts w:ascii="Arial" w:hAnsi="Arial" w:cs="Arial"/>
          <w:sz w:val="28"/>
          <w:szCs w:val="28"/>
        </w:rPr>
        <w:t>гинеколог</w:t>
      </w:r>
      <w:r w:rsidR="00D807D8">
        <w:rPr>
          <w:rFonts w:ascii="Arial" w:hAnsi="Arial" w:cs="Arial"/>
          <w:sz w:val="28"/>
          <w:szCs w:val="28"/>
        </w:rPr>
        <w:t xml:space="preserve"> и всю жизнь пр</w:t>
      </w:r>
      <w:r w:rsidR="007A01B1">
        <w:rPr>
          <w:rFonts w:ascii="Arial" w:hAnsi="Arial" w:cs="Arial"/>
          <w:sz w:val="28"/>
          <w:szCs w:val="28"/>
        </w:rPr>
        <w:t>о</w:t>
      </w:r>
      <w:r w:rsidR="00D807D8">
        <w:rPr>
          <w:rFonts w:ascii="Arial" w:hAnsi="Arial" w:cs="Arial"/>
          <w:sz w:val="28"/>
          <w:szCs w:val="28"/>
        </w:rPr>
        <w:t xml:space="preserve">работала в местном родильном доме. </w:t>
      </w:r>
    </w:p>
    <w:p w:rsidR="002C167F" w:rsidRDefault="00EC098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Учился Аяз в Бакинской средней школе №198. Он не был примерным комсомольцем, в старших классах увлекался джазом, за что не раз осуж</w:t>
      </w:r>
      <w:r w:rsidR="00514182">
        <w:rPr>
          <w:rFonts w:ascii="Arial" w:hAnsi="Arial" w:cs="Arial"/>
          <w:sz w:val="28"/>
          <w:szCs w:val="28"/>
        </w:rPr>
        <w:t xml:space="preserve">дался в стенгазете как стиляга и подражатель западному образу жизни. </w:t>
      </w:r>
      <w:r w:rsidR="003E1665">
        <w:rPr>
          <w:rFonts w:ascii="Arial" w:hAnsi="Arial" w:cs="Arial"/>
          <w:sz w:val="28"/>
          <w:szCs w:val="28"/>
        </w:rPr>
        <w:t xml:space="preserve">Активно занимался спортом и был членом школьной сборной по волейболу. </w:t>
      </w:r>
    </w:p>
    <w:p w:rsidR="00536690" w:rsidRDefault="00537ED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r w:rsidRPr="00537EDA">
        <w:rPr>
          <w:rFonts w:ascii="Arial" w:hAnsi="Arial" w:cs="Arial"/>
          <w:sz w:val="28"/>
          <w:szCs w:val="28"/>
        </w:rPr>
        <w:t>1956</w:t>
      </w:r>
      <w:r w:rsidR="00DD3F04">
        <w:rPr>
          <w:rFonts w:ascii="Arial" w:hAnsi="Arial" w:cs="Arial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по </w:t>
      </w:r>
      <w:r w:rsidRPr="00537EDA">
        <w:rPr>
          <w:rFonts w:ascii="Arial" w:hAnsi="Arial" w:cs="Arial"/>
          <w:sz w:val="28"/>
          <w:szCs w:val="28"/>
        </w:rPr>
        <w:t>1962</w:t>
      </w:r>
      <w:r w:rsidR="00DD3F04">
        <w:rPr>
          <w:rFonts w:ascii="Arial" w:hAnsi="Arial" w:cs="Arial"/>
          <w:sz w:val="28"/>
          <w:szCs w:val="28"/>
        </w:rPr>
        <w:t xml:space="preserve"> г.</w:t>
      </w:r>
      <w:r w:rsidR="00536690">
        <w:rPr>
          <w:rFonts w:ascii="Arial" w:hAnsi="Arial" w:cs="Arial"/>
          <w:sz w:val="28"/>
          <w:szCs w:val="28"/>
        </w:rPr>
        <w:t xml:space="preserve"> учился</w:t>
      </w:r>
      <w:r w:rsidR="00536690" w:rsidRPr="00536690">
        <w:rPr>
          <w:rFonts w:ascii="Arial" w:hAnsi="Arial" w:cs="Arial"/>
          <w:sz w:val="28"/>
          <w:szCs w:val="28"/>
        </w:rPr>
        <w:t xml:space="preserve"> в Азербайджанском институте Нефтехимии им.</w:t>
      </w:r>
      <w:r w:rsidR="00100A13">
        <w:rPr>
          <w:rFonts w:ascii="Arial" w:hAnsi="Arial" w:cs="Arial"/>
          <w:sz w:val="28"/>
          <w:szCs w:val="28"/>
        </w:rPr>
        <w:t xml:space="preserve"> </w:t>
      </w:r>
      <w:r w:rsidR="00536690" w:rsidRPr="00536690">
        <w:rPr>
          <w:rFonts w:ascii="Arial" w:hAnsi="Arial" w:cs="Arial"/>
          <w:sz w:val="28"/>
          <w:szCs w:val="28"/>
        </w:rPr>
        <w:t>Азизбекова.</w:t>
      </w:r>
      <w:r w:rsidR="00BA1486">
        <w:rPr>
          <w:rFonts w:ascii="Arial" w:hAnsi="Arial" w:cs="Arial"/>
          <w:sz w:val="28"/>
          <w:szCs w:val="28"/>
        </w:rPr>
        <w:t xml:space="preserve"> До 1959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BA1486">
        <w:rPr>
          <w:rFonts w:ascii="Arial" w:hAnsi="Arial" w:cs="Arial"/>
          <w:sz w:val="28"/>
          <w:szCs w:val="28"/>
        </w:rPr>
        <w:t xml:space="preserve">г. </w:t>
      </w:r>
      <w:r w:rsidR="00100A13">
        <w:rPr>
          <w:rFonts w:ascii="Arial" w:hAnsi="Arial" w:cs="Arial"/>
          <w:sz w:val="28"/>
          <w:szCs w:val="28"/>
        </w:rPr>
        <w:t xml:space="preserve">работал в научно исследовательском институте геодезии и мелиорации в должности старшего техника-конструктора. </w:t>
      </w:r>
      <w:r w:rsidR="00BA1486">
        <w:rPr>
          <w:rFonts w:ascii="Arial" w:hAnsi="Arial" w:cs="Arial"/>
          <w:sz w:val="28"/>
          <w:szCs w:val="28"/>
        </w:rPr>
        <w:t xml:space="preserve"> </w:t>
      </w:r>
      <w:r w:rsidR="00922B4D">
        <w:rPr>
          <w:rFonts w:ascii="Arial" w:hAnsi="Arial" w:cs="Arial"/>
          <w:sz w:val="28"/>
          <w:szCs w:val="28"/>
        </w:rPr>
        <w:t>В 1959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922B4D">
        <w:rPr>
          <w:rFonts w:ascii="Arial" w:hAnsi="Arial" w:cs="Arial"/>
          <w:sz w:val="28"/>
          <w:szCs w:val="28"/>
        </w:rPr>
        <w:t>г</w:t>
      </w:r>
      <w:r w:rsidR="00DD3F04">
        <w:rPr>
          <w:rFonts w:ascii="Arial" w:hAnsi="Arial" w:cs="Arial"/>
          <w:sz w:val="28"/>
          <w:szCs w:val="28"/>
        </w:rPr>
        <w:t>.</w:t>
      </w:r>
      <w:r w:rsidR="00922B4D">
        <w:rPr>
          <w:rFonts w:ascii="Arial" w:hAnsi="Arial" w:cs="Arial"/>
          <w:sz w:val="28"/>
          <w:szCs w:val="28"/>
        </w:rPr>
        <w:t xml:space="preserve"> перешел на Бакинский завод электробытовых приборов. Здесь за 15 лет он прошел от простого мастера до </w:t>
      </w:r>
      <w:r w:rsidR="00F76F8D">
        <w:rPr>
          <w:rFonts w:ascii="Arial" w:hAnsi="Arial" w:cs="Arial"/>
          <w:sz w:val="28"/>
          <w:szCs w:val="28"/>
        </w:rPr>
        <w:t xml:space="preserve">директора завода. </w:t>
      </w:r>
      <w:r w:rsidR="00320CC0">
        <w:rPr>
          <w:rFonts w:ascii="Arial" w:hAnsi="Arial" w:cs="Arial"/>
          <w:sz w:val="28"/>
          <w:szCs w:val="28"/>
        </w:rPr>
        <w:t>Его управленческий талант был замечен, и в 1974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320CC0">
        <w:rPr>
          <w:rFonts w:ascii="Arial" w:hAnsi="Arial" w:cs="Arial"/>
          <w:sz w:val="28"/>
          <w:szCs w:val="28"/>
        </w:rPr>
        <w:t>г</w:t>
      </w:r>
      <w:r w:rsidR="00DD3F04">
        <w:rPr>
          <w:rFonts w:ascii="Arial" w:hAnsi="Arial" w:cs="Arial"/>
          <w:sz w:val="28"/>
          <w:szCs w:val="28"/>
        </w:rPr>
        <w:t>.</w:t>
      </w:r>
      <w:r w:rsidR="00320C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0CC0">
        <w:rPr>
          <w:rFonts w:ascii="Arial" w:hAnsi="Arial" w:cs="Arial"/>
          <w:sz w:val="28"/>
          <w:szCs w:val="28"/>
        </w:rPr>
        <w:t>Аяз</w:t>
      </w:r>
      <w:proofErr w:type="spellEnd"/>
      <w:r w:rsidR="00320C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0CC0" w:rsidRPr="0046139E">
        <w:rPr>
          <w:rFonts w:ascii="Arial" w:hAnsi="Arial" w:cs="Arial"/>
          <w:sz w:val="28"/>
          <w:szCs w:val="28"/>
        </w:rPr>
        <w:t>Муталибов</w:t>
      </w:r>
      <w:proofErr w:type="spellEnd"/>
      <w:r w:rsidR="00320CC0">
        <w:rPr>
          <w:rFonts w:ascii="Arial" w:hAnsi="Arial" w:cs="Arial"/>
          <w:sz w:val="28"/>
          <w:szCs w:val="28"/>
        </w:rPr>
        <w:t xml:space="preserve"> стал генеральным директором всего производственного объединения </w:t>
      </w:r>
      <w:r w:rsidR="00320CC0" w:rsidRPr="00320CC0">
        <w:rPr>
          <w:rFonts w:ascii="Arial" w:hAnsi="Arial" w:cs="Arial"/>
          <w:sz w:val="28"/>
          <w:szCs w:val="28"/>
        </w:rPr>
        <w:t>"Бакэлектробытмаш"</w:t>
      </w:r>
      <w:r w:rsidR="00320CC0">
        <w:rPr>
          <w:rFonts w:ascii="Arial" w:hAnsi="Arial" w:cs="Arial"/>
          <w:sz w:val="28"/>
          <w:szCs w:val="28"/>
        </w:rPr>
        <w:t>.</w:t>
      </w:r>
    </w:p>
    <w:p w:rsidR="003539A2" w:rsidRDefault="009012C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1977</w:t>
      </w:r>
      <w:r w:rsidR="00DD3F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 начинает активно развиваться и полити</w:t>
      </w:r>
      <w:r w:rsidR="003539A2">
        <w:rPr>
          <w:rFonts w:ascii="Arial" w:hAnsi="Arial" w:cs="Arial"/>
          <w:sz w:val="28"/>
          <w:szCs w:val="28"/>
        </w:rPr>
        <w:t xml:space="preserve">ческая карьера Аяза Муталибова, его избирают </w:t>
      </w:r>
      <w:r w:rsidR="003539A2" w:rsidRPr="003539A2">
        <w:rPr>
          <w:rFonts w:ascii="Arial" w:hAnsi="Arial" w:cs="Arial"/>
          <w:sz w:val="28"/>
          <w:szCs w:val="28"/>
        </w:rPr>
        <w:t>вторым секретарем Наримановского райкома Коммунистической партии Азербайджана</w:t>
      </w:r>
      <w:r w:rsidR="00ED44D3">
        <w:rPr>
          <w:rFonts w:ascii="Arial" w:hAnsi="Arial" w:cs="Arial"/>
          <w:sz w:val="28"/>
          <w:szCs w:val="28"/>
        </w:rPr>
        <w:t xml:space="preserve">. </w:t>
      </w:r>
      <w:r w:rsidR="000231B5">
        <w:rPr>
          <w:rFonts w:ascii="Arial" w:hAnsi="Arial" w:cs="Arial"/>
          <w:sz w:val="28"/>
          <w:szCs w:val="28"/>
        </w:rPr>
        <w:t>В 1979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0231B5">
        <w:rPr>
          <w:rFonts w:ascii="Arial" w:hAnsi="Arial" w:cs="Arial"/>
          <w:sz w:val="28"/>
          <w:szCs w:val="28"/>
        </w:rPr>
        <w:t xml:space="preserve">г. Аяз получает назначение на должность министра промышленности Азербайджана. </w:t>
      </w:r>
      <w:r w:rsidR="00C85675">
        <w:rPr>
          <w:rFonts w:ascii="Arial" w:hAnsi="Arial" w:cs="Arial"/>
          <w:sz w:val="28"/>
          <w:szCs w:val="28"/>
        </w:rPr>
        <w:t>В начале 1989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C85675">
        <w:rPr>
          <w:rFonts w:ascii="Arial" w:hAnsi="Arial" w:cs="Arial"/>
          <w:sz w:val="28"/>
          <w:szCs w:val="28"/>
        </w:rPr>
        <w:t>г</w:t>
      </w:r>
      <w:r w:rsidR="00DD3F04">
        <w:rPr>
          <w:rFonts w:ascii="Arial" w:hAnsi="Arial" w:cs="Arial"/>
          <w:sz w:val="28"/>
          <w:szCs w:val="28"/>
        </w:rPr>
        <w:t>.</w:t>
      </w:r>
      <w:r w:rsidR="00C85675">
        <w:rPr>
          <w:rFonts w:ascii="Arial" w:hAnsi="Arial" w:cs="Arial"/>
          <w:sz w:val="28"/>
          <w:szCs w:val="28"/>
        </w:rPr>
        <w:t xml:space="preserve"> – становится председателем совета министров. </w:t>
      </w:r>
    </w:p>
    <w:p w:rsidR="006E65ED" w:rsidRDefault="00D23631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январе 1990</w:t>
      </w:r>
      <w:r w:rsidR="00DD3F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проходят массовые беспорядки и убийства армянского населения. </w:t>
      </w:r>
      <w:r w:rsidR="008C43C9">
        <w:rPr>
          <w:rFonts w:ascii="Arial" w:hAnsi="Arial" w:cs="Arial"/>
          <w:sz w:val="28"/>
          <w:szCs w:val="28"/>
        </w:rPr>
        <w:t>П</w:t>
      </w:r>
      <w:r w:rsidR="008C43C9" w:rsidRPr="008C43C9">
        <w:rPr>
          <w:rFonts w:ascii="Arial" w:hAnsi="Arial" w:cs="Arial"/>
          <w:sz w:val="28"/>
          <w:szCs w:val="28"/>
        </w:rPr>
        <w:t>ерв</w:t>
      </w:r>
      <w:r w:rsidR="007440AC">
        <w:rPr>
          <w:rFonts w:ascii="Arial" w:hAnsi="Arial" w:cs="Arial"/>
          <w:sz w:val="28"/>
          <w:szCs w:val="28"/>
        </w:rPr>
        <w:t>ый</w:t>
      </w:r>
      <w:r w:rsidR="008C43C9" w:rsidRPr="008C43C9">
        <w:rPr>
          <w:rFonts w:ascii="Arial" w:hAnsi="Arial" w:cs="Arial"/>
          <w:sz w:val="28"/>
          <w:szCs w:val="28"/>
        </w:rPr>
        <w:t xml:space="preserve"> секретар</w:t>
      </w:r>
      <w:r w:rsidR="007440AC">
        <w:rPr>
          <w:rFonts w:ascii="Arial" w:hAnsi="Arial" w:cs="Arial"/>
          <w:sz w:val="28"/>
          <w:szCs w:val="28"/>
        </w:rPr>
        <w:t>ь</w:t>
      </w:r>
      <w:r w:rsidR="008C43C9" w:rsidRPr="008C43C9">
        <w:rPr>
          <w:rFonts w:ascii="Arial" w:hAnsi="Arial" w:cs="Arial"/>
          <w:sz w:val="28"/>
          <w:szCs w:val="28"/>
        </w:rPr>
        <w:t xml:space="preserve"> ЦК КП Аз.</w:t>
      </w:r>
      <w:r w:rsidR="00DD3F04">
        <w:rPr>
          <w:rFonts w:ascii="Arial" w:hAnsi="Arial" w:cs="Arial"/>
          <w:sz w:val="28"/>
          <w:szCs w:val="28"/>
        </w:rPr>
        <w:t xml:space="preserve"> </w:t>
      </w:r>
      <w:r w:rsidR="008C43C9" w:rsidRPr="008C43C9">
        <w:rPr>
          <w:rFonts w:ascii="Arial" w:hAnsi="Arial" w:cs="Arial"/>
          <w:sz w:val="28"/>
          <w:szCs w:val="28"/>
        </w:rPr>
        <w:t>ССР Абдул</w:t>
      </w:r>
      <w:r w:rsidR="008C43C9">
        <w:rPr>
          <w:rFonts w:ascii="Arial" w:hAnsi="Arial" w:cs="Arial"/>
          <w:sz w:val="28"/>
          <w:szCs w:val="28"/>
        </w:rPr>
        <w:t xml:space="preserve"> </w:t>
      </w:r>
      <w:r w:rsidR="008C43C9" w:rsidRPr="008C43C9">
        <w:rPr>
          <w:rFonts w:ascii="Arial" w:hAnsi="Arial" w:cs="Arial"/>
          <w:sz w:val="28"/>
          <w:szCs w:val="28"/>
        </w:rPr>
        <w:t xml:space="preserve">Рахман </w:t>
      </w:r>
      <w:proofErr w:type="spellStart"/>
      <w:r w:rsidR="008C43C9" w:rsidRPr="008C43C9">
        <w:rPr>
          <w:rFonts w:ascii="Arial" w:hAnsi="Arial" w:cs="Arial"/>
          <w:sz w:val="28"/>
          <w:szCs w:val="28"/>
        </w:rPr>
        <w:t>Везиров</w:t>
      </w:r>
      <w:proofErr w:type="spellEnd"/>
      <w:r w:rsidR="008C43C9">
        <w:rPr>
          <w:rFonts w:ascii="Arial" w:hAnsi="Arial" w:cs="Arial"/>
          <w:sz w:val="28"/>
          <w:szCs w:val="28"/>
        </w:rPr>
        <w:t xml:space="preserve"> </w:t>
      </w:r>
      <w:r w:rsidR="007440AC">
        <w:rPr>
          <w:rFonts w:ascii="Arial" w:hAnsi="Arial" w:cs="Arial"/>
          <w:sz w:val="28"/>
          <w:szCs w:val="28"/>
        </w:rPr>
        <w:t xml:space="preserve">оказался в растерянности и не смог </w:t>
      </w:r>
      <w:r w:rsidR="00173687">
        <w:rPr>
          <w:rFonts w:ascii="Arial" w:hAnsi="Arial" w:cs="Arial"/>
          <w:sz w:val="28"/>
          <w:szCs w:val="28"/>
        </w:rPr>
        <w:t>контролировать</w:t>
      </w:r>
      <w:r w:rsidR="007440AC">
        <w:rPr>
          <w:rFonts w:ascii="Arial" w:hAnsi="Arial" w:cs="Arial"/>
          <w:sz w:val="28"/>
          <w:szCs w:val="28"/>
        </w:rPr>
        <w:t xml:space="preserve"> ситуацию. </w:t>
      </w:r>
      <w:r w:rsidR="00173687">
        <w:rPr>
          <w:rFonts w:ascii="Arial" w:hAnsi="Arial" w:cs="Arial"/>
          <w:sz w:val="28"/>
          <w:szCs w:val="28"/>
        </w:rPr>
        <w:t>Инициативу в переговорах с Россией взял в свои руки Муталибов, и уже 24 января его избрали на пост первого секретаря.</w:t>
      </w:r>
    </w:p>
    <w:p w:rsidR="00173687" w:rsidRDefault="002143E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ходе переговоров с Москвой удалось договориться о вводе советских войск для усмирения беспорядков. </w:t>
      </w:r>
      <w:r w:rsidR="00043239">
        <w:rPr>
          <w:rFonts w:ascii="Arial" w:hAnsi="Arial" w:cs="Arial"/>
          <w:sz w:val="28"/>
          <w:szCs w:val="28"/>
        </w:rPr>
        <w:t>В итоге, войска впусти</w:t>
      </w:r>
      <w:r w:rsidR="00DD3F04">
        <w:rPr>
          <w:rFonts w:ascii="Arial" w:hAnsi="Arial" w:cs="Arial"/>
          <w:sz w:val="28"/>
          <w:szCs w:val="28"/>
        </w:rPr>
        <w:t>ли</w:t>
      </w:r>
      <w:r w:rsidR="00043239">
        <w:rPr>
          <w:rFonts w:ascii="Arial" w:hAnsi="Arial" w:cs="Arial"/>
          <w:sz w:val="28"/>
          <w:szCs w:val="28"/>
        </w:rPr>
        <w:t xml:space="preserve"> в Баку, когда </w:t>
      </w:r>
      <w:r w:rsidR="00A72FD4">
        <w:rPr>
          <w:rFonts w:ascii="Arial" w:hAnsi="Arial" w:cs="Arial"/>
          <w:sz w:val="28"/>
          <w:szCs w:val="28"/>
        </w:rPr>
        <w:t>толпа уже почти успокоилась.</w:t>
      </w:r>
      <w:r w:rsidR="00FB3F50">
        <w:rPr>
          <w:rFonts w:ascii="Arial" w:hAnsi="Arial" w:cs="Arial"/>
          <w:sz w:val="28"/>
          <w:szCs w:val="28"/>
        </w:rPr>
        <w:t xml:space="preserve"> Народный фронт, который и учинил беспорядки, оказал жесточайшее сопротивление советским солдатам. В итоге погибло около 150 жителей Азербайджана и несколько десятков советских солдат.</w:t>
      </w:r>
      <w:r w:rsidR="002D7A19">
        <w:rPr>
          <w:rFonts w:ascii="Arial" w:hAnsi="Arial" w:cs="Arial"/>
          <w:sz w:val="28"/>
          <w:szCs w:val="28"/>
        </w:rPr>
        <w:t xml:space="preserve"> В Баку ввели чрезвычайное положение и объявили комендантский час, чтобы избежать дальнейших столкновений.</w:t>
      </w:r>
    </w:p>
    <w:p w:rsidR="002D7A19" w:rsidRDefault="002D7A19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15AFF" w:rsidRPr="0016665F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3. </w:t>
      </w:r>
      <w:r w:rsidR="0016665F" w:rsidRPr="0016665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Внутренняя политика первого президента Азербайджана.</w:t>
      </w:r>
    </w:p>
    <w:p w:rsidR="0016665F" w:rsidRDefault="001140E5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весне 1991г. чрезвычайное положение и комендантский час все еще действовали. В этих условиях парламент </w:t>
      </w:r>
      <w:r w:rsidRPr="001140E5">
        <w:rPr>
          <w:rFonts w:ascii="Arial" w:hAnsi="Arial" w:cs="Arial"/>
          <w:sz w:val="28"/>
          <w:szCs w:val="28"/>
        </w:rPr>
        <w:t>АзССР</w:t>
      </w:r>
      <w:r>
        <w:rPr>
          <w:rFonts w:ascii="Arial" w:hAnsi="Arial" w:cs="Arial"/>
          <w:sz w:val="28"/>
          <w:szCs w:val="28"/>
        </w:rPr>
        <w:t xml:space="preserve"> провозгласил </w:t>
      </w:r>
      <w:proofErr w:type="spellStart"/>
      <w:r>
        <w:rPr>
          <w:rFonts w:ascii="Arial" w:hAnsi="Arial" w:cs="Arial"/>
          <w:sz w:val="28"/>
          <w:szCs w:val="28"/>
        </w:rPr>
        <w:t>Аяза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Муталибова</w:t>
      </w:r>
      <w:proofErr w:type="spellEnd"/>
      <w:r>
        <w:rPr>
          <w:rFonts w:ascii="Arial" w:hAnsi="Arial" w:cs="Arial"/>
          <w:sz w:val="28"/>
          <w:szCs w:val="28"/>
        </w:rPr>
        <w:t xml:space="preserve"> президентом Азербайджана. </w:t>
      </w:r>
      <w:r w:rsidR="00AA4B1C">
        <w:rPr>
          <w:rFonts w:ascii="Arial" w:hAnsi="Arial" w:cs="Arial"/>
          <w:sz w:val="28"/>
          <w:szCs w:val="28"/>
        </w:rPr>
        <w:t>8 сентября 1991г. позиция первого лица страны была подтверждена всенародными выборами, но оппозиция, не смотря на это, стремилась его свергнуть.</w:t>
      </w:r>
    </w:p>
    <w:p w:rsidR="009603F7" w:rsidRDefault="00DD3F04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марта 1991</w:t>
      </w:r>
      <w:r w:rsidR="0005085B">
        <w:rPr>
          <w:rFonts w:ascii="Arial" w:hAnsi="Arial" w:cs="Arial"/>
          <w:sz w:val="28"/>
          <w:szCs w:val="28"/>
        </w:rPr>
        <w:t>г. в Азербайджане прошел референ</w:t>
      </w:r>
      <w:r w:rsidR="00A11AFE">
        <w:rPr>
          <w:rFonts w:ascii="Arial" w:hAnsi="Arial" w:cs="Arial"/>
          <w:sz w:val="28"/>
          <w:szCs w:val="28"/>
        </w:rPr>
        <w:t>дум по вопросу сохранения СССР. Свое слово высказало 75%</w:t>
      </w:r>
      <w:r>
        <w:rPr>
          <w:rFonts w:ascii="Arial" w:hAnsi="Arial" w:cs="Arial"/>
          <w:sz w:val="28"/>
          <w:szCs w:val="28"/>
        </w:rPr>
        <w:t xml:space="preserve"> </w:t>
      </w:r>
      <w:r w:rsidR="00A11AFE">
        <w:rPr>
          <w:rFonts w:ascii="Arial" w:hAnsi="Arial" w:cs="Arial"/>
          <w:sz w:val="28"/>
          <w:szCs w:val="28"/>
        </w:rPr>
        <w:t xml:space="preserve">населения, и более 90% из них </w:t>
      </w:r>
      <w:r w:rsidR="006B2DAB">
        <w:rPr>
          <w:rFonts w:ascii="Arial" w:hAnsi="Arial" w:cs="Arial"/>
          <w:sz w:val="28"/>
          <w:szCs w:val="28"/>
        </w:rPr>
        <w:t xml:space="preserve">проголосовало за сохранение республики. </w:t>
      </w:r>
    </w:p>
    <w:p w:rsidR="00AA4B1C" w:rsidRDefault="009603F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время путча ГКЧП Муталибов находился в Иране, и</w:t>
      </w:r>
      <w:r w:rsidR="00DD3F04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прессе появилась статья, в которой говорилось, что он поддерживает ГКЧП. </w:t>
      </w:r>
      <w:r w:rsidR="00B20778">
        <w:rPr>
          <w:rFonts w:ascii="Arial" w:hAnsi="Arial" w:cs="Arial"/>
          <w:sz w:val="28"/>
          <w:szCs w:val="28"/>
        </w:rPr>
        <w:t>Позже сам он заявил, что не давал подобных комментариев, лишь сказал, что мало информирован и пока не знает как к этому относиться.</w:t>
      </w:r>
    </w:p>
    <w:p w:rsidR="00AB71C1" w:rsidRDefault="00BD3CC3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Вскоре, Горбачев вернул себе власть, и пообещал наказать всех сторонников ГКЧП. Многие считают, что это заявление, вместе со статьей о поддержке </w:t>
      </w:r>
      <w:proofErr w:type="spellStart"/>
      <w:r>
        <w:rPr>
          <w:rFonts w:ascii="Arial" w:hAnsi="Arial" w:cs="Arial"/>
          <w:sz w:val="28"/>
          <w:szCs w:val="28"/>
        </w:rPr>
        <w:t>Муталибовым</w:t>
      </w:r>
      <w:proofErr w:type="spellEnd"/>
      <w:r>
        <w:rPr>
          <w:rFonts w:ascii="Arial" w:hAnsi="Arial" w:cs="Arial"/>
          <w:sz w:val="28"/>
          <w:szCs w:val="28"/>
        </w:rPr>
        <w:t xml:space="preserve"> ГКЧП и стала причиной для объявления независимости Армении. Муталибов боялся, что </w:t>
      </w:r>
      <w:r w:rsidR="00EE79DE">
        <w:rPr>
          <w:rFonts w:ascii="Arial" w:hAnsi="Arial" w:cs="Arial"/>
          <w:sz w:val="28"/>
          <w:szCs w:val="28"/>
        </w:rPr>
        <w:t xml:space="preserve">его </w:t>
      </w:r>
      <w:r>
        <w:rPr>
          <w:rFonts w:ascii="Arial" w:hAnsi="Arial" w:cs="Arial"/>
          <w:sz w:val="28"/>
          <w:szCs w:val="28"/>
        </w:rPr>
        <w:t>отстранят и в попытке сохранить власть</w:t>
      </w:r>
      <w:r w:rsidR="00AB71C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3070F">
        <w:rPr>
          <w:rFonts w:ascii="Arial" w:hAnsi="Arial" w:cs="Arial"/>
          <w:sz w:val="28"/>
          <w:szCs w:val="28"/>
        </w:rPr>
        <w:t>не прислушался к мн</w:t>
      </w:r>
      <w:r w:rsidR="00AB71C1">
        <w:rPr>
          <w:rFonts w:ascii="Arial" w:hAnsi="Arial" w:cs="Arial"/>
          <w:sz w:val="28"/>
          <w:szCs w:val="28"/>
        </w:rPr>
        <w:t>ению народа, высказавшегося фактически против отсоединения.</w:t>
      </w:r>
    </w:p>
    <w:p w:rsidR="00B20778" w:rsidRDefault="00AB71C1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83590">
        <w:rPr>
          <w:rFonts w:ascii="Arial" w:hAnsi="Arial" w:cs="Arial"/>
          <w:sz w:val="28"/>
          <w:szCs w:val="28"/>
        </w:rPr>
        <w:t>30 августа 1991г. верховный совет Азербайджана принял декларацию о независимости.</w:t>
      </w:r>
      <w:r w:rsidR="00E07BE5">
        <w:rPr>
          <w:rFonts w:ascii="Arial" w:hAnsi="Arial" w:cs="Arial"/>
          <w:sz w:val="28"/>
          <w:szCs w:val="28"/>
        </w:rPr>
        <w:t xml:space="preserve"> Кроме этого, вновь провозглашенная Азербайджанская республика</w:t>
      </w:r>
      <w:r w:rsidR="00F86F80">
        <w:rPr>
          <w:rFonts w:ascii="Arial" w:hAnsi="Arial" w:cs="Arial"/>
          <w:sz w:val="28"/>
          <w:szCs w:val="28"/>
        </w:rPr>
        <w:t xml:space="preserve"> отказалась от всего советского наследия в области права</w:t>
      </w:r>
      <w:r w:rsidR="00E07BE5">
        <w:rPr>
          <w:rFonts w:ascii="Arial" w:hAnsi="Arial" w:cs="Arial"/>
          <w:sz w:val="28"/>
          <w:szCs w:val="28"/>
        </w:rPr>
        <w:t xml:space="preserve">. </w:t>
      </w:r>
      <w:r w:rsidR="00536138">
        <w:rPr>
          <w:rFonts w:ascii="Arial" w:hAnsi="Arial" w:cs="Arial"/>
          <w:sz w:val="28"/>
          <w:szCs w:val="28"/>
        </w:rPr>
        <w:t xml:space="preserve">До принятия конституции основным законом считалась именно декларация независимости. </w:t>
      </w:r>
    </w:p>
    <w:p w:rsidR="00204F82" w:rsidRDefault="00204F8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Окончательно власть Муталибова закрепилась на всенародных выборах президента. </w:t>
      </w:r>
      <w:r w:rsidR="00247C39">
        <w:rPr>
          <w:rFonts w:ascii="Arial" w:hAnsi="Arial" w:cs="Arial"/>
          <w:sz w:val="28"/>
          <w:szCs w:val="28"/>
        </w:rPr>
        <w:t>Чтобы исключить возможность проникновения во властные структуры недовольных</w:t>
      </w:r>
      <w:r w:rsidR="00F86F80">
        <w:rPr>
          <w:rFonts w:ascii="Arial" w:hAnsi="Arial" w:cs="Arial"/>
          <w:sz w:val="28"/>
          <w:szCs w:val="28"/>
        </w:rPr>
        <w:t xml:space="preserve"> оппозиционеров</w:t>
      </w:r>
      <w:r w:rsidR="00247C39">
        <w:rPr>
          <w:rFonts w:ascii="Arial" w:hAnsi="Arial" w:cs="Arial"/>
          <w:sz w:val="28"/>
          <w:szCs w:val="28"/>
        </w:rPr>
        <w:t>, Аяз Муталибов в ноябре 1991г. распустил избранный народом Верховный совет и передал его полномочия меджлису. В меджлис входило 50 человек, и всех их назначил сам президент.</w:t>
      </w:r>
    </w:p>
    <w:p w:rsidR="00247C39" w:rsidRDefault="00974245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же время продолжала укрепляться и позиция народного фронта. </w:t>
      </w:r>
      <w:r w:rsidR="00F01836">
        <w:rPr>
          <w:rFonts w:ascii="Arial" w:hAnsi="Arial" w:cs="Arial"/>
          <w:sz w:val="28"/>
          <w:szCs w:val="28"/>
        </w:rPr>
        <w:t xml:space="preserve">Большой удар был нанесен по власти Муталибова при крушении вертолета при возвращении делегации из Нагорного Карабаха.  </w:t>
      </w:r>
      <w:r w:rsidR="00435847">
        <w:rPr>
          <w:rFonts w:ascii="Arial" w:hAnsi="Arial" w:cs="Arial"/>
          <w:sz w:val="28"/>
          <w:szCs w:val="28"/>
        </w:rPr>
        <w:t xml:space="preserve">В нем находились практически все доверенные лица, максимально приближенные к президенту. </w:t>
      </w:r>
      <w:r w:rsidR="00167B4C">
        <w:rPr>
          <w:rFonts w:ascii="Arial" w:hAnsi="Arial" w:cs="Arial"/>
          <w:sz w:val="28"/>
          <w:szCs w:val="28"/>
        </w:rPr>
        <w:t xml:space="preserve">Не уходит от внимания и тот факт, что </w:t>
      </w:r>
      <w:r w:rsidR="00167B4C" w:rsidRPr="00167B4C">
        <w:rPr>
          <w:rFonts w:ascii="Arial" w:hAnsi="Arial" w:cs="Arial"/>
          <w:sz w:val="28"/>
          <w:szCs w:val="28"/>
        </w:rPr>
        <w:t xml:space="preserve">Тамерлан </w:t>
      </w:r>
      <w:proofErr w:type="spellStart"/>
      <w:r w:rsidR="00167B4C" w:rsidRPr="00167B4C">
        <w:rPr>
          <w:rFonts w:ascii="Arial" w:hAnsi="Arial" w:cs="Arial"/>
          <w:sz w:val="28"/>
          <w:szCs w:val="28"/>
        </w:rPr>
        <w:t>Гараев</w:t>
      </w:r>
      <w:proofErr w:type="spellEnd"/>
      <w:r w:rsidR="00167B4C">
        <w:rPr>
          <w:rFonts w:ascii="Arial" w:hAnsi="Arial" w:cs="Arial"/>
          <w:sz w:val="28"/>
          <w:szCs w:val="28"/>
        </w:rPr>
        <w:t xml:space="preserve"> – член Народного Фронта, в тот день отказался лететь с остальными. Это наводит на мысли о том, что крушение было тщательно спланировано оппозицией.</w:t>
      </w:r>
    </w:p>
    <w:p w:rsidR="00167B4C" w:rsidRDefault="00EB5AFC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Ярых сторонников у Муталибова не оставалось, народному Фронту оставалось только найти подходящий повод, чтобы заставить президента добровольно уйти в отставку. </w:t>
      </w:r>
      <w:r w:rsidR="009A78FA">
        <w:rPr>
          <w:rFonts w:ascii="Arial" w:hAnsi="Arial" w:cs="Arial"/>
          <w:sz w:val="28"/>
          <w:szCs w:val="28"/>
        </w:rPr>
        <w:t xml:space="preserve">Такой повод появился 26 февраля, когда армяне захватили </w:t>
      </w:r>
      <w:proofErr w:type="spellStart"/>
      <w:r w:rsidR="009A78FA" w:rsidRPr="009A78FA">
        <w:rPr>
          <w:rFonts w:ascii="Arial" w:hAnsi="Arial" w:cs="Arial"/>
          <w:sz w:val="28"/>
          <w:szCs w:val="28"/>
        </w:rPr>
        <w:t>Ходжалы</w:t>
      </w:r>
      <w:proofErr w:type="spellEnd"/>
      <w:r w:rsidR="009A78FA">
        <w:rPr>
          <w:rFonts w:ascii="Arial" w:hAnsi="Arial" w:cs="Arial"/>
          <w:sz w:val="28"/>
          <w:szCs w:val="28"/>
        </w:rPr>
        <w:t>.</w:t>
      </w:r>
      <w:r w:rsidR="00F86F80">
        <w:rPr>
          <w:rFonts w:ascii="Arial" w:hAnsi="Arial" w:cs="Arial"/>
          <w:sz w:val="28"/>
          <w:szCs w:val="28"/>
        </w:rPr>
        <w:t xml:space="preserve"> </w:t>
      </w:r>
      <w:r w:rsidR="009A78FA">
        <w:rPr>
          <w:rFonts w:ascii="Arial" w:hAnsi="Arial" w:cs="Arial"/>
          <w:sz w:val="28"/>
          <w:szCs w:val="28"/>
        </w:rPr>
        <w:t xml:space="preserve"> </w:t>
      </w:r>
      <w:r w:rsidR="002C6221">
        <w:rPr>
          <w:rFonts w:ascii="Arial" w:hAnsi="Arial" w:cs="Arial"/>
          <w:sz w:val="28"/>
          <w:szCs w:val="28"/>
        </w:rPr>
        <w:t>Дело было не только</w:t>
      </w:r>
      <w:r w:rsidR="00F86F80">
        <w:rPr>
          <w:rFonts w:ascii="Arial" w:hAnsi="Arial" w:cs="Arial"/>
          <w:sz w:val="28"/>
          <w:szCs w:val="28"/>
        </w:rPr>
        <w:t xml:space="preserve"> в потере хорошей огневой точки</w:t>
      </w:r>
      <w:r w:rsidR="002C6221">
        <w:rPr>
          <w:rFonts w:ascii="Arial" w:hAnsi="Arial" w:cs="Arial"/>
          <w:sz w:val="28"/>
          <w:szCs w:val="28"/>
        </w:rPr>
        <w:t>, в боях погибло немало мирного населения.</w:t>
      </w:r>
    </w:p>
    <w:p w:rsidR="002C6221" w:rsidRDefault="00FF2D28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Президента назвали слабовольным и не способным сохранить территориальную целостность страны. </w:t>
      </w:r>
      <w:r w:rsidR="00D26CB9">
        <w:rPr>
          <w:rFonts w:ascii="Arial" w:hAnsi="Arial" w:cs="Arial"/>
          <w:sz w:val="28"/>
          <w:szCs w:val="28"/>
        </w:rPr>
        <w:t xml:space="preserve">Не смотря на все старания убрать от власти сторонников Народного Фронта, это не удалось. </w:t>
      </w:r>
      <w:r w:rsidR="00D31EE9">
        <w:rPr>
          <w:rFonts w:ascii="Arial" w:hAnsi="Arial" w:cs="Arial"/>
          <w:sz w:val="28"/>
          <w:szCs w:val="28"/>
        </w:rPr>
        <w:t xml:space="preserve">Президенту даже из </w:t>
      </w:r>
      <w:r w:rsidR="00F86F80">
        <w:rPr>
          <w:rFonts w:ascii="Arial" w:hAnsi="Arial" w:cs="Arial"/>
          <w:sz w:val="28"/>
          <w:szCs w:val="28"/>
        </w:rPr>
        <w:lastRenderedPageBreak/>
        <w:t>министерства МВД сообщали не</w:t>
      </w:r>
      <w:r w:rsidR="00D31EE9">
        <w:rPr>
          <w:rFonts w:ascii="Arial" w:hAnsi="Arial" w:cs="Arial"/>
          <w:sz w:val="28"/>
          <w:szCs w:val="28"/>
        </w:rPr>
        <w:t xml:space="preserve">верные данные, ему сказали, что погибло всего несколько человек, затем, последовало обвинение к самому </w:t>
      </w:r>
      <w:proofErr w:type="spellStart"/>
      <w:r w:rsidR="00D31EE9">
        <w:rPr>
          <w:rFonts w:ascii="Arial" w:hAnsi="Arial" w:cs="Arial"/>
          <w:sz w:val="28"/>
          <w:szCs w:val="28"/>
        </w:rPr>
        <w:t>Муталибову</w:t>
      </w:r>
      <w:proofErr w:type="spellEnd"/>
      <w:r w:rsidR="00D31EE9">
        <w:rPr>
          <w:rFonts w:ascii="Arial" w:hAnsi="Arial" w:cs="Arial"/>
          <w:sz w:val="28"/>
          <w:szCs w:val="28"/>
        </w:rPr>
        <w:t xml:space="preserve"> в сокрытии правды от народа.</w:t>
      </w:r>
    </w:p>
    <w:p w:rsidR="00D31EE9" w:rsidRDefault="00691828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марта 1992</w:t>
      </w:r>
      <w:r w:rsidR="00F86F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</w:t>
      </w:r>
      <w:proofErr w:type="spellStart"/>
      <w:r>
        <w:rPr>
          <w:rFonts w:ascii="Arial" w:hAnsi="Arial" w:cs="Arial"/>
          <w:sz w:val="28"/>
          <w:szCs w:val="28"/>
        </w:rPr>
        <w:t>Аяз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подал в отставку. </w:t>
      </w:r>
      <w:r w:rsidR="00A418DF">
        <w:rPr>
          <w:rFonts w:ascii="Arial" w:hAnsi="Arial" w:cs="Arial"/>
          <w:sz w:val="28"/>
          <w:szCs w:val="28"/>
        </w:rPr>
        <w:t xml:space="preserve">Исполняющим обязанности президента был назначен </w:t>
      </w:r>
      <w:proofErr w:type="spellStart"/>
      <w:r w:rsidR="00A418DF" w:rsidRPr="00A418DF">
        <w:rPr>
          <w:rFonts w:ascii="Arial" w:hAnsi="Arial" w:cs="Arial"/>
          <w:sz w:val="28"/>
          <w:szCs w:val="28"/>
        </w:rPr>
        <w:t>Якуб</w:t>
      </w:r>
      <w:proofErr w:type="spellEnd"/>
      <w:r w:rsidR="00A418DF" w:rsidRPr="00A418DF">
        <w:rPr>
          <w:rFonts w:ascii="Arial" w:hAnsi="Arial" w:cs="Arial"/>
          <w:sz w:val="28"/>
          <w:szCs w:val="28"/>
        </w:rPr>
        <w:t xml:space="preserve"> Мамедов</w:t>
      </w:r>
      <w:r w:rsidR="00A418DF">
        <w:rPr>
          <w:rFonts w:ascii="Arial" w:hAnsi="Arial" w:cs="Arial"/>
          <w:sz w:val="28"/>
          <w:szCs w:val="28"/>
        </w:rPr>
        <w:t xml:space="preserve">. </w:t>
      </w:r>
      <w:r w:rsidR="00CE5687">
        <w:rPr>
          <w:rFonts w:ascii="Arial" w:hAnsi="Arial" w:cs="Arial"/>
          <w:sz w:val="28"/>
          <w:szCs w:val="28"/>
        </w:rPr>
        <w:t xml:space="preserve">Самому </w:t>
      </w:r>
      <w:proofErr w:type="spellStart"/>
      <w:r w:rsidR="00CE5687">
        <w:rPr>
          <w:rFonts w:ascii="Arial" w:hAnsi="Arial" w:cs="Arial"/>
          <w:sz w:val="28"/>
          <w:szCs w:val="28"/>
        </w:rPr>
        <w:t>Муталибову</w:t>
      </w:r>
      <w:proofErr w:type="spellEnd"/>
      <w:r w:rsidR="00CE5687">
        <w:rPr>
          <w:rFonts w:ascii="Arial" w:hAnsi="Arial" w:cs="Arial"/>
          <w:sz w:val="28"/>
          <w:szCs w:val="28"/>
        </w:rPr>
        <w:t xml:space="preserve"> назначили пожизненную пенсию, выделили охрану из 10 человек, выдали служебную машину. Все имущество бывшего президента признали неприкосновенным на государственном уровне.</w:t>
      </w:r>
    </w:p>
    <w:p w:rsidR="00CE5687" w:rsidRDefault="0026221D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новый президент не смог быстро наладить ситуацию. </w:t>
      </w:r>
      <w:r w:rsidR="00F9743D">
        <w:rPr>
          <w:rFonts w:ascii="Arial" w:hAnsi="Arial" w:cs="Arial"/>
          <w:sz w:val="28"/>
          <w:szCs w:val="28"/>
        </w:rPr>
        <w:t xml:space="preserve">8 мая пала Шуша, что показало и его нерешительность в вопросах Нагорного Карабаха. </w:t>
      </w:r>
      <w:r w:rsidR="00EC01B2">
        <w:rPr>
          <w:rFonts w:ascii="Arial" w:hAnsi="Arial" w:cs="Arial"/>
          <w:sz w:val="28"/>
          <w:szCs w:val="28"/>
        </w:rPr>
        <w:t>Сторонники Муталибова устроили массовый митинг, с требованием вернуть ему президентское кресло. Верховный совет принял решение удовлетворить это требование.</w:t>
      </w:r>
    </w:p>
    <w:p w:rsidR="00C4657D" w:rsidRDefault="003A2039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Вернув свой пост, Аяз Муталибов сразу ввел </w:t>
      </w:r>
      <w:r w:rsidR="00F86F80">
        <w:rPr>
          <w:rFonts w:ascii="Arial" w:hAnsi="Arial" w:cs="Arial"/>
          <w:sz w:val="28"/>
          <w:szCs w:val="28"/>
        </w:rPr>
        <w:t>комендантский</w:t>
      </w:r>
      <w:r>
        <w:rPr>
          <w:rFonts w:ascii="Arial" w:hAnsi="Arial" w:cs="Arial"/>
          <w:sz w:val="28"/>
          <w:szCs w:val="28"/>
        </w:rPr>
        <w:t xml:space="preserve"> час и чрезвычайное положение. </w:t>
      </w:r>
      <w:r w:rsidR="00C4657D">
        <w:rPr>
          <w:rFonts w:ascii="Arial" w:hAnsi="Arial" w:cs="Arial"/>
          <w:sz w:val="28"/>
          <w:szCs w:val="28"/>
        </w:rPr>
        <w:t>Но в этот момент вновь ак</w:t>
      </w:r>
      <w:r w:rsidR="00F86F80">
        <w:rPr>
          <w:rFonts w:ascii="Arial" w:hAnsi="Arial" w:cs="Arial"/>
          <w:sz w:val="28"/>
          <w:szCs w:val="28"/>
        </w:rPr>
        <w:t>тивировалась оппозиция, митингую</w:t>
      </w:r>
      <w:r w:rsidR="00C4657D">
        <w:rPr>
          <w:rFonts w:ascii="Arial" w:hAnsi="Arial" w:cs="Arial"/>
          <w:sz w:val="28"/>
          <w:szCs w:val="28"/>
        </w:rPr>
        <w:t>щие призывали народный Фронт к действиям, и уже утром 15 мая восстановленному президенту выдвинули ультиматум, до 3 часов дня покинуть свой пост, иначе начнутся решительные действия.</w:t>
      </w:r>
    </w:p>
    <w:p w:rsidR="009B6A57" w:rsidRDefault="009B6A5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Ответа не последовало. По истечении срока оппозиция стянула свои силы к президентской резиденции, </w:t>
      </w:r>
      <w:proofErr w:type="spellStart"/>
      <w:r>
        <w:rPr>
          <w:rFonts w:ascii="Arial" w:hAnsi="Arial" w:cs="Arial"/>
          <w:sz w:val="28"/>
          <w:szCs w:val="28"/>
        </w:rPr>
        <w:t>Муталибову</w:t>
      </w:r>
      <w:proofErr w:type="spellEnd"/>
      <w:r>
        <w:rPr>
          <w:rFonts w:ascii="Arial" w:hAnsi="Arial" w:cs="Arial"/>
          <w:sz w:val="28"/>
          <w:szCs w:val="28"/>
        </w:rPr>
        <w:t xml:space="preserve"> в этот раз дали срок до 8 вечера, но ответа вновь не было. По истечении срока резиденцию взяли, но здание оказалось пустым.</w:t>
      </w:r>
    </w:p>
    <w:p w:rsidR="00EC01B2" w:rsidRDefault="00F02139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Муталибов</w:t>
      </w:r>
      <w:r w:rsidR="002713E9">
        <w:rPr>
          <w:rFonts w:ascii="Arial" w:hAnsi="Arial" w:cs="Arial"/>
          <w:sz w:val="28"/>
          <w:szCs w:val="28"/>
        </w:rPr>
        <w:t xml:space="preserve"> покинул страну через военный аэропорт и прибыл в Москву. </w:t>
      </w:r>
      <w:r w:rsidR="009B6A57">
        <w:rPr>
          <w:rFonts w:ascii="Arial" w:hAnsi="Arial" w:cs="Arial"/>
          <w:sz w:val="28"/>
          <w:szCs w:val="28"/>
        </w:rPr>
        <w:t xml:space="preserve"> </w:t>
      </w:r>
      <w:r w:rsidR="002D5B84">
        <w:rPr>
          <w:rFonts w:ascii="Arial" w:hAnsi="Arial" w:cs="Arial"/>
          <w:sz w:val="28"/>
          <w:szCs w:val="28"/>
        </w:rPr>
        <w:t>Позже, он комментировал ситуацию так: он не повел войска против Народного Фронта</w:t>
      </w:r>
      <w:r w:rsidR="00626DBD">
        <w:rPr>
          <w:rFonts w:ascii="Arial" w:hAnsi="Arial" w:cs="Arial"/>
          <w:sz w:val="28"/>
          <w:szCs w:val="28"/>
        </w:rPr>
        <w:t>,</w:t>
      </w:r>
      <w:r w:rsidR="002D5B84">
        <w:rPr>
          <w:rFonts w:ascii="Arial" w:hAnsi="Arial" w:cs="Arial"/>
          <w:sz w:val="28"/>
          <w:szCs w:val="28"/>
        </w:rPr>
        <w:t xml:space="preserve"> чтобы избежать гражданской войны. </w:t>
      </w:r>
    </w:p>
    <w:p w:rsidR="00BA3507" w:rsidRDefault="00642D6C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всего случившегося, первого пр</w:t>
      </w:r>
      <w:r w:rsidR="006B5906">
        <w:rPr>
          <w:rFonts w:ascii="Arial" w:hAnsi="Arial" w:cs="Arial"/>
          <w:sz w:val="28"/>
          <w:szCs w:val="28"/>
        </w:rPr>
        <w:t>езидента Азербайджана лишили всех ра</w:t>
      </w:r>
      <w:r>
        <w:rPr>
          <w:rFonts w:ascii="Arial" w:hAnsi="Arial" w:cs="Arial"/>
          <w:sz w:val="28"/>
          <w:szCs w:val="28"/>
        </w:rPr>
        <w:t>нее оговоренных привилегий.</w:t>
      </w:r>
    </w:p>
    <w:p w:rsidR="00BA3507" w:rsidRDefault="00BA350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6B5906">
      <w:pPr>
        <w:tabs>
          <w:tab w:val="left" w:pos="1560"/>
        </w:tabs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BA3507" w:rsidRPr="00187A76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4. </w:t>
      </w:r>
      <w:r w:rsidR="006E1DF1" w:rsidRPr="00187A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Внешняя политика </w:t>
      </w:r>
      <w:proofErr w:type="spellStart"/>
      <w:r w:rsidR="006E1DF1" w:rsidRPr="00187A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Аяза</w:t>
      </w:r>
      <w:proofErr w:type="spellEnd"/>
      <w:r w:rsidR="006E1DF1" w:rsidRPr="00187A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E1DF1" w:rsidRPr="00187A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Муталибова</w:t>
      </w:r>
      <w:proofErr w:type="spellEnd"/>
      <w:r w:rsidR="006E1DF1" w:rsidRPr="00187A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 Нагорный Карабах.</w:t>
      </w:r>
    </w:p>
    <w:p w:rsidR="006E1DF1" w:rsidRDefault="002944E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объявлением незав</w:t>
      </w:r>
      <w:r w:rsidR="006B5906">
        <w:rPr>
          <w:rFonts w:ascii="Arial" w:hAnsi="Arial" w:cs="Arial"/>
          <w:sz w:val="28"/>
          <w:szCs w:val="28"/>
        </w:rPr>
        <w:t>исимости Азербайджану предстояло</w:t>
      </w:r>
      <w:r>
        <w:rPr>
          <w:rFonts w:ascii="Arial" w:hAnsi="Arial" w:cs="Arial"/>
          <w:sz w:val="28"/>
          <w:szCs w:val="28"/>
        </w:rPr>
        <w:t xml:space="preserve"> получить свое место в системе международных отношений. Задача это была не простая с одной стороны, но с другой, европейское сообщество стремилось поддержать всех, кто отсоединялся от СССР. Для Европы и США это было выгодно.</w:t>
      </w:r>
    </w:p>
    <w:p w:rsidR="002944EB" w:rsidRDefault="002944E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Международное признание Республика Азербайджан фактически получила, когда 2 марта 1992</w:t>
      </w:r>
      <w:r w:rsidR="006B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была принята в ООН. </w:t>
      </w:r>
      <w:r w:rsidR="00711222">
        <w:rPr>
          <w:rFonts w:ascii="Arial" w:hAnsi="Arial" w:cs="Arial"/>
          <w:sz w:val="28"/>
          <w:szCs w:val="28"/>
        </w:rPr>
        <w:t>Это, одновременно, означало и признание всеми членами ООН Азербайджана как самостоятельной политической единицы, и давало большие внешнеполитические перспективы.</w:t>
      </w:r>
    </w:p>
    <w:p w:rsidR="002C0ED6" w:rsidRDefault="005264FD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Ситуацию значительно усложнял внутренний конфликт. </w:t>
      </w:r>
      <w:r w:rsidR="00360CBC">
        <w:rPr>
          <w:rFonts w:ascii="Arial" w:hAnsi="Arial" w:cs="Arial"/>
          <w:sz w:val="28"/>
          <w:szCs w:val="28"/>
        </w:rPr>
        <w:t>Проблемным регионом был Нагорный Карабах. Здесь этнически проживали армяне, и они первоначально хотели присоединиться к Армении, затем, нагорный Карабах объявил о своей независимости.</w:t>
      </w:r>
    </w:p>
    <w:p w:rsidR="00711222" w:rsidRDefault="00360CBC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C0ED6">
        <w:rPr>
          <w:rFonts w:ascii="Arial" w:hAnsi="Arial" w:cs="Arial"/>
          <w:sz w:val="28"/>
          <w:szCs w:val="28"/>
        </w:rPr>
        <w:t>Это стало реальной угрозой территориальной целостности Азербайджана</w:t>
      </w:r>
      <w:r w:rsidR="006B5906">
        <w:rPr>
          <w:rFonts w:ascii="Arial" w:hAnsi="Arial" w:cs="Arial"/>
          <w:sz w:val="28"/>
          <w:szCs w:val="28"/>
        </w:rPr>
        <w:t>. Нагорны</w:t>
      </w:r>
      <w:r w:rsidR="002C0ED6">
        <w:rPr>
          <w:rFonts w:ascii="Arial" w:hAnsi="Arial" w:cs="Arial"/>
          <w:sz w:val="28"/>
          <w:szCs w:val="28"/>
        </w:rPr>
        <w:t>й Карабах стал самой острой проблемой одновременно и внутренней и внешней политики. В борьбу за территорию вступила Армения</w:t>
      </w:r>
      <w:r w:rsidR="00187A76">
        <w:rPr>
          <w:rFonts w:ascii="Arial" w:hAnsi="Arial" w:cs="Arial"/>
          <w:sz w:val="28"/>
          <w:szCs w:val="28"/>
        </w:rPr>
        <w:t>,</w:t>
      </w:r>
      <w:r w:rsidR="002C0ED6">
        <w:rPr>
          <w:rFonts w:ascii="Arial" w:hAnsi="Arial" w:cs="Arial"/>
          <w:sz w:val="28"/>
          <w:szCs w:val="28"/>
        </w:rPr>
        <w:t xml:space="preserve"> и конфликт </w:t>
      </w:r>
      <w:r w:rsidR="00187A76">
        <w:rPr>
          <w:rFonts w:ascii="Arial" w:hAnsi="Arial" w:cs="Arial"/>
          <w:sz w:val="28"/>
          <w:szCs w:val="28"/>
        </w:rPr>
        <w:t>перешел</w:t>
      </w:r>
      <w:r w:rsidR="002C0ED6">
        <w:rPr>
          <w:rFonts w:ascii="Arial" w:hAnsi="Arial" w:cs="Arial"/>
          <w:sz w:val="28"/>
          <w:szCs w:val="28"/>
        </w:rPr>
        <w:t xml:space="preserve"> </w:t>
      </w:r>
      <w:r w:rsidR="00187A76">
        <w:rPr>
          <w:rFonts w:ascii="Arial" w:hAnsi="Arial" w:cs="Arial"/>
          <w:sz w:val="28"/>
          <w:szCs w:val="28"/>
        </w:rPr>
        <w:t>в</w:t>
      </w:r>
      <w:r w:rsidR="002C0ED6">
        <w:rPr>
          <w:rFonts w:ascii="Arial" w:hAnsi="Arial" w:cs="Arial"/>
          <w:sz w:val="28"/>
          <w:szCs w:val="28"/>
        </w:rPr>
        <w:t xml:space="preserve"> боевы</w:t>
      </w:r>
      <w:r w:rsidR="00187A76">
        <w:rPr>
          <w:rFonts w:ascii="Arial" w:hAnsi="Arial" w:cs="Arial"/>
          <w:sz w:val="28"/>
          <w:szCs w:val="28"/>
        </w:rPr>
        <w:t>е</w:t>
      </w:r>
      <w:r w:rsidR="002C0ED6">
        <w:rPr>
          <w:rFonts w:ascii="Arial" w:hAnsi="Arial" w:cs="Arial"/>
          <w:sz w:val="28"/>
          <w:szCs w:val="28"/>
        </w:rPr>
        <w:t xml:space="preserve"> </w:t>
      </w:r>
      <w:r w:rsidR="00187A76">
        <w:rPr>
          <w:rFonts w:ascii="Arial" w:hAnsi="Arial" w:cs="Arial"/>
          <w:sz w:val="28"/>
          <w:szCs w:val="28"/>
        </w:rPr>
        <w:t>действия</w:t>
      </w:r>
      <w:r w:rsidR="002C0ED6">
        <w:rPr>
          <w:rFonts w:ascii="Arial" w:hAnsi="Arial" w:cs="Arial"/>
          <w:sz w:val="28"/>
          <w:szCs w:val="28"/>
        </w:rPr>
        <w:t xml:space="preserve">. </w:t>
      </w:r>
    </w:p>
    <w:p w:rsidR="0066373E" w:rsidRDefault="00CF7A80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Ситуация усугублялась тем, что в самом Азербайджане </w:t>
      </w:r>
      <w:r w:rsidR="00AD01A3">
        <w:rPr>
          <w:rFonts w:ascii="Arial" w:hAnsi="Arial" w:cs="Arial"/>
          <w:sz w:val="28"/>
          <w:szCs w:val="28"/>
        </w:rPr>
        <w:t xml:space="preserve">начались гонения на Армян, это ярко показывают события в Баку. </w:t>
      </w:r>
      <w:r w:rsidR="006C1DDA">
        <w:rPr>
          <w:rFonts w:ascii="Arial" w:hAnsi="Arial" w:cs="Arial"/>
          <w:sz w:val="28"/>
          <w:szCs w:val="28"/>
        </w:rPr>
        <w:t>Не только государства</w:t>
      </w:r>
      <w:r w:rsidR="002D7BE0">
        <w:rPr>
          <w:rFonts w:ascii="Arial" w:hAnsi="Arial" w:cs="Arial"/>
          <w:sz w:val="28"/>
          <w:szCs w:val="28"/>
        </w:rPr>
        <w:t>,</w:t>
      </w:r>
      <w:r w:rsidR="006C1DDA">
        <w:rPr>
          <w:rFonts w:ascii="Arial" w:hAnsi="Arial" w:cs="Arial"/>
          <w:sz w:val="28"/>
          <w:szCs w:val="28"/>
        </w:rPr>
        <w:t xml:space="preserve"> но и армянский и азербайджанский народы вступили в конфронтацию. </w:t>
      </w:r>
      <w:r w:rsidR="0066373E">
        <w:rPr>
          <w:rFonts w:ascii="Arial" w:hAnsi="Arial" w:cs="Arial"/>
          <w:sz w:val="28"/>
          <w:szCs w:val="28"/>
        </w:rPr>
        <w:t>Кроме этого, с обеих сторон имелись группы экстремистов, которые способствовали разжиганию конфликта. Часто именно они устраивали диверсионные провокации, чтобы добиться активных действий от правительства.</w:t>
      </w:r>
    </w:p>
    <w:p w:rsidR="0066373E" w:rsidRDefault="006B5906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</w:t>
      </w:r>
      <w:r w:rsidR="001000B0">
        <w:rPr>
          <w:rFonts w:ascii="Arial" w:hAnsi="Arial" w:cs="Arial"/>
          <w:sz w:val="28"/>
          <w:szCs w:val="28"/>
        </w:rPr>
        <w:t xml:space="preserve"> из первых международных союзников Азербайджана стала Турция. </w:t>
      </w:r>
      <w:r w:rsidR="009F1DAC">
        <w:rPr>
          <w:rFonts w:ascii="Arial" w:hAnsi="Arial" w:cs="Arial"/>
          <w:sz w:val="28"/>
          <w:szCs w:val="28"/>
        </w:rPr>
        <w:t xml:space="preserve">На заседании совета безопасности ООН по вопросам Нагорного Карабаха Турция </w:t>
      </w:r>
      <w:r>
        <w:rPr>
          <w:rFonts w:ascii="Arial" w:hAnsi="Arial" w:cs="Arial"/>
          <w:sz w:val="28"/>
          <w:szCs w:val="28"/>
        </w:rPr>
        <w:t>высказалась,</w:t>
      </w:r>
      <w:r w:rsidR="009F1DAC">
        <w:rPr>
          <w:rFonts w:ascii="Arial" w:hAnsi="Arial" w:cs="Arial"/>
          <w:sz w:val="28"/>
          <w:szCs w:val="28"/>
        </w:rPr>
        <w:t xml:space="preserve"> что это именно армяне ведут себя агрессивно и посягают на суверенные границы Азербайджана, но в ООН подобную формулировку не приняли, только обвинили Армению в эскалации конфликта.</w:t>
      </w:r>
    </w:p>
    <w:p w:rsidR="00BB5569" w:rsidRDefault="008F7B20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Турция не только на словах, но и действием доказывала свою поддержку. </w:t>
      </w:r>
      <w:r w:rsidR="00195500">
        <w:rPr>
          <w:rFonts w:ascii="Arial" w:hAnsi="Arial" w:cs="Arial"/>
          <w:sz w:val="28"/>
          <w:szCs w:val="28"/>
        </w:rPr>
        <w:t xml:space="preserve">Турецкое правительство закрыло свою границу с Арменией. </w:t>
      </w:r>
      <w:r w:rsidR="00CE6E0D">
        <w:rPr>
          <w:rFonts w:ascii="Arial" w:hAnsi="Arial" w:cs="Arial"/>
          <w:sz w:val="28"/>
          <w:szCs w:val="28"/>
        </w:rPr>
        <w:t xml:space="preserve">Это стало большим экономическим ударом, так как Турция была единственным кратчайшим путем к морю. </w:t>
      </w:r>
      <w:r w:rsidR="00F46A03">
        <w:rPr>
          <w:rFonts w:ascii="Arial" w:hAnsi="Arial" w:cs="Arial"/>
          <w:sz w:val="28"/>
          <w:szCs w:val="28"/>
        </w:rPr>
        <w:t>В экстренной ситуации Турция была готова и открыто вступить в конфликт.</w:t>
      </w:r>
    </w:p>
    <w:p w:rsidR="00F46A03" w:rsidRDefault="0077691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решения проблемы Нагорного Карабаха была создана особая группа ООН. Но международное сообщество не занимало ни чью сторону, лишь наблюдала за ходом мирных переговоров и старалась сделать так, чтобы военные действия прекратились. </w:t>
      </w:r>
    </w:p>
    <w:p w:rsidR="0077691F" w:rsidRDefault="006A6A98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Россия старалась наладить отношения со всеми странами – бывшими участницами СССР. </w:t>
      </w:r>
      <w:r w:rsidR="008E1917">
        <w:rPr>
          <w:rFonts w:ascii="Arial" w:hAnsi="Arial" w:cs="Arial"/>
          <w:sz w:val="28"/>
          <w:szCs w:val="28"/>
        </w:rPr>
        <w:t xml:space="preserve">Еще до распада СССР в Нагорный Карабах были введены советские войска для урегулирования обстановки. Но огромное количество проблем в СССР не давало возможности уделить особое внимание этому конфликту, страна рассыпалась. Войскам удавалось немного сдерживать враждующие стороны, но 17 декабря 1991г начался вывод войск, в течение 10 дней все российские солдаты покинули зону конфликта, что сразу сказалось. </w:t>
      </w:r>
      <w:r w:rsidR="00F77AD8">
        <w:rPr>
          <w:rFonts w:ascii="Arial" w:hAnsi="Arial" w:cs="Arial"/>
          <w:sz w:val="28"/>
          <w:szCs w:val="28"/>
        </w:rPr>
        <w:lastRenderedPageBreak/>
        <w:t>Военные действия только активизировались без участия сдерживающего фактора.</w:t>
      </w:r>
    </w:p>
    <w:p w:rsidR="00F77AD8" w:rsidRDefault="0091671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Россия строила мирные отн</w:t>
      </w:r>
      <w:r w:rsidR="00BF5D5A">
        <w:rPr>
          <w:rFonts w:ascii="Arial" w:hAnsi="Arial" w:cs="Arial"/>
          <w:sz w:val="28"/>
          <w:szCs w:val="28"/>
        </w:rPr>
        <w:t>ошения, и экономические договора</w:t>
      </w:r>
      <w:r>
        <w:rPr>
          <w:rFonts w:ascii="Arial" w:hAnsi="Arial" w:cs="Arial"/>
          <w:sz w:val="28"/>
          <w:szCs w:val="28"/>
        </w:rPr>
        <w:t xml:space="preserve"> с Арменией совсем не мешали дружественной политике по отношению</w:t>
      </w:r>
      <w:r w:rsidR="00A87AF0">
        <w:rPr>
          <w:rFonts w:ascii="Arial" w:hAnsi="Arial" w:cs="Arial"/>
          <w:sz w:val="28"/>
          <w:szCs w:val="28"/>
        </w:rPr>
        <w:t xml:space="preserve"> к Азербайджану. Россия, как и Европа, не стремилась занять чью-то позицию. </w:t>
      </w:r>
    </w:p>
    <w:p w:rsidR="000B65F5" w:rsidRDefault="00104C0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помощи странам СНГ Азерба</w:t>
      </w:r>
      <w:r w:rsidR="00BF5D5A">
        <w:rPr>
          <w:rFonts w:ascii="Arial" w:hAnsi="Arial" w:cs="Arial"/>
          <w:sz w:val="28"/>
          <w:szCs w:val="28"/>
        </w:rPr>
        <w:t>йджан получил материальную поддер</w:t>
      </w:r>
      <w:r>
        <w:rPr>
          <w:rFonts w:ascii="Arial" w:hAnsi="Arial" w:cs="Arial"/>
          <w:sz w:val="28"/>
          <w:szCs w:val="28"/>
        </w:rPr>
        <w:t>жку от США. Экономическая помощь молодым государствам со стороны США была вызвана не столько гуманными соображения, сколько желанием закрепить независимость стран, отделившихся от СССР.</w:t>
      </w:r>
    </w:p>
    <w:p w:rsidR="00104C0B" w:rsidRDefault="00104C0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7691F" w:rsidRDefault="0077691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F7A80" w:rsidRDefault="0066373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87A76" w:rsidRDefault="00187A76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A3507" w:rsidRDefault="00BA350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42D6C" w:rsidRDefault="00642D6C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A3507" w:rsidRDefault="00BA3507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C6221" w:rsidRDefault="002C6221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B3F50" w:rsidRDefault="00FB3F50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72FD4" w:rsidRPr="003539A2" w:rsidRDefault="00A72FD4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539A2" w:rsidRPr="003539A2" w:rsidRDefault="003539A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36690" w:rsidRPr="00536690" w:rsidRDefault="00536690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40EB2" w:rsidRDefault="00D40EB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1186E" w:rsidRDefault="00C1186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1186E" w:rsidRDefault="00C1186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1186E" w:rsidRDefault="00C1186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1186E" w:rsidRPr="00D36A7C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5. </w:t>
      </w:r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Общественная жизнь </w:t>
      </w:r>
      <w:proofErr w:type="spellStart"/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Муталибова</w:t>
      </w:r>
      <w:proofErr w:type="spellEnd"/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Аяза</w:t>
      </w:r>
      <w:proofErr w:type="spellEnd"/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Ниязи </w:t>
      </w:r>
      <w:proofErr w:type="spellStart"/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оглы</w:t>
      </w:r>
      <w:proofErr w:type="spellEnd"/>
      <w:r w:rsidR="007A6F77" w:rsidRPr="00D36A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после изгнания.</w:t>
      </w:r>
    </w:p>
    <w:p w:rsidR="007A6F77" w:rsidRDefault="00C26D5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Бежать из Азербайджана </w:t>
      </w:r>
      <w:proofErr w:type="spellStart"/>
      <w:r>
        <w:rPr>
          <w:rFonts w:ascii="Arial" w:hAnsi="Arial" w:cs="Arial"/>
          <w:sz w:val="28"/>
          <w:szCs w:val="28"/>
        </w:rPr>
        <w:t>Муталибову</w:t>
      </w:r>
      <w:proofErr w:type="spellEnd"/>
      <w:r>
        <w:rPr>
          <w:rFonts w:ascii="Arial" w:hAnsi="Arial" w:cs="Arial"/>
          <w:sz w:val="28"/>
          <w:szCs w:val="28"/>
        </w:rPr>
        <w:t xml:space="preserve"> пришлось в спешке, но до последнего он старался найти свою семью, никто не отвечал на телефон и доверенные лица не могли их найти ни дома, ни где-то еще. </w:t>
      </w:r>
      <w:proofErr w:type="spellStart"/>
      <w:r w:rsidR="00AC5699">
        <w:rPr>
          <w:rFonts w:ascii="Arial" w:hAnsi="Arial" w:cs="Arial"/>
          <w:sz w:val="28"/>
          <w:szCs w:val="28"/>
        </w:rPr>
        <w:t>Аяз</w:t>
      </w:r>
      <w:proofErr w:type="spellEnd"/>
      <w:r w:rsidR="00AC56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5699">
        <w:rPr>
          <w:rFonts w:ascii="Arial" w:hAnsi="Arial" w:cs="Arial"/>
          <w:sz w:val="28"/>
          <w:szCs w:val="28"/>
        </w:rPr>
        <w:t>Муталибов</w:t>
      </w:r>
      <w:proofErr w:type="spellEnd"/>
      <w:r w:rsidR="00AC5699">
        <w:rPr>
          <w:rFonts w:ascii="Arial" w:hAnsi="Arial" w:cs="Arial"/>
          <w:sz w:val="28"/>
          <w:szCs w:val="28"/>
        </w:rPr>
        <w:t xml:space="preserve"> улетел в столицу России один. </w:t>
      </w:r>
      <w:r w:rsidR="00BF5D5A">
        <w:rPr>
          <w:rFonts w:ascii="Arial" w:hAnsi="Arial" w:cs="Arial"/>
          <w:sz w:val="28"/>
          <w:szCs w:val="28"/>
        </w:rPr>
        <w:t>В Моск</w:t>
      </w:r>
      <w:r w:rsidR="00021306">
        <w:rPr>
          <w:rFonts w:ascii="Arial" w:hAnsi="Arial" w:cs="Arial"/>
          <w:sz w:val="28"/>
          <w:szCs w:val="28"/>
        </w:rPr>
        <w:t>ву</w:t>
      </w:r>
      <w:r w:rsidR="00550A01">
        <w:rPr>
          <w:rFonts w:ascii="Arial" w:hAnsi="Arial" w:cs="Arial"/>
          <w:sz w:val="28"/>
          <w:szCs w:val="28"/>
        </w:rPr>
        <w:t>,</w:t>
      </w:r>
      <w:r w:rsidR="00021306">
        <w:rPr>
          <w:rFonts w:ascii="Arial" w:hAnsi="Arial" w:cs="Arial"/>
          <w:sz w:val="28"/>
          <w:szCs w:val="28"/>
        </w:rPr>
        <w:t xml:space="preserve"> он прибыл 1</w:t>
      </w:r>
      <w:r w:rsidR="00550A01">
        <w:rPr>
          <w:rFonts w:ascii="Arial" w:hAnsi="Arial" w:cs="Arial"/>
          <w:sz w:val="28"/>
          <w:szCs w:val="28"/>
        </w:rPr>
        <w:t>6</w:t>
      </w:r>
      <w:r w:rsidR="00021306">
        <w:rPr>
          <w:rFonts w:ascii="Arial" w:hAnsi="Arial" w:cs="Arial"/>
          <w:sz w:val="28"/>
          <w:szCs w:val="28"/>
        </w:rPr>
        <w:t xml:space="preserve"> мая 1992</w:t>
      </w:r>
      <w:r w:rsidR="00BF5D5A">
        <w:rPr>
          <w:rFonts w:ascii="Arial" w:hAnsi="Arial" w:cs="Arial"/>
          <w:sz w:val="28"/>
          <w:szCs w:val="28"/>
        </w:rPr>
        <w:t xml:space="preserve"> </w:t>
      </w:r>
      <w:r w:rsidR="00021306">
        <w:rPr>
          <w:rFonts w:ascii="Arial" w:hAnsi="Arial" w:cs="Arial"/>
          <w:sz w:val="28"/>
          <w:szCs w:val="28"/>
        </w:rPr>
        <w:t>г.</w:t>
      </w:r>
      <w:r w:rsidR="00192F80">
        <w:rPr>
          <w:rFonts w:ascii="Arial" w:hAnsi="Arial" w:cs="Arial"/>
          <w:sz w:val="28"/>
          <w:szCs w:val="28"/>
        </w:rPr>
        <w:t xml:space="preserve"> в 10 утра. </w:t>
      </w:r>
    </w:p>
    <w:p w:rsidR="00192F80" w:rsidRDefault="00192F80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Семьей он встретился только спустя 2 дня. </w:t>
      </w:r>
      <w:r w:rsidR="00550A01">
        <w:rPr>
          <w:rFonts w:ascii="Arial" w:hAnsi="Arial" w:cs="Arial"/>
          <w:sz w:val="28"/>
          <w:szCs w:val="28"/>
        </w:rPr>
        <w:t xml:space="preserve">Оказалось, что в тот день, друзья позаботились о безопасности семьи и вывезли жену Муталибова, сына и внучку к себе на дачу. </w:t>
      </w:r>
      <w:r w:rsidR="000A6A05">
        <w:rPr>
          <w:rFonts w:ascii="Arial" w:hAnsi="Arial" w:cs="Arial"/>
          <w:sz w:val="28"/>
          <w:szCs w:val="28"/>
        </w:rPr>
        <w:t>После чего, их тайно на машине переправили в Дагестан, и тол</w:t>
      </w:r>
      <w:r w:rsidR="00BF5D5A">
        <w:rPr>
          <w:rFonts w:ascii="Arial" w:hAnsi="Arial" w:cs="Arial"/>
          <w:sz w:val="28"/>
          <w:szCs w:val="28"/>
        </w:rPr>
        <w:t>ько оттуда они добрались в Моск</w:t>
      </w:r>
      <w:r w:rsidR="000A6A05">
        <w:rPr>
          <w:rFonts w:ascii="Arial" w:hAnsi="Arial" w:cs="Arial"/>
          <w:sz w:val="28"/>
          <w:szCs w:val="28"/>
        </w:rPr>
        <w:t>ву на самолете.</w:t>
      </w:r>
    </w:p>
    <w:p w:rsidR="000A6A05" w:rsidRDefault="00C56CBD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Аяз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F5D5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остался на долгие годы в России. </w:t>
      </w:r>
      <w:r w:rsidR="00BF5D5A">
        <w:rPr>
          <w:rFonts w:ascii="Arial" w:hAnsi="Arial" w:cs="Arial"/>
          <w:sz w:val="28"/>
          <w:szCs w:val="28"/>
        </w:rPr>
        <w:t>Те</w:t>
      </w:r>
      <w:r w:rsidR="00791611">
        <w:rPr>
          <w:rFonts w:ascii="Arial" w:hAnsi="Arial" w:cs="Arial"/>
          <w:sz w:val="28"/>
          <w:szCs w:val="28"/>
        </w:rPr>
        <w:t>м временем, на родине, в Азербайджане против него возбудили уголовное дело. Обвинили бывшего президента в кровавых событиях в Баку 1990</w:t>
      </w:r>
      <w:r w:rsidR="00BF5D5A">
        <w:rPr>
          <w:rFonts w:ascii="Arial" w:hAnsi="Arial" w:cs="Arial"/>
          <w:sz w:val="28"/>
          <w:szCs w:val="28"/>
        </w:rPr>
        <w:t xml:space="preserve"> </w:t>
      </w:r>
      <w:r w:rsidR="00791611">
        <w:rPr>
          <w:rFonts w:ascii="Arial" w:hAnsi="Arial" w:cs="Arial"/>
          <w:sz w:val="28"/>
          <w:szCs w:val="28"/>
        </w:rPr>
        <w:t xml:space="preserve">г. </w:t>
      </w:r>
      <w:r w:rsidR="00D36A7C">
        <w:rPr>
          <w:rFonts w:ascii="Arial" w:hAnsi="Arial" w:cs="Arial"/>
          <w:sz w:val="28"/>
          <w:szCs w:val="28"/>
        </w:rPr>
        <w:t>В Азербайджане был выписан ордер на его арест. С</w:t>
      </w:r>
      <w:r w:rsidR="00791611">
        <w:rPr>
          <w:rFonts w:ascii="Arial" w:hAnsi="Arial" w:cs="Arial"/>
          <w:sz w:val="28"/>
          <w:szCs w:val="28"/>
        </w:rPr>
        <w:t>вою точку зрения на все произошедшее в те годы Муталибов изложил в книге, изданной в 1994</w:t>
      </w:r>
      <w:r w:rsidR="00BF5D5A">
        <w:rPr>
          <w:rFonts w:ascii="Arial" w:hAnsi="Arial" w:cs="Arial"/>
          <w:sz w:val="28"/>
          <w:szCs w:val="28"/>
        </w:rPr>
        <w:t xml:space="preserve"> </w:t>
      </w:r>
      <w:r w:rsidR="00791611">
        <w:rPr>
          <w:rFonts w:ascii="Arial" w:hAnsi="Arial" w:cs="Arial"/>
          <w:sz w:val="28"/>
          <w:szCs w:val="28"/>
        </w:rPr>
        <w:t xml:space="preserve">г. </w:t>
      </w:r>
      <w:r w:rsidR="00791611" w:rsidRPr="00791611">
        <w:rPr>
          <w:rFonts w:ascii="Arial" w:hAnsi="Arial" w:cs="Arial"/>
          <w:sz w:val="28"/>
          <w:szCs w:val="28"/>
        </w:rPr>
        <w:t>«Карабах — Чёрный сад»</w:t>
      </w:r>
      <w:r w:rsidR="00791611">
        <w:rPr>
          <w:rFonts w:ascii="Arial" w:hAnsi="Arial" w:cs="Arial"/>
          <w:sz w:val="28"/>
          <w:szCs w:val="28"/>
        </w:rPr>
        <w:t>.</w:t>
      </w:r>
      <w:r w:rsidR="00D36A7C">
        <w:rPr>
          <w:rFonts w:ascii="Arial" w:hAnsi="Arial" w:cs="Arial"/>
          <w:sz w:val="28"/>
          <w:szCs w:val="28"/>
        </w:rPr>
        <w:t xml:space="preserve"> </w:t>
      </w:r>
    </w:p>
    <w:p w:rsidR="00D36A7C" w:rsidRDefault="00F96EED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мая 1995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Муталибов был задержан за нарушение регистрационного режима. Прописан он был во Владимирской области. </w:t>
      </w:r>
      <w:r w:rsidR="00A77588">
        <w:rPr>
          <w:rFonts w:ascii="Arial" w:hAnsi="Arial" w:cs="Arial"/>
          <w:sz w:val="28"/>
          <w:szCs w:val="28"/>
        </w:rPr>
        <w:t xml:space="preserve">Спустя несколько часов он был отпущен. </w:t>
      </w:r>
      <w:r w:rsidR="00B9274C">
        <w:rPr>
          <w:rFonts w:ascii="Arial" w:hAnsi="Arial" w:cs="Arial"/>
          <w:sz w:val="28"/>
          <w:szCs w:val="28"/>
        </w:rPr>
        <w:t>Министерство МВД Азербайджана заявляло, что задержание было проведено по их просьбе, но выдачи на родину не последовало, поэтому наиболее</w:t>
      </w:r>
      <w:r w:rsidR="00BF5D5A">
        <w:rPr>
          <w:rFonts w:ascii="Arial" w:hAnsi="Arial" w:cs="Arial"/>
          <w:sz w:val="28"/>
          <w:szCs w:val="28"/>
        </w:rPr>
        <w:t xml:space="preserve"> вероятной представляется версия</w:t>
      </w:r>
      <w:r w:rsidR="00B9274C">
        <w:rPr>
          <w:rFonts w:ascii="Arial" w:hAnsi="Arial" w:cs="Arial"/>
          <w:sz w:val="28"/>
          <w:szCs w:val="28"/>
        </w:rPr>
        <w:t xml:space="preserve"> случайного задержания. </w:t>
      </w:r>
      <w:r w:rsidR="00B45CF3">
        <w:rPr>
          <w:rFonts w:ascii="Arial" w:hAnsi="Arial" w:cs="Arial"/>
          <w:sz w:val="28"/>
          <w:szCs w:val="28"/>
        </w:rPr>
        <w:t xml:space="preserve">После этого события Муталибов получил муниципальную квартиру в </w:t>
      </w:r>
      <w:proofErr w:type="spellStart"/>
      <w:r w:rsidR="00B45CF3">
        <w:rPr>
          <w:rFonts w:ascii="Arial" w:hAnsi="Arial" w:cs="Arial"/>
          <w:sz w:val="28"/>
          <w:szCs w:val="28"/>
        </w:rPr>
        <w:t>Жулебино</w:t>
      </w:r>
      <w:proofErr w:type="spellEnd"/>
      <w:r w:rsidR="00B45CF3">
        <w:rPr>
          <w:rFonts w:ascii="Arial" w:hAnsi="Arial" w:cs="Arial"/>
          <w:sz w:val="28"/>
          <w:szCs w:val="28"/>
        </w:rPr>
        <w:t xml:space="preserve"> и временную московскую прописку.</w:t>
      </w:r>
    </w:p>
    <w:p w:rsidR="00B45CF3" w:rsidRDefault="00C91F53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апреля 1996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Муталибов вновь был задержан, в этот раз действительно по просьбе МВД Азербайджана. Его обвинили в организации попытки государственного переворота и потребовали выдачи азербайджанским властям. </w:t>
      </w:r>
      <w:r w:rsidR="00E271AA">
        <w:rPr>
          <w:rFonts w:ascii="Arial" w:hAnsi="Arial" w:cs="Arial"/>
          <w:sz w:val="28"/>
          <w:szCs w:val="28"/>
        </w:rPr>
        <w:t xml:space="preserve">Генеральная прокуратура Российской Федерации внимательно изучила материалы дела, но доказательства были признаны недостаточными. </w:t>
      </w:r>
      <w:proofErr w:type="spellStart"/>
      <w:r w:rsidR="00E271AA">
        <w:rPr>
          <w:rFonts w:ascii="Arial" w:hAnsi="Arial" w:cs="Arial"/>
          <w:sz w:val="28"/>
          <w:szCs w:val="28"/>
        </w:rPr>
        <w:t>Аяз</w:t>
      </w:r>
      <w:proofErr w:type="spellEnd"/>
      <w:r w:rsidR="00E271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1AA">
        <w:rPr>
          <w:rFonts w:ascii="Arial" w:hAnsi="Arial" w:cs="Arial"/>
          <w:sz w:val="28"/>
          <w:szCs w:val="28"/>
        </w:rPr>
        <w:t>Муталибов</w:t>
      </w:r>
      <w:proofErr w:type="spellEnd"/>
      <w:r w:rsidR="00E271AA">
        <w:rPr>
          <w:rFonts w:ascii="Arial" w:hAnsi="Arial" w:cs="Arial"/>
          <w:sz w:val="28"/>
          <w:szCs w:val="28"/>
        </w:rPr>
        <w:t xml:space="preserve"> провел в неволе почти месяц, но после всех разбирательств был отпущен на свободу.</w:t>
      </w:r>
    </w:p>
    <w:p w:rsidR="00791611" w:rsidRDefault="00DF2695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1999</w:t>
      </w:r>
      <w:r w:rsidR="00BF5D5A">
        <w:rPr>
          <w:rFonts w:ascii="Arial" w:hAnsi="Arial" w:cs="Arial"/>
          <w:sz w:val="28"/>
          <w:szCs w:val="28"/>
        </w:rPr>
        <w:t xml:space="preserve"> г. </w:t>
      </w:r>
      <w:proofErr w:type="spellStart"/>
      <w:r w:rsidR="00BF5D5A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внес свой вклад в культуру России. В Москве была построена единственная в России азербайджанская мечеть. </w:t>
      </w:r>
    </w:p>
    <w:p w:rsidR="006F1641" w:rsidRDefault="006F1641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2000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</w:t>
      </w:r>
      <w:r w:rsidR="00BF5D5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бывший президент возвращается к политической деятельности. Он становится главой партии гражданского единства, а затем, с 2003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</w:t>
      </w:r>
      <w:r w:rsidR="00BF5D5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становится сопредседателем партии </w:t>
      </w:r>
      <w:r w:rsidRPr="006F1641">
        <w:rPr>
          <w:rFonts w:ascii="Arial" w:hAnsi="Arial" w:cs="Arial"/>
          <w:sz w:val="28"/>
          <w:szCs w:val="28"/>
        </w:rPr>
        <w:t>Социал-демократической партии Азербайджана.</w:t>
      </w:r>
      <w:r>
        <w:rPr>
          <w:rFonts w:ascii="Arial" w:hAnsi="Arial" w:cs="Arial"/>
          <w:sz w:val="28"/>
          <w:szCs w:val="28"/>
        </w:rPr>
        <w:t xml:space="preserve"> Свою политическую деятельность он ведет удаленно, не возвращаясь в Азербайджан. </w:t>
      </w:r>
    </w:p>
    <w:p w:rsidR="006F1641" w:rsidRDefault="005A56EE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2002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 Муталибова вновь обвиняют в попытке государственного переворота, которая произошла осенью 2001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</w:t>
      </w:r>
      <w:r w:rsidR="00F27439">
        <w:rPr>
          <w:rFonts w:ascii="Arial" w:hAnsi="Arial" w:cs="Arial"/>
          <w:sz w:val="28"/>
          <w:szCs w:val="28"/>
        </w:rPr>
        <w:t xml:space="preserve">МВД Азербайджана продолжает искать пути получить Муталибова, но в Москве доказательную базу снова сочли </w:t>
      </w:r>
      <w:r>
        <w:rPr>
          <w:rFonts w:ascii="Arial" w:hAnsi="Arial" w:cs="Arial"/>
          <w:sz w:val="28"/>
          <w:szCs w:val="28"/>
        </w:rPr>
        <w:t xml:space="preserve"> </w:t>
      </w:r>
      <w:r w:rsidR="00F27439">
        <w:rPr>
          <w:rFonts w:ascii="Arial" w:hAnsi="Arial" w:cs="Arial"/>
          <w:sz w:val="28"/>
          <w:szCs w:val="28"/>
        </w:rPr>
        <w:t xml:space="preserve">недостаточной и не выслали его на родину. </w:t>
      </w:r>
    </w:p>
    <w:p w:rsidR="00BD2BD0" w:rsidRDefault="00BD2BD0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смотря на многочисленные обвинения и ордер на арест,  на выборы в 2003 году общественная группа </w:t>
      </w:r>
      <w:r w:rsidRPr="00BD2BD0">
        <w:rPr>
          <w:rFonts w:ascii="Arial" w:hAnsi="Arial" w:cs="Arial"/>
          <w:sz w:val="28"/>
          <w:szCs w:val="28"/>
        </w:rPr>
        <w:t>«Спаситель»</w:t>
      </w:r>
      <w:r>
        <w:rPr>
          <w:rFonts w:ascii="Arial" w:hAnsi="Arial" w:cs="Arial"/>
          <w:sz w:val="28"/>
          <w:szCs w:val="28"/>
        </w:rPr>
        <w:t xml:space="preserve"> выдвигает </w:t>
      </w:r>
      <w:proofErr w:type="spellStart"/>
      <w:r>
        <w:rPr>
          <w:rFonts w:ascii="Arial" w:hAnsi="Arial" w:cs="Arial"/>
          <w:sz w:val="28"/>
          <w:szCs w:val="28"/>
        </w:rPr>
        <w:t>Аяза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Муталибова</w:t>
      </w:r>
      <w:proofErr w:type="spellEnd"/>
      <w:r>
        <w:rPr>
          <w:rFonts w:ascii="Arial" w:hAnsi="Arial" w:cs="Arial"/>
          <w:sz w:val="28"/>
          <w:szCs w:val="28"/>
        </w:rPr>
        <w:t xml:space="preserve"> на пост президента. </w:t>
      </w:r>
      <w:r w:rsidR="007456D1">
        <w:rPr>
          <w:rFonts w:ascii="Arial" w:hAnsi="Arial" w:cs="Arial"/>
          <w:sz w:val="28"/>
          <w:szCs w:val="28"/>
        </w:rPr>
        <w:t xml:space="preserve">Но центральный избирательный комитет отказался принять заявку. Аргументировали это тем, что документы были поданы с нарушениями. </w:t>
      </w:r>
      <w:r w:rsidR="007456D1">
        <w:rPr>
          <w:rFonts w:ascii="Arial" w:hAnsi="Arial" w:cs="Arial"/>
          <w:sz w:val="28"/>
          <w:szCs w:val="28"/>
        </w:rPr>
        <w:lastRenderedPageBreak/>
        <w:t>Кроме этого, Муталибов имел двойное гражданство – российское и азербайджанское.</w:t>
      </w:r>
    </w:p>
    <w:p w:rsidR="007456D1" w:rsidRDefault="0072777C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2005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Муталибова выдвигают кандидатом в депутаты, но снова получают отказ. </w:t>
      </w:r>
      <w:r w:rsidR="00BF5D5A">
        <w:rPr>
          <w:rFonts w:ascii="Arial" w:hAnsi="Arial" w:cs="Arial"/>
          <w:sz w:val="28"/>
          <w:szCs w:val="28"/>
        </w:rPr>
        <w:t>Используя</w:t>
      </w:r>
      <w:r w:rsidR="00AF6DD1">
        <w:rPr>
          <w:rFonts w:ascii="Arial" w:hAnsi="Arial" w:cs="Arial"/>
          <w:sz w:val="28"/>
          <w:szCs w:val="28"/>
        </w:rPr>
        <w:t xml:space="preserve"> все ранее выдвинутые обвинения, генеральная прокуратура Азербайджана снимает с него иммунитет неприкосновенности, что сделало невозм</w:t>
      </w:r>
      <w:r w:rsidR="00BF5D5A">
        <w:rPr>
          <w:rFonts w:ascii="Arial" w:hAnsi="Arial" w:cs="Arial"/>
          <w:sz w:val="28"/>
          <w:szCs w:val="28"/>
        </w:rPr>
        <w:t>ожным проведение предвыборной ка</w:t>
      </w:r>
      <w:r w:rsidR="00AF6DD1">
        <w:rPr>
          <w:rFonts w:ascii="Arial" w:hAnsi="Arial" w:cs="Arial"/>
          <w:sz w:val="28"/>
          <w:szCs w:val="28"/>
        </w:rPr>
        <w:t>мпании. При попытке пересечь границу его бы сразу арестовали.</w:t>
      </w:r>
    </w:p>
    <w:p w:rsidR="00AF6DD1" w:rsidRDefault="008F3D6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Ситуация для </w:t>
      </w:r>
      <w:proofErr w:type="spellStart"/>
      <w:r>
        <w:rPr>
          <w:rFonts w:ascii="Arial" w:hAnsi="Arial" w:cs="Arial"/>
          <w:sz w:val="28"/>
          <w:szCs w:val="28"/>
        </w:rPr>
        <w:t>Аяза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Муталибова</w:t>
      </w:r>
      <w:proofErr w:type="spellEnd"/>
      <w:r>
        <w:rPr>
          <w:rFonts w:ascii="Arial" w:hAnsi="Arial" w:cs="Arial"/>
          <w:sz w:val="28"/>
          <w:szCs w:val="28"/>
        </w:rPr>
        <w:t xml:space="preserve"> наладилась только к 2011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</w:t>
      </w:r>
      <w:r w:rsidR="00856597">
        <w:rPr>
          <w:rFonts w:ascii="Arial" w:hAnsi="Arial" w:cs="Arial"/>
          <w:sz w:val="28"/>
          <w:szCs w:val="28"/>
        </w:rPr>
        <w:t xml:space="preserve">Сопредседатель партии СДП сказал, что возвращение стало возможным только благодаря новому президенту Азербайджана </w:t>
      </w:r>
      <w:proofErr w:type="spellStart"/>
      <w:r w:rsidR="00856597" w:rsidRPr="00856597">
        <w:rPr>
          <w:rFonts w:ascii="Arial" w:hAnsi="Arial" w:cs="Arial"/>
          <w:sz w:val="28"/>
          <w:szCs w:val="28"/>
        </w:rPr>
        <w:t>Ильхаму</w:t>
      </w:r>
      <w:proofErr w:type="spellEnd"/>
      <w:r w:rsidR="00856597" w:rsidRPr="00856597">
        <w:rPr>
          <w:rFonts w:ascii="Arial" w:hAnsi="Arial" w:cs="Arial"/>
          <w:sz w:val="28"/>
          <w:szCs w:val="28"/>
        </w:rPr>
        <w:t xml:space="preserve"> Алиеву</w:t>
      </w:r>
      <w:r w:rsidR="00856597">
        <w:rPr>
          <w:rFonts w:ascii="Arial" w:hAnsi="Arial" w:cs="Arial"/>
          <w:sz w:val="28"/>
          <w:szCs w:val="28"/>
        </w:rPr>
        <w:t xml:space="preserve">. </w:t>
      </w:r>
      <w:r w:rsidR="008B1636">
        <w:rPr>
          <w:rFonts w:ascii="Arial" w:hAnsi="Arial" w:cs="Arial"/>
          <w:sz w:val="28"/>
          <w:szCs w:val="28"/>
        </w:rPr>
        <w:t xml:space="preserve">Сам Муталибов к тому времени старался не дискриминировать себя снова и давал только положительные оценки Азербайджанскому правительству. </w:t>
      </w:r>
    </w:p>
    <w:p w:rsidR="008B1636" w:rsidRDefault="008B1636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Обсуждение вопроса началось еще в феврале, но разрешение на въезд на родину </w:t>
      </w:r>
      <w:proofErr w:type="spellStart"/>
      <w:r>
        <w:rPr>
          <w:rFonts w:ascii="Arial" w:hAnsi="Arial" w:cs="Arial"/>
          <w:sz w:val="28"/>
          <w:szCs w:val="28"/>
        </w:rPr>
        <w:t>Аяз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получил только в Августе 2011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</w:t>
      </w:r>
      <w:r w:rsidR="00BF5D5A">
        <w:rPr>
          <w:rFonts w:ascii="Arial" w:hAnsi="Arial" w:cs="Arial"/>
          <w:sz w:val="28"/>
          <w:szCs w:val="28"/>
        </w:rPr>
        <w:t>Въезд разрешили</w:t>
      </w:r>
      <w:r w:rsidR="00013C52">
        <w:rPr>
          <w:rFonts w:ascii="Arial" w:hAnsi="Arial" w:cs="Arial"/>
          <w:sz w:val="28"/>
          <w:szCs w:val="28"/>
        </w:rPr>
        <w:t xml:space="preserve"> в связи с кончиной сына, который умер от онкологического заболевания. </w:t>
      </w:r>
    </w:p>
    <w:p w:rsidR="00013C52" w:rsidRDefault="00827264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августа Мут</w:t>
      </w:r>
      <w:r w:rsidR="00BF5D5A">
        <w:rPr>
          <w:rFonts w:ascii="Arial" w:hAnsi="Arial" w:cs="Arial"/>
          <w:sz w:val="28"/>
          <w:szCs w:val="28"/>
        </w:rPr>
        <w:t>алибов прибыл в Азербайджан. Не</w:t>
      </w:r>
      <w:r>
        <w:rPr>
          <w:rFonts w:ascii="Arial" w:hAnsi="Arial" w:cs="Arial"/>
          <w:sz w:val="28"/>
          <w:szCs w:val="28"/>
        </w:rPr>
        <w:t xml:space="preserve">смотря на последние заявления, от него ожидали </w:t>
      </w:r>
      <w:r w:rsidR="00EA033E">
        <w:rPr>
          <w:rFonts w:ascii="Arial" w:hAnsi="Arial" w:cs="Arial"/>
          <w:sz w:val="28"/>
          <w:szCs w:val="28"/>
        </w:rPr>
        <w:t xml:space="preserve">чего угодно. В аэропорту усилили охрану, кроме этого, многие специальные агенты и солдаты находились в штатском. </w:t>
      </w:r>
      <w:r w:rsidR="00F20F40">
        <w:rPr>
          <w:rFonts w:ascii="Arial" w:hAnsi="Arial" w:cs="Arial"/>
          <w:sz w:val="28"/>
          <w:szCs w:val="28"/>
        </w:rPr>
        <w:t>Всех журналистов оттеснили от выхода и долгожданных интервью они так и не получили.</w:t>
      </w:r>
    </w:p>
    <w:p w:rsidR="00F20F40" w:rsidRDefault="005301BB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2012 </w:t>
      </w:r>
      <w:r w:rsidR="00B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</w:t>
      </w:r>
      <w:proofErr w:type="spellStart"/>
      <w:r>
        <w:rPr>
          <w:rFonts w:ascii="Arial" w:hAnsi="Arial" w:cs="Arial"/>
          <w:sz w:val="28"/>
          <w:szCs w:val="28"/>
        </w:rPr>
        <w:t>Муталибов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официально </w:t>
      </w:r>
      <w:proofErr w:type="spellStart"/>
      <w:r>
        <w:rPr>
          <w:rFonts w:ascii="Arial" w:hAnsi="Arial" w:cs="Arial"/>
          <w:sz w:val="28"/>
          <w:szCs w:val="28"/>
        </w:rPr>
        <w:t>за</w:t>
      </w:r>
      <w:r w:rsidR="00BF5D5A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вял</w:t>
      </w:r>
      <w:proofErr w:type="spellEnd"/>
      <w:r>
        <w:rPr>
          <w:rFonts w:ascii="Arial" w:hAnsi="Arial" w:cs="Arial"/>
          <w:sz w:val="28"/>
          <w:szCs w:val="28"/>
        </w:rPr>
        <w:t xml:space="preserve">, что уходит из политики навсегда. </w:t>
      </w:r>
      <w:r w:rsidR="006D42C1">
        <w:rPr>
          <w:rFonts w:ascii="Arial" w:hAnsi="Arial" w:cs="Arial"/>
          <w:sz w:val="28"/>
          <w:szCs w:val="28"/>
        </w:rPr>
        <w:t xml:space="preserve">Он вышел из партии, решив больше времени посвящать семье и своему здоровью. </w:t>
      </w:r>
      <w:r w:rsidR="00AF50F7">
        <w:rPr>
          <w:rFonts w:ascii="Arial" w:hAnsi="Arial" w:cs="Arial"/>
          <w:sz w:val="28"/>
          <w:szCs w:val="28"/>
        </w:rPr>
        <w:t>В Азербайджане ему</w:t>
      </w:r>
      <w:r w:rsidR="00BF5D5A">
        <w:rPr>
          <w:rFonts w:ascii="Arial" w:hAnsi="Arial" w:cs="Arial"/>
          <w:sz w:val="28"/>
          <w:szCs w:val="28"/>
        </w:rPr>
        <w:t xml:space="preserve"> вернули иммунитет, освободив</w:t>
      </w:r>
      <w:r w:rsidR="00AF50F7">
        <w:rPr>
          <w:rFonts w:ascii="Arial" w:hAnsi="Arial" w:cs="Arial"/>
          <w:sz w:val="28"/>
          <w:szCs w:val="28"/>
        </w:rPr>
        <w:t xml:space="preserve"> от всех ранее выдвинутых обвинений. </w:t>
      </w:r>
      <w:r w:rsidR="00E834BF">
        <w:rPr>
          <w:rFonts w:ascii="Arial" w:hAnsi="Arial" w:cs="Arial"/>
          <w:sz w:val="28"/>
          <w:szCs w:val="28"/>
        </w:rPr>
        <w:t>Вновь назначили пенсию в размере 50% от зарплаты действующего президента.</w:t>
      </w: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834BF" w:rsidRPr="007339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73395A" w:rsidRPr="0073395A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73395A" w:rsidRDefault="000A63E2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Аяз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– выходец из интеллигентной семьи,</w:t>
      </w:r>
      <w:r w:rsidR="00CE7531">
        <w:rPr>
          <w:rFonts w:ascii="Arial" w:hAnsi="Arial" w:cs="Arial"/>
          <w:sz w:val="28"/>
          <w:szCs w:val="28"/>
        </w:rPr>
        <w:t xml:space="preserve"> оба его родителя были врачами, но он не пошел по стопам родителей и выбрал техническую специальность. Его организаторский талант помог быстро выбиться в руководящий состав</w:t>
      </w:r>
      <w:r w:rsidR="00BF5D5A">
        <w:rPr>
          <w:rFonts w:ascii="Arial" w:hAnsi="Arial" w:cs="Arial"/>
          <w:sz w:val="28"/>
          <w:szCs w:val="28"/>
        </w:rPr>
        <w:t>,</w:t>
      </w:r>
      <w:r w:rsidR="00CE7531">
        <w:rPr>
          <w:rFonts w:ascii="Arial" w:hAnsi="Arial" w:cs="Arial"/>
          <w:sz w:val="28"/>
          <w:szCs w:val="28"/>
        </w:rPr>
        <w:t xml:space="preserve"> и даже стать руководителем целого производственного объединения.</w:t>
      </w:r>
    </w:p>
    <w:p w:rsidR="00CE7531" w:rsidRDefault="00CE7531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Такие таланты не могли остаться незамеченными партией. Политическая карьера не начиналась с низов. </w:t>
      </w:r>
      <w:r w:rsidR="0055027C">
        <w:rPr>
          <w:rFonts w:ascii="Arial" w:hAnsi="Arial" w:cs="Arial"/>
          <w:sz w:val="28"/>
          <w:szCs w:val="28"/>
        </w:rPr>
        <w:t>Почувствовав демократические веяния, он быстро сориентировался и вовремя вошел в новое течение. Политическое чутье помогло получить власть над целой страной и стать президентом.</w:t>
      </w:r>
    </w:p>
    <w:p w:rsidR="0055027C" w:rsidRDefault="00AA2004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посту президента удержаться долго не удалось</w:t>
      </w:r>
      <w:r w:rsidR="00381840">
        <w:rPr>
          <w:rFonts w:ascii="Arial" w:hAnsi="Arial" w:cs="Arial"/>
          <w:sz w:val="28"/>
          <w:szCs w:val="28"/>
        </w:rPr>
        <w:t>, интуиции и имеющегося опыта для</w:t>
      </w:r>
      <w:r>
        <w:rPr>
          <w:rFonts w:ascii="Arial" w:hAnsi="Arial" w:cs="Arial"/>
          <w:sz w:val="28"/>
          <w:szCs w:val="28"/>
        </w:rPr>
        <w:t xml:space="preserve"> это</w:t>
      </w:r>
      <w:r w:rsidR="00381840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не хватило. Сыграло роль и начало открытых военных действий в Нагорном Карабахе и сильная оппозиция в лице народного фронта.</w:t>
      </w:r>
    </w:p>
    <w:p w:rsidR="00AA2004" w:rsidRDefault="00386003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Лишившись преданных соратник</w:t>
      </w:r>
      <w:r w:rsidR="00381840">
        <w:rPr>
          <w:rFonts w:ascii="Arial" w:hAnsi="Arial" w:cs="Arial"/>
          <w:sz w:val="28"/>
          <w:szCs w:val="28"/>
        </w:rPr>
        <w:t xml:space="preserve">ов разом, в одной катастрофе, </w:t>
      </w:r>
      <w:r>
        <w:rPr>
          <w:rFonts w:ascii="Arial" w:hAnsi="Arial" w:cs="Arial"/>
          <w:sz w:val="28"/>
          <w:szCs w:val="28"/>
        </w:rPr>
        <w:t xml:space="preserve">далее все пошло по наклонной. Муталибова буквально заставили оставить президентское кресло, но нашлись и сторонники, устроившие митинг в его поддержку. Неизвестно, где была в это время оппозиция, но </w:t>
      </w:r>
      <w:proofErr w:type="spellStart"/>
      <w:r>
        <w:rPr>
          <w:rFonts w:ascii="Arial" w:hAnsi="Arial" w:cs="Arial"/>
          <w:sz w:val="28"/>
          <w:szCs w:val="28"/>
        </w:rPr>
        <w:t>Аяза</w:t>
      </w:r>
      <w:proofErr w:type="spellEnd"/>
      <w:r>
        <w:rPr>
          <w:rFonts w:ascii="Arial" w:hAnsi="Arial" w:cs="Arial"/>
          <w:sz w:val="28"/>
          <w:szCs w:val="28"/>
        </w:rPr>
        <w:t xml:space="preserve"> вернули на пост президента. В тот же день он всего лишился, в том числе, ранее полученных привилегий бывшего президента и пенсии.</w:t>
      </w:r>
    </w:p>
    <w:p w:rsidR="00386003" w:rsidRDefault="00386003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Долгие годы </w:t>
      </w:r>
      <w:proofErr w:type="spellStart"/>
      <w:r>
        <w:rPr>
          <w:rFonts w:ascii="Arial" w:hAnsi="Arial" w:cs="Arial"/>
          <w:sz w:val="28"/>
          <w:szCs w:val="28"/>
        </w:rPr>
        <w:t>Аяз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Муталибов</w:t>
      </w:r>
      <w:proofErr w:type="spellEnd"/>
      <w:r>
        <w:rPr>
          <w:rFonts w:ascii="Arial" w:hAnsi="Arial" w:cs="Arial"/>
          <w:sz w:val="28"/>
          <w:szCs w:val="28"/>
        </w:rPr>
        <w:t xml:space="preserve"> скрывался в Москве. Тем временем на родине ему одно за другим выдвигали обвинения в попытках государственного переворота. </w:t>
      </w:r>
      <w:r w:rsidR="00CC1E98">
        <w:rPr>
          <w:rFonts w:ascii="Arial" w:hAnsi="Arial" w:cs="Arial"/>
          <w:sz w:val="28"/>
          <w:szCs w:val="28"/>
        </w:rPr>
        <w:t xml:space="preserve">Муталибов вел свою политическую деятельность в Азербайджане издалека, и даже руководил партией. </w:t>
      </w:r>
    </w:p>
    <w:p w:rsidR="00CC1E98" w:rsidRDefault="00CC1E98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2011</w:t>
      </w:r>
      <w:r w:rsidR="003818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 он получил возможность вернуться на родину. Ради этого он даже полнос</w:t>
      </w:r>
      <w:r w:rsidR="00381840">
        <w:rPr>
          <w:rFonts w:ascii="Arial" w:hAnsi="Arial" w:cs="Arial"/>
          <w:sz w:val="28"/>
          <w:szCs w:val="28"/>
        </w:rPr>
        <w:t>тью отстранился от политики. Не</w:t>
      </w:r>
      <w:r>
        <w:rPr>
          <w:rFonts w:ascii="Arial" w:hAnsi="Arial" w:cs="Arial"/>
          <w:sz w:val="28"/>
          <w:szCs w:val="28"/>
        </w:rPr>
        <w:t xml:space="preserve">смотря на все прошлые обвинения, </w:t>
      </w:r>
      <w:proofErr w:type="spellStart"/>
      <w:r>
        <w:rPr>
          <w:rFonts w:ascii="Arial" w:hAnsi="Arial" w:cs="Arial"/>
          <w:sz w:val="28"/>
          <w:szCs w:val="28"/>
        </w:rPr>
        <w:t>Муталибову</w:t>
      </w:r>
      <w:proofErr w:type="spellEnd"/>
      <w:r>
        <w:rPr>
          <w:rFonts w:ascii="Arial" w:hAnsi="Arial" w:cs="Arial"/>
          <w:sz w:val="28"/>
          <w:szCs w:val="28"/>
        </w:rPr>
        <w:t xml:space="preserve"> снова назначили пенсию.</w:t>
      </w:r>
      <w:r w:rsidR="00707058">
        <w:rPr>
          <w:rFonts w:ascii="Arial" w:hAnsi="Arial" w:cs="Arial"/>
          <w:sz w:val="28"/>
          <w:szCs w:val="28"/>
        </w:rPr>
        <w:t xml:space="preserve"> И восстановили статус неприкосновенности.</w:t>
      </w: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Default="00E2319F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D7B5A" w:rsidRDefault="003D7B5A" w:rsidP="003D7B5A">
      <w:pPr>
        <w:tabs>
          <w:tab w:val="left" w:pos="1560"/>
        </w:tabs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2319F" w:rsidRPr="003D7B5A" w:rsidRDefault="003D7B5A" w:rsidP="003D7B5A">
      <w:pPr>
        <w:tabs>
          <w:tab w:val="left" w:pos="1560"/>
        </w:tabs>
        <w:spacing w:after="0"/>
        <w:ind w:left="-567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Pr="003D7B5A">
        <w:rPr>
          <w:rFonts w:ascii="Arial" w:hAnsi="Arial" w:cs="Arial"/>
          <w:b/>
          <w:sz w:val="28"/>
          <w:szCs w:val="28"/>
        </w:rPr>
        <w:t xml:space="preserve">7. </w:t>
      </w:r>
      <w:r w:rsidR="00E2319F" w:rsidRPr="003D7B5A">
        <w:rPr>
          <w:rFonts w:ascii="Arial" w:hAnsi="Arial" w:cs="Arial"/>
          <w:b/>
          <w:sz w:val="28"/>
          <w:szCs w:val="28"/>
        </w:rPr>
        <w:t>Список литературы.</w:t>
      </w:r>
    </w:p>
    <w:p w:rsidR="00352E6E" w:rsidRPr="000227A1" w:rsidRDefault="003D7B5A" w:rsidP="003D7B5A">
      <w:pPr>
        <w:pStyle w:val="a3"/>
        <w:tabs>
          <w:tab w:val="left" w:pos="9356"/>
        </w:tabs>
        <w:spacing w:after="0"/>
        <w:ind w:left="-567" w:right="-56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1. </w:t>
      </w:r>
      <w:r w:rsidR="00352E6E" w:rsidRPr="000227A1">
        <w:rPr>
          <w:rFonts w:ascii="Arial" w:eastAsia="Calibri" w:hAnsi="Arial" w:cs="Arial"/>
          <w:sz w:val="28"/>
          <w:szCs w:val="28"/>
        </w:rPr>
        <w:t>Историческое пространство. Проблемы истории стран СНГ, №1, 2010.</w:t>
      </w:r>
    </w:p>
    <w:p w:rsidR="00352E6E" w:rsidRPr="000227A1" w:rsidRDefault="003D7B5A" w:rsidP="003D7B5A">
      <w:pPr>
        <w:pStyle w:val="a3"/>
        <w:tabs>
          <w:tab w:val="left" w:pos="9356"/>
        </w:tabs>
        <w:spacing w:after="0"/>
        <w:ind w:left="-567" w:right="-56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2. </w:t>
      </w:r>
      <w:r w:rsidR="00352E6E" w:rsidRPr="000227A1">
        <w:rPr>
          <w:rFonts w:ascii="Arial" w:eastAsia="Calibri" w:hAnsi="Arial" w:cs="Arial"/>
          <w:sz w:val="28"/>
          <w:szCs w:val="28"/>
        </w:rPr>
        <w:t>Косов, Торопыгин. Содружество Независимых Государств. М., 2009.</w:t>
      </w:r>
    </w:p>
    <w:p w:rsidR="00352E6E" w:rsidRDefault="003D7B5A" w:rsidP="003D7B5A">
      <w:pPr>
        <w:pStyle w:val="a3"/>
        <w:tabs>
          <w:tab w:val="left" w:pos="9356"/>
        </w:tabs>
        <w:spacing w:after="0"/>
        <w:ind w:left="-567" w:right="-56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3. </w:t>
      </w:r>
      <w:r w:rsidR="00352E6E" w:rsidRPr="008827BB">
        <w:rPr>
          <w:rFonts w:ascii="Arial" w:eastAsia="Calibri" w:hAnsi="Arial" w:cs="Arial"/>
          <w:sz w:val="28"/>
          <w:szCs w:val="28"/>
        </w:rPr>
        <w:t xml:space="preserve">Николай </w:t>
      </w:r>
      <w:proofErr w:type="spellStart"/>
      <w:r w:rsidR="00352E6E" w:rsidRPr="008827BB">
        <w:rPr>
          <w:rFonts w:ascii="Arial" w:eastAsia="Calibri" w:hAnsi="Arial" w:cs="Arial"/>
          <w:sz w:val="28"/>
          <w:szCs w:val="28"/>
        </w:rPr>
        <w:t>Зенькович</w:t>
      </w:r>
      <w:proofErr w:type="spellEnd"/>
      <w:r w:rsidR="00352E6E">
        <w:rPr>
          <w:rFonts w:ascii="Arial" w:eastAsia="Calibri" w:hAnsi="Arial" w:cs="Arial"/>
          <w:sz w:val="28"/>
          <w:szCs w:val="28"/>
        </w:rPr>
        <w:t xml:space="preserve">. </w:t>
      </w:r>
      <w:r w:rsidR="00352E6E" w:rsidRPr="008827BB">
        <w:rPr>
          <w:rFonts w:ascii="Arial" w:eastAsia="Calibri" w:hAnsi="Arial" w:cs="Arial"/>
          <w:sz w:val="28"/>
          <w:szCs w:val="28"/>
        </w:rPr>
        <w:t>Самые закрытые люди. Энциклопедия биографий</w:t>
      </w:r>
      <w:r w:rsidR="00352E6E">
        <w:rPr>
          <w:rFonts w:ascii="Arial" w:eastAsia="Calibri" w:hAnsi="Arial" w:cs="Arial"/>
          <w:sz w:val="28"/>
          <w:szCs w:val="28"/>
        </w:rPr>
        <w:t>. М., 2002.</w:t>
      </w:r>
    </w:p>
    <w:p w:rsidR="00352E6E" w:rsidRDefault="003D7B5A" w:rsidP="003D7B5A">
      <w:pPr>
        <w:pStyle w:val="a3"/>
        <w:tabs>
          <w:tab w:val="left" w:pos="9356"/>
        </w:tabs>
        <w:spacing w:after="0"/>
        <w:ind w:left="-567" w:right="-56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4. </w:t>
      </w:r>
      <w:r w:rsidR="00352E6E" w:rsidRPr="000227A1">
        <w:rPr>
          <w:rFonts w:ascii="Arial" w:eastAsia="Calibri" w:hAnsi="Arial" w:cs="Arial"/>
          <w:sz w:val="28"/>
          <w:szCs w:val="28"/>
        </w:rPr>
        <w:t>Социально-экономическое развитие России и стран СНГ в 2002 году, Госкомстат России, М., 2003.</w:t>
      </w:r>
    </w:p>
    <w:p w:rsidR="008827BB" w:rsidRPr="00352E6E" w:rsidRDefault="008827BB" w:rsidP="003D7B5A">
      <w:pPr>
        <w:tabs>
          <w:tab w:val="left" w:pos="9356"/>
        </w:tabs>
        <w:spacing w:after="0"/>
        <w:ind w:left="284" w:right="-1"/>
        <w:jc w:val="both"/>
        <w:rPr>
          <w:rFonts w:ascii="Arial" w:eastAsia="Calibri" w:hAnsi="Arial" w:cs="Arial"/>
          <w:sz w:val="28"/>
          <w:szCs w:val="28"/>
        </w:rPr>
      </w:pPr>
    </w:p>
    <w:p w:rsidR="00E2319F" w:rsidRDefault="00E2319F" w:rsidP="006F1641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CC1E98" w:rsidRDefault="00CC1E98" w:rsidP="006F1641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5027C" w:rsidRDefault="0055027C" w:rsidP="006F1641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456D1" w:rsidRPr="00DB2A70" w:rsidRDefault="007456D1" w:rsidP="006F1641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7456D1" w:rsidRPr="00DB2A70" w:rsidSect="003D7B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E89"/>
    <w:multiLevelType w:val="hybridMultilevel"/>
    <w:tmpl w:val="A3AA2EE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70"/>
    <w:rsid w:val="00013C52"/>
    <w:rsid w:val="00021306"/>
    <w:rsid w:val="000231B5"/>
    <w:rsid w:val="00043239"/>
    <w:rsid w:val="0005085B"/>
    <w:rsid w:val="000A63E2"/>
    <w:rsid w:val="000A6A05"/>
    <w:rsid w:val="000B65F5"/>
    <w:rsid w:val="000C1E58"/>
    <w:rsid w:val="001000B0"/>
    <w:rsid w:val="00100A13"/>
    <w:rsid w:val="00104C0B"/>
    <w:rsid w:val="001140E5"/>
    <w:rsid w:val="001145AD"/>
    <w:rsid w:val="0016665F"/>
    <w:rsid w:val="00167B4C"/>
    <w:rsid w:val="00173687"/>
    <w:rsid w:val="00187A76"/>
    <w:rsid w:val="00192F80"/>
    <w:rsid w:val="00195500"/>
    <w:rsid w:val="001D02CC"/>
    <w:rsid w:val="00204F82"/>
    <w:rsid w:val="002143EB"/>
    <w:rsid w:val="00215544"/>
    <w:rsid w:val="00247C39"/>
    <w:rsid w:val="0026221D"/>
    <w:rsid w:val="002713E9"/>
    <w:rsid w:val="0027789F"/>
    <w:rsid w:val="0029117C"/>
    <w:rsid w:val="00293C4F"/>
    <w:rsid w:val="002944EB"/>
    <w:rsid w:val="002C0ED6"/>
    <w:rsid w:val="002C167F"/>
    <w:rsid w:val="002C6221"/>
    <w:rsid w:val="002D5B84"/>
    <w:rsid w:val="002D7A19"/>
    <w:rsid w:val="002D7BB1"/>
    <w:rsid w:val="002D7BE0"/>
    <w:rsid w:val="00320CC0"/>
    <w:rsid w:val="00333EC4"/>
    <w:rsid w:val="00352E6E"/>
    <w:rsid w:val="003539A2"/>
    <w:rsid w:val="00360CBC"/>
    <w:rsid w:val="00381840"/>
    <w:rsid w:val="00386003"/>
    <w:rsid w:val="00393E08"/>
    <w:rsid w:val="003A2039"/>
    <w:rsid w:val="003C24E1"/>
    <w:rsid w:val="003D7B5A"/>
    <w:rsid w:val="003E1665"/>
    <w:rsid w:val="004263E2"/>
    <w:rsid w:val="00435847"/>
    <w:rsid w:val="00440FB2"/>
    <w:rsid w:val="0046139E"/>
    <w:rsid w:val="0046618A"/>
    <w:rsid w:val="004D2B31"/>
    <w:rsid w:val="00514182"/>
    <w:rsid w:val="005264FD"/>
    <w:rsid w:val="005301BB"/>
    <w:rsid w:val="00536138"/>
    <w:rsid w:val="00536690"/>
    <w:rsid w:val="00537EDA"/>
    <w:rsid w:val="0055027C"/>
    <w:rsid w:val="00550A01"/>
    <w:rsid w:val="00556DE1"/>
    <w:rsid w:val="005A56EE"/>
    <w:rsid w:val="005D2D14"/>
    <w:rsid w:val="00626DBD"/>
    <w:rsid w:val="00642D6C"/>
    <w:rsid w:val="0066373E"/>
    <w:rsid w:val="006856C0"/>
    <w:rsid w:val="00691828"/>
    <w:rsid w:val="006A6A98"/>
    <w:rsid w:val="006B2DAB"/>
    <w:rsid w:val="006B5906"/>
    <w:rsid w:val="006C1DDA"/>
    <w:rsid w:val="006D42C1"/>
    <w:rsid w:val="006E1DF1"/>
    <w:rsid w:val="006E65ED"/>
    <w:rsid w:val="006F1641"/>
    <w:rsid w:val="00707058"/>
    <w:rsid w:val="00711222"/>
    <w:rsid w:val="0072777C"/>
    <w:rsid w:val="00731EF7"/>
    <w:rsid w:val="0073395A"/>
    <w:rsid w:val="007440AC"/>
    <w:rsid w:val="007456D1"/>
    <w:rsid w:val="007713A1"/>
    <w:rsid w:val="0077691F"/>
    <w:rsid w:val="00776F7C"/>
    <w:rsid w:val="00791611"/>
    <w:rsid w:val="007A01B1"/>
    <w:rsid w:val="007A6F77"/>
    <w:rsid w:val="00827264"/>
    <w:rsid w:val="00853B30"/>
    <w:rsid w:val="00856597"/>
    <w:rsid w:val="00864777"/>
    <w:rsid w:val="008827BB"/>
    <w:rsid w:val="008906E9"/>
    <w:rsid w:val="008B1636"/>
    <w:rsid w:val="008C43C9"/>
    <w:rsid w:val="008E1917"/>
    <w:rsid w:val="008F3D6A"/>
    <w:rsid w:val="008F7B20"/>
    <w:rsid w:val="009012CB"/>
    <w:rsid w:val="00911A7B"/>
    <w:rsid w:val="0091671F"/>
    <w:rsid w:val="00922B4D"/>
    <w:rsid w:val="00947BF0"/>
    <w:rsid w:val="0095500A"/>
    <w:rsid w:val="009603F7"/>
    <w:rsid w:val="00974245"/>
    <w:rsid w:val="00981F26"/>
    <w:rsid w:val="009A78FA"/>
    <w:rsid w:val="009B6A57"/>
    <w:rsid w:val="009F1DAC"/>
    <w:rsid w:val="00A11AFE"/>
    <w:rsid w:val="00A418DF"/>
    <w:rsid w:val="00A72FD4"/>
    <w:rsid w:val="00A77588"/>
    <w:rsid w:val="00A80C8E"/>
    <w:rsid w:val="00A87AF0"/>
    <w:rsid w:val="00AA2004"/>
    <w:rsid w:val="00AA4B1C"/>
    <w:rsid w:val="00AB71C1"/>
    <w:rsid w:val="00AC5699"/>
    <w:rsid w:val="00AD01A3"/>
    <w:rsid w:val="00AD11E6"/>
    <w:rsid w:val="00AD32EF"/>
    <w:rsid w:val="00AD42AB"/>
    <w:rsid w:val="00AF50F7"/>
    <w:rsid w:val="00AF6DD1"/>
    <w:rsid w:val="00B20778"/>
    <w:rsid w:val="00B3070F"/>
    <w:rsid w:val="00B35905"/>
    <w:rsid w:val="00B45CF3"/>
    <w:rsid w:val="00B9274C"/>
    <w:rsid w:val="00BA1486"/>
    <w:rsid w:val="00BA3507"/>
    <w:rsid w:val="00BB5569"/>
    <w:rsid w:val="00BD2BD0"/>
    <w:rsid w:val="00BD3CC3"/>
    <w:rsid w:val="00BD7D2B"/>
    <w:rsid w:val="00BF5D5A"/>
    <w:rsid w:val="00C1186E"/>
    <w:rsid w:val="00C15AFF"/>
    <w:rsid w:val="00C26D52"/>
    <w:rsid w:val="00C4657D"/>
    <w:rsid w:val="00C56CBD"/>
    <w:rsid w:val="00C85675"/>
    <w:rsid w:val="00C91F53"/>
    <w:rsid w:val="00CA63EB"/>
    <w:rsid w:val="00CC1E98"/>
    <w:rsid w:val="00CE5687"/>
    <w:rsid w:val="00CE6E0D"/>
    <w:rsid w:val="00CE7531"/>
    <w:rsid w:val="00CF7A80"/>
    <w:rsid w:val="00D23631"/>
    <w:rsid w:val="00D26CB9"/>
    <w:rsid w:val="00D31EE9"/>
    <w:rsid w:val="00D36A7C"/>
    <w:rsid w:val="00D40EB2"/>
    <w:rsid w:val="00D7648D"/>
    <w:rsid w:val="00D807D8"/>
    <w:rsid w:val="00DA77DC"/>
    <w:rsid w:val="00DB0139"/>
    <w:rsid w:val="00DB2A70"/>
    <w:rsid w:val="00DD3F04"/>
    <w:rsid w:val="00DF2695"/>
    <w:rsid w:val="00E07BE5"/>
    <w:rsid w:val="00E2319F"/>
    <w:rsid w:val="00E271AA"/>
    <w:rsid w:val="00E44AF0"/>
    <w:rsid w:val="00E627A8"/>
    <w:rsid w:val="00E834BF"/>
    <w:rsid w:val="00E83590"/>
    <w:rsid w:val="00EA033E"/>
    <w:rsid w:val="00EA16F6"/>
    <w:rsid w:val="00EB5AFC"/>
    <w:rsid w:val="00EC01B2"/>
    <w:rsid w:val="00EC0987"/>
    <w:rsid w:val="00EC3E3E"/>
    <w:rsid w:val="00ED44D3"/>
    <w:rsid w:val="00EE79DE"/>
    <w:rsid w:val="00F01836"/>
    <w:rsid w:val="00F02139"/>
    <w:rsid w:val="00F20F40"/>
    <w:rsid w:val="00F27439"/>
    <w:rsid w:val="00F46A03"/>
    <w:rsid w:val="00F76F8D"/>
    <w:rsid w:val="00F77AD8"/>
    <w:rsid w:val="00F86F80"/>
    <w:rsid w:val="00F96EED"/>
    <w:rsid w:val="00F9743D"/>
    <w:rsid w:val="00FB3F50"/>
    <w:rsid w:val="00FB5E5F"/>
    <w:rsid w:val="00FD5A23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A70"/>
  </w:style>
  <w:style w:type="character" w:customStyle="1" w:styleId="im">
    <w:name w:val="im"/>
    <w:basedOn w:val="a0"/>
    <w:rsid w:val="00DB2A70"/>
  </w:style>
  <w:style w:type="paragraph" w:styleId="a3">
    <w:name w:val="List Paragraph"/>
    <w:basedOn w:val="a"/>
    <w:uiPriority w:val="34"/>
    <w:qFormat/>
    <w:rsid w:val="004D2B3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 и Настасья</dc:creator>
  <cp:lastModifiedBy>вова</cp:lastModifiedBy>
  <cp:revision>190</cp:revision>
  <dcterms:created xsi:type="dcterms:W3CDTF">2017-04-26T05:05:00Z</dcterms:created>
  <dcterms:modified xsi:type="dcterms:W3CDTF">2017-05-11T12:23:00Z</dcterms:modified>
</cp:coreProperties>
</file>